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72" w:rsidRDefault="00755C72">
      <w:pPr>
        <w:tabs>
          <w:tab w:val="left" w:pos="1741"/>
        </w:tabs>
        <w:topLinePunct/>
        <w:spacing w:line="640" w:lineRule="exact"/>
        <w:rPr>
          <w:rFonts w:asciiTheme="minorEastAsia" w:hAnsiTheme="minorEastAsia" w:cs="仿宋_GB2312"/>
          <w:b/>
          <w:sz w:val="48"/>
          <w:szCs w:val="48"/>
        </w:rPr>
      </w:pPr>
    </w:p>
    <w:p w:rsidR="00755C72" w:rsidRDefault="00755C72"/>
    <w:p w:rsidR="00755C72" w:rsidRDefault="00D50FA4">
      <w:pPr>
        <w:topLinePunct/>
        <w:spacing w:line="640" w:lineRule="exact"/>
        <w:jc w:val="center"/>
        <w:rPr>
          <w:rFonts w:asciiTheme="minorEastAsia" w:hAnsiTheme="minorEastAsia" w:cs="仿宋_GB2312"/>
          <w:b/>
          <w:sz w:val="32"/>
          <w:szCs w:val="32"/>
        </w:rPr>
      </w:pPr>
      <w:r>
        <w:rPr>
          <w:rFonts w:asciiTheme="minorEastAsia" w:hAnsiTheme="minorEastAsia" w:cs="仿宋_GB2312" w:hint="eastAsia"/>
          <w:b/>
          <w:sz w:val="32"/>
          <w:szCs w:val="32"/>
        </w:rPr>
        <w:t>绵竹市中医医院</w:t>
      </w:r>
    </w:p>
    <w:p w:rsidR="00755C72" w:rsidRDefault="00F84E83">
      <w:pPr>
        <w:topLinePunct/>
        <w:spacing w:line="640" w:lineRule="exact"/>
        <w:jc w:val="center"/>
        <w:rPr>
          <w:rFonts w:asciiTheme="minorEastAsia" w:hAnsiTheme="minorEastAsia" w:cs="仿宋_GB2312"/>
          <w:b/>
          <w:sz w:val="32"/>
          <w:szCs w:val="32"/>
        </w:rPr>
      </w:pPr>
      <w:r>
        <w:rPr>
          <w:rFonts w:asciiTheme="minorEastAsia" w:hAnsiTheme="minorEastAsia" w:cs="仿宋_GB2312" w:hint="eastAsia"/>
          <w:b/>
          <w:sz w:val="32"/>
          <w:szCs w:val="32"/>
        </w:rPr>
        <w:t>放射工作场所放射防护及设备性能检测、辐射环境监测采购项目</w:t>
      </w:r>
    </w:p>
    <w:p w:rsidR="00755C72" w:rsidRDefault="00F84E83">
      <w:pPr>
        <w:topLinePunct/>
        <w:spacing w:line="640" w:lineRule="exact"/>
        <w:jc w:val="center"/>
        <w:rPr>
          <w:rFonts w:asciiTheme="minorEastAsia" w:hAnsiTheme="minorEastAsia" w:cs="仿宋_GB2312"/>
          <w:b/>
          <w:sz w:val="32"/>
          <w:szCs w:val="32"/>
        </w:rPr>
      </w:pPr>
      <w:r>
        <w:rPr>
          <w:rFonts w:asciiTheme="minorEastAsia" w:hAnsiTheme="minorEastAsia" w:cs="仿宋_GB2312" w:hint="eastAsia"/>
          <w:b/>
          <w:sz w:val="32"/>
          <w:szCs w:val="32"/>
        </w:rPr>
        <w:t>项目编号：</w:t>
      </w:r>
      <w:r w:rsidR="00D50FA4" w:rsidRPr="00D50FA4">
        <w:rPr>
          <w:rFonts w:asciiTheme="minorEastAsia" w:hAnsiTheme="minorEastAsia" w:cs="仿宋_GB2312" w:hint="eastAsia"/>
          <w:b/>
          <w:sz w:val="32"/>
          <w:szCs w:val="32"/>
        </w:rPr>
        <w:t>YNC-202301</w:t>
      </w:r>
      <w:r w:rsidR="00D50FA4">
        <w:rPr>
          <w:rFonts w:asciiTheme="minorEastAsia" w:hAnsiTheme="minorEastAsia" w:cs="仿宋_GB2312"/>
          <w:b/>
          <w:sz w:val="32"/>
          <w:szCs w:val="32"/>
        </w:rPr>
        <w:t>4</w:t>
      </w:r>
      <w:r w:rsidR="00D50FA4" w:rsidRPr="00D50FA4">
        <w:rPr>
          <w:rFonts w:asciiTheme="minorEastAsia" w:hAnsiTheme="minorEastAsia" w:cs="仿宋_GB2312" w:hint="eastAsia"/>
          <w:b/>
          <w:sz w:val="32"/>
          <w:szCs w:val="32"/>
        </w:rPr>
        <w:t>号</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院</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内</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采</w:t>
      </w:r>
    </w:p>
    <w:p w:rsidR="00755C72"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购</w:t>
      </w:r>
    </w:p>
    <w:p w:rsidR="00755C72" w:rsidRDefault="00F84E83">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文</w:t>
      </w:r>
    </w:p>
    <w:p w:rsidR="00755C72" w:rsidRDefault="00F84E83">
      <w:pPr>
        <w:topLinePunct/>
        <w:spacing w:line="1400" w:lineRule="exact"/>
        <w:jc w:val="center"/>
        <w:rPr>
          <w:rFonts w:asciiTheme="minorEastAsia" w:hAnsiTheme="minorEastAsia" w:cs="仿宋_GB2312"/>
          <w:sz w:val="86"/>
          <w:szCs w:val="86"/>
        </w:rPr>
      </w:pPr>
      <w:r>
        <w:rPr>
          <w:rFonts w:asciiTheme="minorEastAsia" w:hAnsiTheme="minorEastAsia" w:cs="仿宋_GB2312" w:hint="eastAsia"/>
          <w:sz w:val="72"/>
          <w:szCs w:val="72"/>
        </w:rPr>
        <w:t>件</w:t>
      </w:r>
    </w:p>
    <w:p w:rsidR="006B210E" w:rsidRDefault="006B210E">
      <w:pPr>
        <w:widowControl/>
        <w:jc w:val="left"/>
        <w:rPr>
          <w:rFonts w:ascii="宋体" w:eastAsia="宋体" w:hAnsi="宋体" w:cs="Times New Roman"/>
          <w:b/>
          <w:sz w:val="44"/>
          <w:szCs w:val="44"/>
        </w:rPr>
      </w:pPr>
      <w:bookmarkStart w:id="0" w:name="_Toc138581174"/>
      <w:bookmarkStart w:id="1" w:name="_Toc132253932"/>
      <w:bookmarkStart w:id="2" w:name="_Toc213142297"/>
      <w:bookmarkStart w:id="3" w:name="_Toc132254450"/>
      <w:bookmarkStart w:id="4" w:name="_Toc201853381"/>
      <w:bookmarkStart w:id="5" w:name="_Toc130193148"/>
      <w:bookmarkStart w:id="6" w:name="_Toc138581093"/>
      <w:bookmarkStart w:id="7" w:name="_Toc134953356"/>
      <w:bookmarkStart w:id="8" w:name="_Toc212285634"/>
      <w:r>
        <w:rPr>
          <w:rFonts w:hAnsi="宋体"/>
          <w:b/>
          <w:sz w:val="44"/>
          <w:szCs w:val="44"/>
        </w:rPr>
        <w:br w:type="page"/>
      </w:r>
    </w:p>
    <w:p w:rsidR="00755C72" w:rsidRDefault="00F84E83">
      <w:pPr>
        <w:spacing w:line="360" w:lineRule="auto"/>
        <w:jc w:val="center"/>
        <w:rPr>
          <w:rFonts w:hAnsi="宋体"/>
          <w:b/>
          <w:sz w:val="44"/>
          <w:szCs w:val="44"/>
        </w:rPr>
      </w:pPr>
      <w:r>
        <w:rPr>
          <w:rFonts w:hAnsi="宋体"/>
          <w:b/>
          <w:sz w:val="44"/>
          <w:szCs w:val="44"/>
        </w:rPr>
        <w:lastRenderedPageBreak/>
        <w:t>目</w:t>
      </w:r>
      <w:r>
        <w:rPr>
          <w:rFonts w:hAnsi="宋体"/>
          <w:b/>
          <w:sz w:val="44"/>
          <w:szCs w:val="44"/>
        </w:rPr>
        <w:t xml:space="preserve">     </w:t>
      </w:r>
      <w:r>
        <w:rPr>
          <w:rFonts w:hAnsi="宋体"/>
          <w:b/>
          <w:sz w:val="44"/>
          <w:szCs w:val="44"/>
        </w:rPr>
        <w:t>录</w:t>
      </w:r>
    </w:p>
    <w:p w:rsidR="00755C72" w:rsidRDefault="00755C72">
      <w:pPr>
        <w:pStyle w:val="a7"/>
      </w:pPr>
    </w:p>
    <w:p w:rsidR="00755C72" w:rsidRDefault="00F84E83">
      <w:pPr>
        <w:pStyle w:val="2"/>
        <w:spacing w:before="0" w:after="0" w:line="480" w:lineRule="auto"/>
        <w:ind w:left="902"/>
        <w:rPr>
          <w:bCs w:val="0"/>
        </w:rPr>
      </w:pPr>
      <w:r>
        <w:rPr>
          <w:rFonts w:hint="eastAsia"/>
          <w:bCs w:val="0"/>
        </w:rPr>
        <w:t>第一章</w:t>
      </w:r>
      <w:r>
        <w:rPr>
          <w:rFonts w:hint="eastAsia"/>
          <w:bCs w:val="0"/>
        </w:rPr>
        <w:t xml:space="preserve"> </w:t>
      </w:r>
      <w:r w:rsidR="008A6088">
        <w:rPr>
          <w:rFonts w:ascii="宋体" w:hAnsi="宋体" w:hint="eastAsia"/>
        </w:rPr>
        <w:t>采购</w:t>
      </w:r>
      <w:r>
        <w:rPr>
          <w:rFonts w:ascii="宋体" w:hAnsi="宋体"/>
        </w:rPr>
        <w:t>邀请</w:t>
      </w:r>
    </w:p>
    <w:p w:rsidR="00755C72" w:rsidRDefault="00F84E83">
      <w:pPr>
        <w:pStyle w:val="2"/>
        <w:spacing w:before="0" w:after="0" w:line="480" w:lineRule="auto"/>
        <w:ind w:left="902"/>
      </w:pPr>
      <w:r>
        <w:rPr>
          <w:rFonts w:hint="eastAsia"/>
        </w:rPr>
        <w:t>第二章</w:t>
      </w:r>
      <w:r>
        <w:rPr>
          <w:rFonts w:hint="eastAsia"/>
        </w:rPr>
        <w:t xml:space="preserve"> </w:t>
      </w:r>
      <w:r w:rsidR="00CA67C7">
        <w:rPr>
          <w:rFonts w:hint="eastAsia"/>
        </w:rPr>
        <w:t>投标</w:t>
      </w:r>
      <w:r>
        <w:rPr>
          <w:rFonts w:hint="eastAsia"/>
        </w:rPr>
        <w:t>须知</w:t>
      </w:r>
    </w:p>
    <w:p w:rsidR="00755C72" w:rsidRDefault="00F84E83">
      <w:pPr>
        <w:pStyle w:val="2"/>
        <w:spacing w:before="0" w:after="0" w:line="480" w:lineRule="auto"/>
        <w:ind w:left="902"/>
        <w:rPr>
          <w:bCs w:val="0"/>
        </w:rPr>
      </w:pPr>
      <w:r>
        <w:rPr>
          <w:rFonts w:hint="eastAsia"/>
        </w:rPr>
        <w:t>第三章</w:t>
      </w:r>
      <w:r>
        <w:rPr>
          <w:rFonts w:hint="eastAsia"/>
        </w:rPr>
        <w:t xml:space="preserve"> </w:t>
      </w:r>
      <w:r w:rsidR="001C6298">
        <w:rPr>
          <w:rFonts w:hint="eastAsia"/>
          <w:bCs w:val="0"/>
        </w:rPr>
        <w:t>响应</w:t>
      </w:r>
      <w:r>
        <w:rPr>
          <w:rFonts w:hint="eastAsia"/>
          <w:bCs w:val="0"/>
        </w:rPr>
        <w:t>文件格式</w:t>
      </w:r>
    </w:p>
    <w:p w:rsidR="00755C72" w:rsidRDefault="00F84E83">
      <w:pPr>
        <w:pStyle w:val="2"/>
        <w:spacing w:before="0" w:after="0" w:line="480" w:lineRule="auto"/>
        <w:ind w:left="902"/>
        <w:rPr>
          <w:bCs w:val="0"/>
        </w:rPr>
      </w:pPr>
      <w:r>
        <w:rPr>
          <w:rFonts w:hint="eastAsia"/>
          <w:bCs w:val="0"/>
        </w:rPr>
        <w:t>第四章</w:t>
      </w:r>
      <w:r>
        <w:rPr>
          <w:rFonts w:hint="eastAsia"/>
          <w:bCs w:val="0"/>
        </w:rPr>
        <w:t xml:space="preserve"> </w:t>
      </w:r>
      <w:r>
        <w:rPr>
          <w:rFonts w:hint="eastAsia"/>
          <w:bCs w:val="0"/>
        </w:rPr>
        <w:t>供应商资格条件要求</w:t>
      </w:r>
    </w:p>
    <w:p w:rsidR="00755C72" w:rsidRDefault="00F84E83">
      <w:pPr>
        <w:pStyle w:val="2"/>
        <w:spacing w:before="0" w:after="0" w:line="480" w:lineRule="auto"/>
        <w:ind w:left="902"/>
        <w:rPr>
          <w:bCs w:val="0"/>
        </w:rPr>
      </w:pPr>
      <w:r>
        <w:rPr>
          <w:rFonts w:hint="eastAsia"/>
          <w:bCs w:val="0"/>
        </w:rPr>
        <w:t>第五章</w:t>
      </w:r>
      <w:r>
        <w:rPr>
          <w:rFonts w:hint="eastAsia"/>
          <w:bCs w:val="0"/>
        </w:rPr>
        <w:t xml:space="preserve"> </w:t>
      </w:r>
      <w:r>
        <w:rPr>
          <w:rFonts w:hint="eastAsia"/>
          <w:bCs w:val="0"/>
        </w:rPr>
        <w:t>供应商资格证明材料</w:t>
      </w:r>
    </w:p>
    <w:p w:rsidR="00755C72" w:rsidRDefault="00F84E83">
      <w:pPr>
        <w:pStyle w:val="2"/>
        <w:spacing w:before="0" w:after="0" w:line="480" w:lineRule="auto"/>
        <w:ind w:left="902"/>
        <w:rPr>
          <w:bCs w:val="0"/>
        </w:rPr>
      </w:pPr>
      <w:r>
        <w:rPr>
          <w:rFonts w:hint="eastAsia"/>
          <w:bCs w:val="0"/>
        </w:rPr>
        <w:t>第六章</w:t>
      </w:r>
      <w:r>
        <w:rPr>
          <w:rFonts w:hint="eastAsia"/>
          <w:bCs w:val="0"/>
        </w:rPr>
        <w:t xml:space="preserve"> </w:t>
      </w:r>
      <w:r>
        <w:rPr>
          <w:rFonts w:hint="eastAsia"/>
          <w:bCs w:val="0"/>
        </w:rPr>
        <w:t>项目服务及商务要求</w:t>
      </w:r>
    </w:p>
    <w:p w:rsidR="00755C72" w:rsidRDefault="00F84E83">
      <w:pPr>
        <w:pStyle w:val="2"/>
        <w:spacing w:before="0" w:after="0" w:line="480" w:lineRule="auto"/>
        <w:ind w:left="902"/>
        <w:rPr>
          <w:bCs w:val="0"/>
        </w:rPr>
      </w:pPr>
      <w:r>
        <w:rPr>
          <w:rFonts w:hint="eastAsia"/>
          <w:bCs w:val="0"/>
        </w:rPr>
        <w:t>第七章</w:t>
      </w:r>
      <w:r>
        <w:rPr>
          <w:rFonts w:hint="eastAsia"/>
          <w:bCs w:val="0"/>
        </w:rPr>
        <w:t xml:space="preserve"> </w:t>
      </w:r>
      <w:r>
        <w:rPr>
          <w:rFonts w:hint="eastAsia"/>
          <w:bCs w:val="0"/>
        </w:rPr>
        <w:t>评标办法</w:t>
      </w:r>
    </w:p>
    <w:p w:rsidR="00755C72" w:rsidRDefault="00F84E83">
      <w:pPr>
        <w:pStyle w:val="2"/>
        <w:spacing w:before="0" w:after="0" w:line="480" w:lineRule="auto"/>
        <w:ind w:left="902"/>
        <w:rPr>
          <w:bCs w:val="0"/>
        </w:rPr>
      </w:pPr>
      <w:r>
        <w:rPr>
          <w:rFonts w:hint="eastAsia"/>
          <w:bCs w:val="0"/>
        </w:rPr>
        <w:t>第八章</w:t>
      </w:r>
      <w:r>
        <w:rPr>
          <w:rFonts w:hint="eastAsia"/>
          <w:bCs w:val="0"/>
        </w:rPr>
        <w:t xml:space="preserve"> </w:t>
      </w:r>
      <w:r>
        <w:rPr>
          <w:rFonts w:hint="eastAsia"/>
          <w:bCs w:val="0"/>
        </w:rPr>
        <w:t>合同主要条款（草案）</w:t>
      </w: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pStyle w:val="4"/>
        <w:rPr>
          <w:rFonts w:ascii="黑体" w:eastAsia="黑体" w:hAnsi="黑体" w:cs="方正小标宋简体"/>
          <w:sz w:val="32"/>
          <w:szCs w:val="32"/>
        </w:rPr>
      </w:pPr>
    </w:p>
    <w:p w:rsidR="00FB4B27" w:rsidRPr="00FB4B27" w:rsidRDefault="00FB4B27" w:rsidP="00FB4B27"/>
    <w:p w:rsidR="00755C72" w:rsidRDefault="00755C72">
      <w:pPr>
        <w:rPr>
          <w:rFonts w:ascii="黑体" w:eastAsia="黑体" w:hAnsi="黑体" w:cs="方正小标宋简体"/>
          <w:sz w:val="32"/>
          <w:szCs w:val="32"/>
        </w:rPr>
      </w:pPr>
    </w:p>
    <w:p w:rsidR="00755C72" w:rsidRDefault="00755C72">
      <w:pPr>
        <w:pStyle w:val="4"/>
        <w:rPr>
          <w:rFonts w:ascii="黑体" w:eastAsia="黑体" w:hAnsi="黑体" w:cs="方正小标宋简体"/>
          <w:sz w:val="32"/>
          <w:szCs w:val="32"/>
        </w:rPr>
      </w:pPr>
    </w:p>
    <w:p w:rsidR="00755C72" w:rsidRDefault="00755C72"/>
    <w:p w:rsidR="00755C72" w:rsidRDefault="00755C72">
      <w:pPr>
        <w:spacing w:line="480" w:lineRule="exact"/>
        <w:rPr>
          <w:rFonts w:ascii="黑体" w:eastAsia="黑体" w:hAnsi="黑体" w:cs="方正小标宋简体"/>
          <w:sz w:val="32"/>
          <w:szCs w:val="32"/>
        </w:rPr>
      </w:pPr>
    </w:p>
    <w:p w:rsidR="00755C72" w:rsidRDefault="00F84E83">
      <w:pPr>
        <w:spacing w:line="480" w:lineRule="exact"/>
        <w:jc w:val="center"/>
        <w:rPr>
          <w:rFonts w:ascii="黑体" w:eastAsia="黑体" w:hAnsi="黑体" w:cs="方正小标宋简体"/>
          <w:sz w:val="32"/>
          <w:szCs w:val="32"/>
        </w:rPr>
      </w:pPr>
      <w:r>
        <w:rPr>
          <w:rFonts w:ascii="黑体" w:eastAsia="黑体" w:hAnsi="黑体" w:cs="方正小标宋简体" w:hint="eastAsia"/>
          <w:sz w:val="32"/>
          <w:szCs w:val="32"/>
        </w:rPr>
        <w:lastRenderedPageBreak/>
        <w:t>第一章</w:t>
      </w:r>
      <w:bookmarkEnd w:id="0"/>
      <w:bookmarkEnd w:id="1"/>
      <w:bookmarkEnd w:id="2"/>
      <w:bookmarkEnd w:id="3"/>
      <w:bookmarkEnd w:id="4"/>
      <w:bookmarkEnd w:id="5"/>
      <w:bookmarkEnd w:id="6"/>
      <w:bookmarkEnd w:id="7"/>
      <w:bookmarkEnd w:id="8"/>
      <w:r>
        <w:rPr>
          <w:rFonts w:ascii="黑体" w:eastAsia="黑体" w:hAnsi="黑体" w:cs="方正小标宋简体" w:hint="eastAsia"/>
          <w:sz w:val="32"/>
          <w:szCs w:val="32"/>
        </w:rPr>
        <w:t xml:space="preserve">  </w:t>
      </w:r>
      <w:r w:rsidR="008A6088">
        <w:rPr>
          <w:rFonts w:ascii="黑体" w:eastAsia="黑体" w:hAnsi="黑体" w:cs="方正小标宋简体" w:hint="eastAsia"/>
          <w:sz w:val="32"/>
          <w:szCs w:val="32"/>
        </w:rPr>
        <w:t>采购</w:t>
      </w:r>
      <w:r>
        <w:rPr>
          <w:rFonts w:ascii="黑体" w:eastAsia="黑体" w:hAnsi="黑体" w:cs="方正小标宋简体" w:hint="eastAsia"/>
          <w:sz w:val="32"/>
          <w:szCs w:val="32"/>
        </w:rPr>
        <w:t>邀请</w:t>
      </w:r>
    </w:p>
    <w:p w:rsidR="00755C72" w:rsidRDefault="00755C72">
      <w:pPr>
        <w:spacing w:line="400" w:lineRule="exact"/>
        <w:ind w:firstLineChars="200" w:firstLine="480"/>
        <w:rPr>
          <w:rFonts w:asciiTheme="minorEastAsia" w:hAnsiTheme="minorEastAsia"/>
          <w:sz w:val="24"/>
          <w:szCs w:val="24"/>
        </w:rPr>
      </w:pPr>
      <w:bookmarkStart w:id="9" w:name="_Toc132254452"/>
      <w:bookmarkStart w:id="10" w:name="_Toc129063892"/>
      <w:bookmarkStart w:id="11" w:name="_Toc138581202"/>
      <w:bookmarkStart w:id="12" w:name="_Toc132254100"/>
      <w:bookmarkStart w:id="13" w:name="_Toc212285636"/>
      <w:bookmarkStart w:id="14" w:name="_Toc134953358"/>
      <w:bookmarkStart w:id="15" w:name="_Toc138581121"/>
      <w:bookmarkStart w:id="16" w:name="_Toc132254478"/>
      <w:bookmarkStart w:id="17" w:name="_Toc134953384"/>
      <w:bookmarkStart w:id="18" w:name="_Toc213142299"/>
      <w:bookmarkStart w:id="19" w:name="_Toc132254126"/>
      <w:bookmarkStart w:id="20" w:name="_Toc138581095"/>
      <w:bookmarkStart w:id="21" w:name="_Toc140467263"/>
      <w:bookmarkStart w:id="22" w:name="_Toc132253934"/>
      <w:bookmarkStart w:id="23" w:name="_Toc138581176"/>
      <w:bookmarkStart w:id="24" w:name="_Toc130193150"/>
      <w:bookmarkStart w:id="25" w:name="_Toc201853383"/>
      <w:bookmarkStart w:id="26" w:name="_Toc132253960"/>
    </w:p>
    <w:p w:rsidR="00755C72" w:rsidRDefault="00F84E83">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根据卫健局、环保局等行政主管部门要求，每年需对放射设备及场所进行年度检测和辐射环境监测，以保证设备的安全使用，</w:t>
      </w:r>
      <w:r w:rsidR="006D28D0">
        <w:rPr>
          <w:rFonts w:asciiTheme="minorEastAsia" w:hAnsiTheme="minorEastAsia" w:hint="eastAsia"/>
          <w:sz w:val="24"/>
          <w:szCs w:val="24"/>
        </w:rPr>
        <w:t>我院</w:t>
      </w:r>
      <w:r>
        <w:rPr>
          <w:rFonts w:asciiTheme="minorEastAsia" w:hAnsiTheme="minorEastAsia" w:hint="eastAsia"/>
          <w:sz w:val="24"/>
          <w:szCs w:val="24"/>
        </w:rPr>
        <w:t>拟对“放射工作场所放射防护及设备性能检测、辐射环境监测采购项目</w:t>
      </w:r>
      <w:r>
        <w:rPr>
          <w:rFonts w:asciiTheme="minorEastAsia" w:hAnsiTheme="minorEastAsia"/>
          <w:sz w:val="24"/>
          <w:szCs w:val="24"/>
        </w:rPr>
        <w:t>”</w:t>
      </w:r>
      <w:r w:rsidR="006D28D0">
        <w:rPr>
          <w:rFonts w:asciiTheme="minorEastAsia" w:hAnsiTheme="minorEastAsia" w:hint="eastAsia"/>
          <w:sz w:val="24"/>
          <w:szCs w:val="24"/>
        </w:rPr>
        <w:t>进行采购，</w:t>
      </w:r>
      <w:r>
        <w:rPr>
          <w:rFonts w:asciiTheme="minorEastAsia" w:hAnsiTheme="minorEastAsia" w:hint="eastAsia"/>
          <w:sz w:val="24"/>
          <w:szCs w:val="24"/>
        </w:rPr>
        <w:t>欢迎有能力提供相应服务的供应商参与。具体事项公告如下：</w:t>
      </w:r>
    </w:p>
    <w:p w:rsidR="00755C72" w:rsidRDefault="00F84E83">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一、项目编号：</w:t>
      </w:r>
      <w:r w:rsidR="00D50FA4" w:rsidRPr="000719D8">
        <w:rPr>
          <w:rFonts w:cs="宋体"/>
        </w:rPr>
        <w:t>YNC-20230</w:t>
      </w:r>
      <w:r w:rsidR="00D50FA4">
        <w:rPr>
          <w:rFonts w:cs="宋体"/>
        </w:rPr>
        <w:t>14</w:t>
      </w:r>
      <w:r w:rsidR="00D50FA4" w:rsidRPr="000719D8">
        <w:rPr>
          <w:rFonts w:cs="宋体"/>
        </w:rPr>
        <w:t>号</w:t>
      </w:r>
    </w:p>
    <w:p w:rsidR="00755C72" w:rsidRDefault="00F84E83">
      <w:pPr>
        <w:snapToGrid w:val="0"/>
        <w:spacing w:line="420" w:lineRule="exact"/>
        <w:ind w:rightChars="15" w:right="31" w:firstLineChars="200" w:firstLine="480"/>
        <w:rPr>
          <w:rFonts w:asciiTheme="minorEastAsia" w:hAnsiTheme="minorEastAsia"/>
          <w:sz w:val="24"/>
          <w:szCs w:val="24"/>
        </w:rPr>
      </w:pPr>
      <w:r>
        <w:rPr>
          <w:rFonts w:asciiTheme="minorEastAsia" w:hAnsiTheme="minorEastAsia" w:cs="仿宋_GB2312" w:hint="eastAsia"/>
          <w:bCs/>
          <w:color w:val="000000"/>
          <w:sz w:val="24"/>
          <w:szCs w:val="24"/>
        </w:rPr>
        <w:t>二、</w:t>
      </w:r>
      <w:r>
        <w:rPr>
          <w:rFonts w:asciiTheme="minorEastAsia" w:hAnsiTheme="minorEastAsia" w:cs="仿宋_GB2312" w:hint="eastAsia"/>
          <w:color w:val="000000"/>
          <w:sz w:val="24"/>
          <w:szCs w:val="24"/>
        </w:rPr>
        <w:t>项目名称：</w:t>
      </w:r>
      <w:r w:rsidR="00FB4B27">
        <w:rPr>
          <w:rFonts w:asciiTheme="minorEastAsia" w:hAnsiTheme="minorEastAsia" w:cs="仿宋_GB2312" w:hint="eastAsia"/>
          <w:color w:val="000000"/>
          <w:sz w:val="24"/>
          <w:szCs w:val="24"/>
        </w:rPr>
        <w:t>绵竹市中医</w:t>
      </w:r>
      <w:r>
        <w:rPr>
          <w:rFonts w:asciiTheme="minorEastAsia" w:hAnsiTheme="minorEastAsia" w:cs="仿宋_GB2312" w:hint="eastAsia"/>
          <w:color w:val="000000"/>
          <w:sz w:val="24"/>
          <w:szCs w:val="24"/>
        </w:rPr>
        <w:t>医院</w:t>
      </w:r>
      <w:r>
        <w:rPr>
          <w:rFonts w:asciiTheme="minorEastAsia" w:hAnsiTheme="minorEastAsia" w:hint="eastAsia"/>
          <w:sz w:val="24"/>
          <w:szCs w:val="24"/>
        </w:rPr>
        <w:t>放射工作场所放射防护及设备性能检测、辐射环境监测采购项目</w:t>
      </w:r>
    </w:p>
    <w:p w:rsidR="00755C72" w:rsidRDefault="00F84E83">
      <w:pPr>
        <w:snapToGrid w:val="0"/>
        <w:spacing w:line="420" w:lineRule="exact"/>
        <w:ind w:rightChars="15" w:right="31" w:firstLineChars="200" w:firstLine="480"/>
        <w:rPr>
          <w:rFonts w:asciiTheme="minorEastAsia" w:hAnsiTheme="minorEastAsia" w:cs="仿宋_GB2312"/>
          <w:bCs/>
          <w:color w:val="000000"/>
          <w:sz w:val="24"/>
          <w:szCs w:val="24"/>
        </w:rPr>
      </w:pPr>
      <w:r>
        <w:rPr>
          <w:rFonts w:asciiTheme="minorEastAsia" w:hAnsiTheme="minorEastAsia" w:cs="仿宋_GB2312" w:hint="eastAsia"/>
          <w:color w:val="000000"/>
          <w:sz w:val="24"/>
          <w:szCs w:val="24"/>
        </w:rPr>
        <w:t>三、</w:t>
      </w:r>
      <w:r w:rsidR="000D3C65">
        <w:rPr>
          <w:rFonts w:asciiTheme="minorEastAsia" w:hAnsiTheme="minorEastAsia" w:cs="仿宋_GB2312" w:hint="eastAsia"/>
          <w:color w:val="000000"/>
          <w:sz w:val="24"/>
          <w:szCs w:val="24"/>
        </w:rPr>
        <w:t>采购方式</w:t>
      </w:r>
      <w:r>
        <w:rPr>
          <w:rFonts w:asciiTheme="minorEastAsia" w:hAnsiTheme="minorEastAsia" w:cs="仿宋_GB2312" w:hint="eastAsia"/>
          <w:color w:val="000000"/>
          <w:sz w:val="24"/>
          <w:szCs w:val="24"/>
        </w:rPr>
        <w:t>：</w:t>
      </w:r>
      <w:r w:rsidR="000D3C65">
        <w:rPr>
          <w:rFonts w:asciiTheme="minorEastAsia" w:hAnsiTheme="minorEastAsia" w:cs="仿宋_GB2312" w:hint="eastAsia"/>
          <w:color w:val="000000"/>
          <w:sz w:val="24"/>
          <w:szCs w:val="24"/>
        </w:rPr>
        <w:t>竞争性磋商</w:t>
      </w:r>
      <w:r>
        <w:rPr>
          <w:rFonts w:asciiTheme="minorEastAsia" w:hAnsiTheme="minorEastAsia" w:cs="仿宋_GB2312" w:hint="eastAsia"/>
          <w:color w:val="000000"/>
          <w:sz w:val="24"/>
          <w:szCs w:val="24"/>
        </w:rPr>
        <w:t>。</w:t>
      </w:r>
    </w:p>
    <w:p w:rsidR="00755C72" w:rsidRDefault="00F84E83">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四、项目简介：</w:t>
      </w:r>
    </w:p>
    <w:p w:rsidR="0003781D" w:rsidRDefault="0003781D">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采购内容</w:t>
      </w:r>
      <w:r>
        <w:rPr>
          <w:rFonts w:asciiTheme="minorEastAsia" w:hAnsiTheme="minorEastAsia" w:hint="eastAsia"/>
          <w:sz w:val="24"/>
          <w:szCs w:val="24"/>
        </w:rPr>
        <w:t>：放射工作场所放射防护及设备性能检测、辐射环境监测</w:t>
      </w:r>
      <w:r>
        <w:rPr>
          <w:rFonts w:asciiTheme="minorEastAsia" w:hAnsiTheme="minorEastAsia" w:cs="仿宋_GB2312" w:hint="eastAsia"/>
          <w:color w:val="000000"/>
          <w:sz w:val="24"/>
          <w:szCs w:val="24"/>
        </w:rPr>
        <w:t>。</w:t>
      </w:r>
    </w:p>
    <w:p w:rsidR="00755C72" w:rsidRDefault="0003781D">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服务期限：三年。具体详见第六章“本项目技术、商务要求”。</w:t>
      </w:r>
    </w:p>
    <w:p w:rsidR="00755C72" w:rsidRDefault="00F84E83">
      <w:pPr>
        <w:snapToGrid w:val="0"/>
        <w:spacing w:line="420" w:lineRule="exact"/>
        <w:ind w:firstLine="465"/>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五、供应商</w:t>
      </w:r>
      <w:bookmarkStart w:id="27" w:name="OLE_LINK6"/>
      <w:r>
        <w:rPr>
          <w:rFonts w:asciiTheme="minorEastAsia" w:hAnsiTheme="minorEastAsia" w:cs="仿宋_GB2312" w:hint="eastAsia"/>
          <w:color w:val="000000"/>
          <w:sz w:val="24"/>
          <w:szCs w:val="24"/>
        </w:rPr>
        <w:t>资质要求</w:t>
      </w:r>
    </w:p>
    <w:bookmarkEnd w:id="27"/>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供应商应具备的基本条件：</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1.1</w:t>
      </w:r>
      <w:r>
        <w:rPr>
          <w:rFonts w:asciiTheme="minorEastAsia" w:hAnsiTheme="minorEastAsia" w:cs="仿宋_GB2312"/>
          <w:sz w:val="24"/>
          <w:szCs w:val="24"/>
        </w:rPr>
        <w:t>具有独立承担民事责任的能力；</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2</w:t>
      </w:r>
      <w:r>
        <w:rPr>
          <w:rFonts w:asciiTheme="minorEastAsia" w:hAnsiTheme="minorEastAsia" w:cs="仿宋_GB2312"/>
          <w:sz w:val="24"/>
          <w:szCs w:val="24"/>
        </w:rPr>
        <w:t>具有良好的商业信誉和健全的财务会计制度；</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3</w:t>
      </w:r>
      <w:r>
        <w:rPr>
          <w:rFonts w:asciiTheme="minorEastAsia" w:hAnsiTheme="minorEastAsia" w:cs="仿宋_GB2312"/>
          <w:sz w:val="24"/>
          <w:szCs w:val="24"/>
        </w:rPr>
        <w:t>具有履行合同所必须的设备和专业技术能力；</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4</w:t>
      </w:r>
      <w:r>
        <w:rPr>
          <w:rFonts w:asciiTheme="minorEastAsia" w:hAnsiTheme="minorEastAsia" w:cs="仿宋_GB2312"/>
          <w:sz w:val="24"/>
          <w:szCs w:val="24"/>
        </w:rPr>
        <w:t>具有依法缴纳税收和社会保障资金的良好记录；</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1.5</w:t>
      </w:r>
      <w:r>
        <w:rPr>
          <w:rFonts w:asciiTheme="minorEastAsia" w:hAnsiTheme="minorEastAsia" w:cs="仿宋_GB2312"/>
          <w:sz w:val="24"/>
          <w:szCs w:val="24"/>
        </w:rPr>
        <w:t>参加本次</w:t>
      </w:r>
      <w:r>
        <w:rPr>
          <w:rFonts w:asciiTheme="minorEastAsia" w:hAnsiTheme="minorEastAsia" w:cs="仿宋_GB2312" w:hint="eastAsia"/>
          <w:sz w:val="24"/>
          <w:szCs w:val="24"/>
        </w:rPr>
        <w:t>比选</w:t>
      </w:r>
      <w:r>
        <w:rPr>
          <w:rFonts w:asciiTheme="minorEastAsia" w:hAnsiTheme="minorEastAsia" w:cs="仿宋_GB2312"/>
          <w:sz w:val="24"/>
          <w:szCs w:val="24"/>
        </w:rPr>
        <w:t>活动前三年内，在经营活动中没有重大违法记录；</w:t>
      </w:r>
      <w:r>
        <w:rPr>
          <w:rFonts w:asciiTheme="minorEastAsia" w:hAnsiTheme="minorEastAsia" w:cs="仿宋_GB2312"/>
          <w:sz w:val="24"/>
          <w:szCs w:val="24"/>
        </w:rPr>
        <w:t xml:space="preserve"> </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1.6</w:t>
      </w:r>
      <w:r>
        <w:rPr>
          <w:rFonts w:asciiTheme="minorEastAsia" w:hAnsiTheme="minorEastAsia" w:cs="仿宋_GB2312" w:hint="eastAsia"/>
          <w:sz w:val="24"/>
          <w:szCs w:val="24"/>
        </w:rPr>
        <w:t>法律、行政法规规定的其他条件。</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 xml:space="preserve">2. </w:t>
      </w:r>
      <w:r>
        <w:rPr>
          <w:rFonts w:asciiTheme="minorEastAsia" w:hAnsiTheme="minorEastAsia" w:cs="仿宋_GB2312" w:hint="eastAsia"/>
          <w:sz w:val="24"/>
          <w:szCs w:val="24"/>
        </w:rPr>
        <w:t>根据采购项目提出的特殊条件：</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2.1</w:t>
      </w:r>
      <w:r>
        <w:rPr>
          <w:rFonts w:asciiTheme="minorEastAsia" w:hAnsiTheme="minorEastAsia" w:cs="仿宋_GB2312" w:hint="eastAsia"/>
          <w:sz w:val="24"/>
          <w:szCs w:val="24"/>
        </w:rPr>
        <w:t>本项目参加采购活动的供应商在前三年内不得具有行贿犯罪记录；</w:t>
      </w:r>
    </w:p>
    <w:p w:rsidR="00755C72" w:rsidRDefault="00F84E83">
      <w:pPr>
        <w:spacing w:line="420" w:lineRule="exact"/>
        <w:ind w:left="2" w:firstLineChars="200" w:firstLine="480"/>
        <w:rPr>
          <w:rFonts w:asciiTheme="minorEastAsia" w:hAnsiTheme="minorEastAsia" w:cs="仿宋_GB2312"/>
          <w:sz w:val="24"/>
          <w:szCs w:val="24"/>
        </w:rPr>
      </w:pPr>
      <w:r>
        <w:rPr>
          <w:rFonts w:asciiTheme="minorEastAsia" w:hAnsiTheme="minorEastAsia" w:cs="仿宋_GB2312" w:hint="eastAsia"/>
          <w:sz w:val="24"/>
          <w:szCs w:val="24"/>
        </w:rPr>
        <w:t>2.2</w:t>
      </w:r>
      <w:r>
        <w:rPr>
          <w:rFonts w:asciiTheme="minorEastAsia" w:hAnsiTheme="minorEastAsia" w:cs="仿宋_GB2312" w:hint="eastAsia"/>
          <w:sz w:val="24"/>
          <w:szCs w:val="24"/>
        </w:rPr>
        <w:t>供应商需具</w:t>
      </w:r>
      <w:r>
        <w:rPr>
          <w:rFonts w:asciiTheme="minorEastAsia" w:hAnsiTheme="minorEastAsia" w:cs="仿宋_GB2312" w:hint="eastAsia"/>
          <w:sz w:val="24"/>
          <w:szCs w:val="24"/>
        </w:rPr>
        <w:t>有《资质认定计量认证证书》</w:t>
      </w:r>
      <w:r>
        <w:rPr>
          <w:rFonts w:asciiTheme="minorEastAsia" w:hAnsiTheme="minorEastAsia" w:cs="仿宋_GB2312" w:hint="eastAsia"/>
          <w:sz w:val="24"/>
          <w:szCs w:val="24"/>
        </w:rPr>
        <w:t>CMA</w:t>
      </w:r>
      <w:r>
        <w:rPr>
          <w:rFonts w:asciiTheme="minorEastAsia" w:hAnsiTheme="minorEastAsia" w:cs="仿宋_GB2312" w:hint="eastAsia"/>
          <w:sz w:val="24"/>
          <w:szCs w:val="24"/>
        </w:rPr>
        <w:t>证书（证书附表中含：电离辐射类别）；</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2.3</w:t>
      </w:r>
      <w:r>
        <w:rPr>
          <w:rFonts w:asciiTheme="minorEastAsia" w:hAnsiTheme="minorEastAsia" w:cs="仿宋_GB2312" w:hint="eastAsia"/>
          <w:sz w:val="24"/>
          <w:szCs w:val="24"/>
        </w:rPr>
        <w:t>供应商需具有《放射卫生技术服务机构资质证书》乙级及以上资质证明；</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2.4</w:t>
      </w:r>
      <w:r>
        <w:rPr>
          <w:rFonts w:asciiTheme="minorEastAsia" w:hAnsiTheme="minorEastAsia" w:cs="仿宋_GB2312" w:hint="eastAsia"/>
          <w:sz w:val="24"/>
          <w:szCs w:val="24"/>
        </w:rPr>
        <w:t>供应商为四川省外注册的公司需具有在四川省卫生健康委员会的备案证明；</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2.5</w:t>
      </w:r>
      <w:r>
        <w:rPr>
          <w:rFonts w:asciiTheme="minorEastAsia" w:hAnsiTheme="minorEastAsia" w:cs="仿宋_GB2312" w:hint="eastAsia"/>
          <w:sz w:val="24"/>
          <w:szCs w:val="24"/>
        </w:rPr>
        <w:t>本项目不接受联合体参加</w:t>
      </w:r>
      <w:r>
        <w:rPr>
          <w:rFonts w:asciiTheme="minorEastAsia" w:hAnsiTheme="minorEastAsia" w:cs="仿宋_GB2312"/>
          <w:sz w:val="24"/>
          <w:szCs w:val="24"/>
        </w:rPr>
        <w:t>。</w:t>
      </w:r>
    </w:p>
    <w:p w:rsidR="00755C72" w:rsidRDefault="00F84E83">
      <w:pPr>
        <w:spacing w:line="420" w:lineRule="exact"/>
        <w:ind w:left="2"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六、资格审查</w:t>
      </w:r>
    </w:p>
    <w:p w:rsidR="00755C72" w:rsidRDefault="00F84E83">
      <w:pPr>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本项目投标供应商的资格条件在评标时进行审查。供应商应在比选申请文件中按比选文件的规定和要求附上所有的资格证明文件，若提供的资格证明文件无效、不全或不实，将导致其投标或中标资格被取消。</w:t>
      </w:r>
    </w:p>
    <w:p w:rsidR="00755C72" w:rsidRPr="007C147D" w:rsidRDefault="00F84E83">
      <w:pPr>
        <w:snapToGrid w:val="0"/>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七、报名时间、地点：</w:t>
      </w:r>
    </w:p>
    <w:p w:rsidR="00755C72" w:rsidRPr="007C147D" w:rsidRDefault="006D28D0">
      <w:pPr>
        <w:spacing w:line="420" w:lineRule="exact"/>
        <w:ind w:left="2"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本项目采取现场提交比选文件并报名的方式，凡有意参加比选者，请于2023年</w:t>
      </w:r>
      <w:r w:rsidR="00FB3CC5">
        <w:rPr>
          <w:rFonts w:asciiTheme="minorEastAsia" w:hAnsiTheme="minorEastAsia" w:cs="仿宋_GB2312"/>
          <w:color w:val="000000" w:themeColor="text1"/>
          <w:sz w:val="24"/>
          <w:szCs w:val="24"/>
        </w:rPr>
        <w:t>9</w:t>
      </w:r>
      <w:r w:rsidRPr="007C147D">
        <w:rPr>
          <w:rFonts w:asciiTheme="minorEastAsia" w:hAnsiTheme="minorEastAsia" w:cs="仿宋_GB2312" w:hint="eastAsia"/>
          <w:color w:val="000000" w:themeColor="text1"/>
          <w:sz w:val="24"/>
          <w:szCs w:val="24"/>
        </w:rPr>
        <w:t>月</w:t>
      </w:r>
      <w:r w:rsidR="00FB3CC5">
        <w:rPr>
          <w:rFonts w:asciiTheme="minorEastAsia" w:hAnsiTheme="minorEastAsia" w:cs="仿宋_GB2312"/>
          <w:color w:val="000000" w:themeColor="text1"/>
          <w:sz w:val="24"/>
          <w:szCs w:val="24"/>
        </w:rPr>
        <w:t>5</w:t>
      </w:r>
      <w:r w:rsidRPr="007C147D">
        <w:rPr>
          <w:rFonts w:asciiTheme="minorEastAsia" w:hAnsiTheme="minorEastAsia" w:cs="仿宋_GB2312" w:hint="eastAsia"/>
          <w:color w:val="000000" w:themeColor="text1"/>
          <w:sz w:val="24"/>
          <w:szCs w:val="24"/>
        </w:rPr>
        <w:t>日</w:t>
      </w:r>
      <w:r w:rsidR="00157C02">
        <w:rPr>
          <w:rFonts w:asciiTheme="minorEastAsia" w:hAnsiTheme="minorEastAsia" w:cs="仿宋_GB2312" w:hint="eastAsia"/>
          <w:color w:val="000000" w:themeColor="text1"/>
          <w:sz w:val="24"/>
          <w:szCs w:val="24"/>
        </w:rPr>
        <w:t>前</w:t>
      </w:r>
      <w:r w:rsidRPr="007C147D">
        <w:rPr>
          <w:rFonts w:asciiTheme="minorEastAsia" w:hAnsiTheme="minorEastAsia" w:cs="仿宋_GB2312" w:hint="eastAsia"/>
          <w:color w:val="000000" w:themeColor="text1"/>
          <w:sz w:val="24"/>
          <w:szCs w:val="24"/>
        </w:rPr>
        <w:t>（上午8:00-12：00，下午14：00－17：00，法定节假日除外），将比选文件提交到绵竹市</w:t>
      </w:r>
      <w:r w:rsidRPr="007C147D">
        <w:rPr>
          <w:rFonts w:asciiTheme="minorEastAsia" w:hAnsiTheme="minorEastAsia" w:cs="仿宋_GB2312" w:hint="eastAsia"/>
          <w:color w:val="000000" w:themeColor="text1"/>
          <w:sz w:val="24"/>
          <w:szCs w:val="24"/>
        </w:rPr>
        <w:lastRenderedPageBreak/>
        <w:t>紫岩街道紫岩路150号绵竹市中医医院分院5楼采管办并报名，在规定时间内未提交比选文件和报名的供应商将被拒绝无资格参加该项目的投标。</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注：参与投标报名时须提供资料：</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1.</w:t>
      </w:r>
      <w:r w:rsidRPr="007C147D">
        <w:rPr>
          <w:rFonts w:asciiTheme="minorEastAsia" w:hAnsiTheme="minorEastAsia" w:cs="仿宋_GB2312" w:hint="eastAsia"/>
          <w:color w:val="000000" w:themeColor="text1"/>
          <w:sz w:val="24"/>
          <w:szCs w:val="24"/>
        </w:rPr>
        <w:t>投标报名表。【格式见附件</w:t>
      </w:r>
      <w:r w:rsidRPr="007C147D">
        <w:rPr>
          <w:rFonts w:asciiTheme="minorEastAsia" w:hAnsiTheme="minorEastAsia" w:cs="仿宋_GB2312" w:hint="eastAsia"/>
          <w:color w:val="000000" w:themeColor="text1"/>
          <w:sz w:val="24"/>
          <w:szCs w:val="24"/>
        </w:rPr>
        <w:t>1</w:t>
      </w:r>
      <w:r w:rsidRPr="007C147D">
        <w:rPr>
          <w:rFonts w:asciiTheme="minorEastAsia" w:hAnsiTheme="minorEastAsia" w:cs="仿宋_GB2312" w:hint="eastAsia"/>
          <w:color w:val="000000" w:themeColor="text1"/>
          <w:sz w:val="24"/>
          <w:szCs w:val="24"/>
        </w:rPr>
        <w:t>】</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2.</w:t>
      </w:r>
      <w:r w:rsidRPr="007C147D">
        <w:rPr>
          <w:rFonts w:asciiTheme="minorEastAsia" w:hAnsiTheme="minorEastAsia" w:cs="仿宋_GB2312" w:hint="eastAsia"/>
          <w:color w:val="000000" w:themeColor="text1"/>
          <w:sz w:val="24"/>
          <w:szCs w:val="24"/>
        </w:rPr>
        <w:t>招投标廉洁协议。【格式见附件</w:t>
      </w:r>
      <w:r w:rsidRPr="007C147D">
        <w:rPr>
          <w:rFonts w:asciiTheme="minorEastAsia" w:hAnsiTheme="minorEastAsia" w:cs="仿宋_GB2312" w:hint="eastAsia"/>
          <w:color w:val="000000" w:themeColor="text1"/>
          <w:sz w:val="24"/>
          <w:szCs w:val="24"/>
        </w:rPr>
        <w:t>2</w:t>
      </w:r>
      <w:r w:rsidRPr="007C147D">
        <w:rPr>
          <w:rFonts w:asciiTheme="minorEastAsia" w:hAnsiTheme="minorEastAsia" w:cs="仿宋_GB2312" w:hint="eastAsia"/>
          <w:color w:val="000000" w:themeColor="text1"/>
          <w:sz w:val="24"/>
          <w:szCs w:val="24"/>
        </w:rPr>
        <w:t>】</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3.</w:t>
      </w:r>
      <w:r w:rsidRPr="007C147D">
        <w:rPr>
          <w:rFonts w:asciiTheme="minorEastAsia" w:hAnsiTheme="minorEastAsia" w:cs="仿宋_GB2312" w:hint="eastAsia"/>
          <w:color w:val="000000" w:themeColor="text1"/>
          <w:sz w:val="24"/>
          <w:szCs w:val="24"/>
        </w:rPr>
        <w:t>营业执照</w:t>
      </w:r>
      <w:r w:rsidRPr="007C147D">
        <w:rPr>
          <w:rFonts w:asciiTheme="minorEastAsia" w:hAnsiTheme="minorEastAsia" w:cs="宋体" w:hint="eastAsia"/>
          <w:color w:val="000000" w:themeColor="text1"/>
          <w:kern w:val="0"/>
          <w:sz w:val="24"/>
          <w:szCs w:val="24"/>
        </w:rPr>
        <w:t>。（提供复印件并加盖供应商单位公章）</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4.</w:t>
      </w:r>
      <w:r w:rsidRPr="007C147D">
        <w:rPr>
          <w:rFonts w:asciiTheme="minorEastAsia" w:hAnsiTheme="minorEastAsia" w:cs="仿宋_GB2312" w:hint="eastAsia"/>
          <w:color w:val="000000" w:themeColor="text1"/>
          <w:sz w:val="24"/>
          <w:szCs w:val="24"/>
        </w:rPr>
        <w:t>单位介绍信或法人授权书原件、法人身份证复印件</w:t>
      </w:r>
      <w:r w:rsidRPr="007C147D">
        <w:rPr>
          <w:rFonts w:asciiTheme="minorEastAsia" w:hAnsiTheme="minorEastAsia" w:cs="仿宋_GB2312" w:hint="eastAsia"/>
          <w:color w:val="000000" w:themeColor="text1"/>
          <w:sz w:val="24"/>
          <w:szCs w:val="24"/>
        </w:rPr>
        <w:t>，授权代表身份证复印件（查验原件）。</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5.</w:t>
      </w:r>
      <w:r w:rsidRPr="007C147D">
        <w:rPr>
          <w:rFonts w:asciiTheme="minorEastAsia" w:hAnsiTheme="minorEastAsia" w:cs="仿宋_GB2312" w:hint="eastAsia"/>
          <w:color w:val="000000" w:themeColor="text1"/>
          <w:sz w:val="24"/>
          <w:szCs w:val="24"/>
        </w:rPr>
        <w:t>供应商为四川省外注册的公司须提供在四川省卫生健康委员会备案证明。</w:t>
      </w:r>
      <w:r w:rsidRPr="007C147D">
        <w:rPr>
          <w:rFonts w:asciiTheme="minorEastAsia" w:hAnsiTheme="minorEastAsia" w:cs="宋体" w:hint="eastAsia"/>
          <w:color w:val="000000" w:themeColor="text1"/>
          <w:kern w:val="0"/>
          <w:sz w:val="24"/>
          <w:szCs w:val="24"/>
        </w:rPr>
        <w:t>（提供复印件并加盖供应商单位公章）</w:t>
      </w:r>
    </w:p>
    <w:p w:rsidR="00755C72" w:rsidRPr="007C147D" w:rsidRDefault="00F84E83">
      <w:pPr>
        <w:spacing w:line="420" w:lineRule="exact"/>
        <w:ind w:firstLineChars="200" w:firstLine="480"/>
        <w:rPr>
          <w:rFonts w:asciiTheme="minorEastAsia" w:hAnsiTheme="minorEastAsia" w:cs="宋体"/>
          <w:color w:val="000000" w:themeColor="text1"/>
          <w:kern w:val="0"/>
          <w:sz w:val="24"/>
          <w:szCs w:val="24"/>
        </w:rPr>
      </w:pPr>
      <w:r w:rsidRPr="007C147D">
        <w:rPr>
          <w:rFonts w:asciiTheme="minorEastAsia" w:hAnsiTheme="minorEastAsia" w:cs="仿宋_GB2312" w:hint="eastAsia"/>
          <w:color w:val="000000" w:themeColor="text1"/>
          <w:sz w:val="24"/>
          <w:szCs w:val="24"/>
        </w:rPr>
        <w:t>6.</w:t>
      </w:r>
      <w:r w:rsidRPr="007C147D">
        <w:rPr>
          <w:rFonts w:asciiTheme="minorEastAsia" w:hAnsiTheme="minorEastAsia" w:cs="仿宋_GB2312" w:hint="eastAsia"/>
          <w:color w:val="000000" w:themeColor="text1"/>
          <w:sz w:val="24"/>
          <w:szCs w:val="24"/>
        </w:rPr>
        <w:t>供应商须提供《资质认定计量认证证书》</w:t>
      </w:r>
      <w:r w:rsidRPr="007C147D">
        <w:rPr>
          <w:rFonts w:asciiTheme="minorEastAsia" w:hAnsiTheme="minorEastAsia" w:cs="仿宋_GB2312" w:hint="eastAsia"/>
          <w:color w:val="000000" w:themeColor="text1"/>
          <w:sz w:val="24"/>
          <w:szCs w:val="24"/>
        </w:rPr>
        <w:t>CMA</w:t>
      </w:r>
      <w:r w:rsidRPr="007C147D">
        <w:rPr>
          <w:rFonts w:asciiTheme="minorEastAsia" w:hAnsiTheme="minorEastAsia" w:cs="仿宋_GB2312" w:hint="eastAsia"/>
          <w:color w:val="000000" w:themeColor="text1"/>
          <w:sz w:val="24"/>
          <w:szCs w:val="24"/>
        </w:rPr>
        <w:t>证书（证书附表中含：电离辐射类别）。</w:t>
      </w:r>
      <w:r w:rsidRPr="007C147D">
        <w:rPr>
          <w:rFonts w:asciiTheme="minorEastAsia" w:hAnsiTheme="minorEastAsia" w:cs="宋体" w:hint="eastAsia"/>
          <w:color w:val="000000" w:themeColor="text1"/>
          <w:kern w:val="0"/>
          <w:sz w:val="24"/>
          <w:szCs w:val="24"/>
        </w:rPr>
        <w:t>（提供复印件并加盖供应商单位公章）</w:t>
      </w:r>
    </w:p>
    <w:p w:rsidR="00755C72" w:rsidRPr="007C147D" w:rsidRDefault="00F84E8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7.</w:t>
      </w:r>
      <w:r w:rsidRPr="007C147D">
        <w:rPr>
          <w:rFonts w:asciiTheme="minorEastAsia" w:hAnsiTheme="minorEastAsia" w:cs="仿宋_GB2312" w:hint="eastAsia"/>
          <w:color w:val="000000" w:themeColor="text1"/>
          <w:sz w:val="24"/>
          <w:szCs w:val="24"/>
        </w:rPr>
        <w:t>供应商须提供《放射卫生技术服务机构资质证书》乙级及以上资质证明。</w:t>
      </w:r>
      <w:r w:rsidRPr="007C147D">
        <w:rPr>
          <w:rFonts w:asciiTheme="minorEastAsia" w:hAnsiTheme="minorEastAsia" w:cs="宋体" w:hint="eastAsia"/>
          <w:color w:val="000000" w:themeColor="text1"/>
          <w:kern w:val="0"/>
          <w:sz w:val="24"/>
          <w:szCs w:val="24"/>
        </w:rPr>
        <w:t>（提供复印件并加盖供应商单位公章）</w:t>
      </w:r>
    </w:p>
    <w:p w:rsidR="00755C72" w:rsidRDefault="006D28D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八、比选时间及地点</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采购人根据实际工作择期安排。</w:t>
      </w:r>
    </w:p>
    <w:p w:rsidR="00755C72" w:rsidRDefault="006D28D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九、本投标邀请将在医院官网</w:t>
      </w:r>
      <w:r>
        <w:rPr>
          <w:rFonts w:asciiTheme="minorEastAsia" w:hAnsiTheme="minorEastAsia" w:hint="eastAsia"/>
          <w:sz w:val="24"/>
          <w:szCs w:val="24"/>
        </w:rPr>
        <w:t>（</w:t>
      </w:r>
      <w:r w:rsidR="00D748A8" w:rsidRPr="00D748A8">
        <w:rPr>
          <w:rFonts w:asciiTheme="minorEastAsia" w:hAnsiTheme="minorEastAsia"/>
          <w:sz w:val="24"/>
          <w:szCs w:val="24"/>
        </w:rPr>
        <w:t>http://www.mzszyyy1982.com/</w:t>
      </w:r>
      <w:r>
        <w:rPr>
          <w:rFonts w:asciiTheme="minorEastAsia" w:hAnsiTheme="minorEastAsia" w:hint="eastAsia"/>
          <w:sz w:val="24"/>
          <w:szCs w:val="24"/>
        </w:rPr>
        <w:t>）</w:t>
      </w:r>
      <w:r>
        <w:rPr>
          <w:rFonts w:asciiTheme="minorEastAsia" w:hAnsiTheme="minorEastAsia" w:cs="仿宋_GB2312" w:hint="eastAsia"/>
          <w:sz w:val="24"/>
          <w:szCs w:val="24"/>
        </w:rPr>
        <w:t>以</w:t>
      </w:r>
      <w:r w:rsidR="00D748A8">
        <w:rPr>
          <w:rFonts w:asciiTheme="minorEastAsia" w:hAnsiTheme="minorEastAsia" w:cs="仿宋_GB2312" w:hint="eastAsia"/>
          <w:sz w:val="24"/>
          <w:szCs w:val="24"/>
        </w:rPr>
        <w:t>公示</w:t>
      </w:r>
      <w:r>
        <w:rPr>
          <w:rFonts w:asciiTheme="minorEastAsia" w:hAnsiTheme="minorEastAsia" w:cs="仿宋_GB2312" w:hint="eastAsia"/>
          <w:sz w:val="24"/>
          <w:szCs w:val="24"/>
        </w:rPr>
        <w:t>公告形式发布。</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十、联系方式：</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比选人：</w:t>
      </w:r>
      <w:r w:rsidR="00D748A8">
        <w:rPr>
          <w:rFonts w:asciiTheme="minorEastAsia" w:hAnsiTheme="minorEastAsia" w:cs="仿宋_GB2312" w:hint="eastAsia"/>
          <w:sz w:val="24"/>
          <w:szCs w:val="24"/>
        </w:rPr>
        <w:t>绵竹市中医医院</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地址：</w:t>
      </w:r>
      <w:r w:rsidR="00D748A8">
        <w:rPr>
          <w:rFonts w:asciiTheme="minorEastAsia" w:hAnsiTheme="minorEastAsia" w:cs="仿宋_GB2312" w:hint="eastAsia"/>
          <w:sz w:val="24"/>
          <w:szCs w:val="24"/>
          <w:lang w:val="zh-CN"/>
        </w:rPr>
        <w:t>绵竹市紫岩街道天河路6</w:t>
      </w:r>
      <w:r w:rsidR="00D748A8">
        <w:rPr>
          <w:rFonts w:asciiTheme="minorEastAsia" w:hAnsiTheme="minorEastAsia" w:cs="仿宋_GB2312"/>
          <w:sz w:val="24"/>
          <w:szCs w:val="24"/>
          <w:lang w:val="zh-CN"/>
        </w:rPr>
        <w:t>0</w:t>
      </w:r>
      <w:r w:rsidR="00D748A8">
        <w:rPr>
          <w:rFonts w:asciiTheme="minorEastAsia" w:hAnsiTheme="minorEastAsia" w:cs="仿宋_GB2312" w:hint="eastAsia"/>
          <w:sz w:val="24"/>
          <w:szCs w:val="24"/>
          <w:lang w:val="zh-CN"/>
        </w:rPr>
        <w:t>号</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邮政编码：</w:t>
      </w:r>
      <w:r>
        <w:rPr>
          <w:rFonts w:asciiTheme="minorEastAsia" w:hAnsiTheme="minorEastAsia" w:cs="仿宋_GB2312" w:hint="eastAsia"/>
          <w:sz w:val="24"/>
          <w:szCs w:val="24"/>
        </w:rPr>
        <w:t>61</w:t>
      </w:r>
      <w:r w:rsidR="00D748A8">
        <w:rPr>
          <w:rFonts w:asciiTheme="minorEastAsia" w:hAnsiTheme="minorEastAsia" w:cs="仿宋_GB2312"/>
          <w:sz w:val="24"/>
          <w:szCs w:val="24"/>
        </w:rPr>
        <w:t>8200</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联系人：</w:t>
      </w:r>
      <w:r w:rsidR="00D748A8">
        <w:rPr>
          <w:rFonts w:asciiTheme="minorEastAsia" w:hAnsiTheme="minorEastAsia" w:cs="仿宋_GB2312" w:hint="eastAsia"/>
          <w:sz w:val="24"/>
          <w:szCs w:val="24"/>
        </w:rPr>
        <w:t>秦</w:t>
      </w:r>
      <w:r>
        <w:rPr>
          <w:rFonts w:asciiTheme="minorEastAsia" w:hAnsiTheme="minorEastAsia" w:cs="仿宋_GB2312" w:hint="eastAsia"/>
          <w:sz w:val="24"/>
          <w:szCs w:val="24"/>
        </w:rPr>
        <w:t>老师</w:t>
      </w:r>
    </w:p>
    <w:p w:rsidR="00755C72" w:rsidRDefault="00F84E83">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联系电话：</w:t>
      </w:r>
      <w:r w:rsidR="00D748A8">
        <w:rPr>
          <w:rFonts w:asciiTheme="minorEastAsia" w:hAnsiTheme="minorEastAsia" w:cs="仿宋_GB2312"/>
          <w:sz w:val="24"/>
          <w:szCs w:val="24"/>
        </w:rPr>
        <w:t>18016120212</w:t>
      </w:r>
    </w:p>
    <w:p w:rsidR="00755C72" w:rsidRDefault="00755C72">
      <w:pPr>
        <w:rPr>
          <w:lang w:val="zh-CN"/>
        </w:rPr>
      </w:pPr>
    </w:p>
    <w:p w:rsidR="00755C72" w:rsidRDefault="00755C72">
      <w:pPr>
        <w:spacing w:line="480" w:lineRule="exact"/>
        <w:ind w:firstLineChars="1000" w:firstLine="3200"/>
        <w:rPr>
          <w:rFonts w:ascii="黑体" w:eastAsia="黑体" w:hAnsi="黑体" w:cs="方正小标宋简体"/>
          <w:sz w:val="32"/>
          <w:szCs w:val="32"/>
        </w:rPr>
      </w:pPr>
    </w:p>
    <w:p w:rsidR="00755C72" w:rsidRDefault="00755C72">
      <w:pPr>
        <w:spacing w:line="480" w:lineRule="exact"/>
        <w:ind w:firstLineChars="1000" w:firstLine="3200"/>
        <w:rPr>
          <w:rFonts w:ascii="黑体" w:eastAsia="黑体" w:hAnsi="黑体" w:cs="方正小标宋简体"/>
          <w:sz w:val="32"/>
          <w:szCs w:val="32"/>
        </w:rPr>
      </w:pPr>
    </w:p>
    <w:p w:rsidR="006D28D0" w:rsidRDefault="006D28D0">
      <w:pPr>
        <w:widowControl/>
        <w:jc w:val="left"/>
        <w:rPr>
          <w:rFonts w:ascii="黑体" w:eastAsia="黑体" w:hAnsi="黑体" w:cs="方正小标宋简体"/>
          <w:sz w:val="32"/>
          <w:szCs w:val="32"/>
        </w:rPr>
      </w:pPr>
      <w:r>
        <w:rPr>
          <w:rFonts w:ascii="黑体" w:eastAsia="黑体" w:hAnsi="黑体" w:cs="方正小标宋简体"/>
          <w:sz w:val="32"/>
          <w:szCs w:val="32"/>
        </w:rPr>
        <w:br w:type="page"/>
      </w:r>
    </w:p>
    <w:p w:rsidR="00755C72" w:rsidRDefault="00F84E83">
      <w:pPr>
        <w:spacing w:line="480" w:lineRule="exact"/>
        <w:ind w:firstLineChars="1000" w:firstLine="3200"/>
        <w:rPr>
          <w:rFonts w:ascii="黑体" w:eastAsia="黑体" w:hAnsi="黑体" w:cs="方正小标宋简体"/>
          <w:sz w:val="32"/>
          <w:szCs w:val="32"/>
        </w:rPr>
      </w:pPr>
      <w:r>
        <w:rPr>
          <w:rFonts w:ascii="黑体" w:eastAsia="黑体" w:hAnsi="黑体" w:cs="方正小标宋简体" w:hint="eastAsia"/>
          <w:sz w:val="32"/>
          <w:szCs w:val="32"/>
        </w:rPr>
        <w:lastRenderedPageBreak/>
        <w:t>第二章</w:t>
      </w:r>
      <w:r>
        <w:rPr>
          <w:rFonts w:ascii="黑体" w:eastAsia="黑体" w:hAnsi="黑体" w:cs="方正小标宋简体" w:hint="eastAsia"/>
          <w:sz w:val="32"/>
          <w:szCs w:val="32"/>
        </w:rPr>
        <w:t xml:space="preserve">   </w:t>
      </w:r>
      <w:r w:rsidR="00CA67C7">
        <w:rPr>
          <w:rFonts w:ascii="黑体" w:eastAsia="黑体" w:hAnsi="黑体" w:cs="方正小标宋简体" w:hint="eastAsia"/>
          <w:sz w:val="32"/>
          <w:szCs w:val="32"/>
        </w:rPr>
        <w:t>投标</w:t>
      </w:r>
      <w:r>
        <w:rPr>
          <w:rFonts w:ascii="黑体" w:eastAsia="黑体" w:hAnsi="黑体" w:cs="方正小标宋简体" w:hint="eastAsia"/>
          <w:sz w:val="32"/>
          <w:szCs w:val="32"/>
        </w:rPr>
        <w:t>须知</w:t>
      </w:r>
      <w:bookmarkStart w:id="28" w:name="_Toc327324317"/>
      <w:bookmarkStart w:id="29" w:name="_Toc212285659"/>
      <w:bookmarkStart w:id="30" w:name="_Toc132254488"/>
      <w:bookmarkStart w:id="31" w:name="_Toc213142322"/>
      <w:bookmarkStart w:id="32" w:name="_Toc138581129"/>
      <w:bookmarkStart w:id="33" w:name="_Toc132254136"/>
      <w:bookmarkStart w:id="34" w:name="_Toc138581210"/>
      <w:bookmarkStart w:id="35" w:name="_Toc132253970"/>
      <w:bookmarkStart w:id="36" w:name="_Toc134953392"/>
      <w:bookmarkStart w:id="37" w:name="_Toc2018534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55C72" w:rsidRDefault="00755C72">
      <w:pPr>
        <w:pStyle w:val="a8"/>
      </w:pPr>
    </w:p>
    <w:p w:rsidR="00755C72" w:rsidRDefault="00F84E83" w:rsidP="0003781D">
      <w:pPr>
        <w:spacing w:line="420" w:lineRule="atLeast"/>
        <w:ind w:firstLineChars="200" w:firstLine="482"/>
        <w:rPr>
          <w:rFonts w:asciiTheme="minorEastAsia" w:hAnsiTheme="minorEastAsia"/>
          <w:sz w:val="24"/>
          <w:szCs w:val="24"/>
        </w:rPr>
      </w:pPr>
      <w:r>
        <w:rPr>
          <w:rFonts w:asciiTheme="minorEastAsia" w:hAnsiTheme="minorEastAsia" w:cs="宋体" w:hint="eastAsia"/>
          <w:b/>
          <w:bCs/>
          <w:sz w:val="24"/>
          <w:lang w:val="zh-CN"/>
        </w:rPr>
        <w:t>一、</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人对</w:t>
      </w:r>
      <w:r w:rsidR="008A6088">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文件提出质疑的时间：自</w:t>
      </w:r>
      <w:r w:rsidR="008A6088">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文件发出时间起的</w:t>
      </w:r>
      <w:r>
        <w:rPr>
          <w:rFonts w:asciiTheme="minorEastAsia" w:hAnsiTheme="minorEastAsia" w:cs="宋体" w:hint="eastAsia"/>
          <w:sz w:val="24"/>
          <w:szCs w:val="24"/>
        </w:rPr>
        <w:t>1</w:t>
      </w:r>
      <w:r>
        <w:rPr>
          <w:rFonts w:asciiTheme="minorEastAsia" w:hAnsiTheme="minorEastAsia" w:cs="宋体" w:hint="eastAsia"/>
          <w:sz w:val="24"/>
          <w:szCs w:val="24"/>
          <w:lang w:val="zh-CN"/>
        </w:rPr>
        <w:t>个工作日内。</w:t>
      </w:r>
    </w:p>
    <w:p w:rsidR="00755C72" w:rsidRDefault="00F84E83" w:rsidP="0003781D">
      <w:pPr>
        <w:spacing w:line="420" w:lineRule="atLeast"/>
        <w:ind w:firstLineChars="200" w:firstLine="482"/>
        <w:rPr>
          <w:rFonts w:asciiTheme="minorEastAsia" w:hAnsiTheme="minorEastAsia"/>
          <w:sz w:val="24"/>
          <w:szCs w:val="24"/>
        </w:rPr>
      </w:pPr>
      <w:r>
        <w:rPr>
          <w:rFonts w:asciiTheme="minorEastAsia" w:hAnsiTheme="minorEastAsia" w:hint="eastAsia"/>
          <w:b/>
          <w:bCs/>
          <w:sz w:val="24"/>
          <w:szCs w:val="24"/>
        </w:rPr>
        <w:t>二、</w:t>
      </w:r>
      <w:r w:rsidR="00854863">
        <w:rPr>
          <w:rFonts w:asciiTheme="minorEastAsia" w:hAnsiTheme="minorEastAsia" w:hint="eastAsia"/>
          <w:sz w:val="24"/>
          <w:szCs w:val="24"/>
        </w:rPr>
        <w:t>响应</w:t>
      </w:r>
      <w:r>
        <w:rPr>
          <w:rFonts w:asciiTheme="minorEastAsia" w:hAnsiTheme="minorEastAsia" w:hint="eastAsia"/>
          <w:sz w:val="24"/>
          <w:szCs w:val="24"/>
        </w:rPr>
        <w:t>文件份数：正本</w:t>
      </w:r>
      <w:r>
        <w:rPr>
          <w:rFonts w:asciiTheme="minorEastAsia" w:hAnsiTheme="minorEastAsia" w:hint="eastAsia"/>
          <w:sz w:val="24"/>
          <w:szCs w:val="24"/>
        </w:rPr>
        <w:t>1</w:t>
      </w:r>
      <w:r>
        <w:rPr>
          <w:rFonts w:asciiTheme="minorEastAsia" w:hAnsiTheme="minorEastAsia" w:hint="eastAsia"/>
          <w:sz w:val="24"/>
          <w:szCs w:val="24"/>
        </w:rPr>
        <w:t>份，副本</w:t>
      </w:r>
      <w:r w:rsidR="00CA67C7">
        <w:rPr>
          <w:rFonts w:asciiTheme="minorEastAsia" w:hAnsiTheme="minorEastAsia"/>
          <w:sz w:val="24"/>
          <w:szCs w:val="24"/>
        </w:rPr>
        <w:t>1</w:t>
      </w:r>
      <w:r>
        <w:rPr>
          <w:rFonts w:asciiTheme="minorEastAsia" w:hAnsiTheme="minorEastAsia" w:hint="eastAsia"/>
          <w:sz w:val="24"/>
          <w:szCs w:val="24"/>
        </w:rPr>
        <w:t>份，请密封装订</w:t>
      </w:r>
      <w:r w:rsidR="007C147D">
        <w:rPr>
          <w:rFonts w:asciiTheme="minorEastAsia" w:hAnsiTheme="minorEastAsia" w:hint="eastAsia"/>
          <w:sz w:val="24"/>
          <w:szCs w:val="24"/>
        </w:rPr>
        <w:t>并加盖密封章</w:t>
      </w:r>
      <w:r>
        <w:rPr>
          <w:rFonts w:asciiTheme="minorEastAsia" w:hAnsiTheme="minorEastAsia" w:hint="eastAsia"/>
          <w:sz w:val="24"/>
          <w:szCs w:val="24"/>
        </w:rPr>
        <w:t>。封面标注：招标项目名称、招标编号、</w:t>
      </w:r>
      <w:r w:rsidR="00CA67C7">
        <w:rPr>
          <w:rFonts w:asciiTheme="minorEastAsia" w:hAnsiTheme="minorEastAsia" w:hint="eastAsia"/>
          <w:sz w:val="24"/>
          <w:szCs w:val="24"/>
        </w:rPr>
        <w:t>投标</w:t>
      </w:r>
      <w:r>
        <w:rPr>
          <w:rFonts w:asciiTheme="minorEastAsia" w:hAnsiTheme="minorEastAsia" w:hint="eastAsia"/>
          <w:sz w:val="24"/>
          <w:szCs w:val="24"/>
        </w:rPr>
        <w:t>人名称、年月日、包号（如有）。</w:t>
      </w:r>
    </w:p>
    <w:p w:rsidR="00755C72" w:rsidRDefault="00F84E83"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人应严格按照</w:t>
      </w:r>
      <w:r w:rsidR="00CA67C7">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文件第三章中提供的“</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文件格式”填写相关内容，</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对于没有格式要求由</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人自行编写。</w:t>
      </w:r>
    </w:p>
    <w:p w:rsidR="00755C72" w:rsidRDefault="00F84E83"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四、</w:t>
      </w:r>
      <w:r w:rsidR="00854863">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文件正本和副本必须装订成册并编码。</w:t>
      </w:r>
    </w:p>
    <w:p w:rsidR="00570F6F" w:rsidRDefault="00F84E83" w:rsidP="0003781D">
      <w:pPr>
        <w:spacing w:line="420" w:lineRule="atLeast"/>
        <w:ind w:firstLineChars="200" w:firstLine="480"/>
        <w:rPr>
          <w:rFonts w:asciiTheme="minorEastAsia" w:hAnsiTheme="minorEastAsia" w:cs="宋体"/>
          <w:sz w:val="24"/>
          <w:szCs w:val="24"/>
          <w:lang w:val="zh-CN"/>
        </w:rPr>
      </w:pPr>
      <w:bookmarkStart w:id="38" w:name="_Toc463873875"/>
      <w:bookmarkStart w:id="39" w:name="_Toc18552"/>
      <w:r>
        <w:rPr>
          <w:rFonts w:asciiTheme="minorEastAsia" w:hAnsiTheme="minorEastAsia" w:cs="宋体" w:hint="eastAsia"/>
          <w:sz w:val="24"/>
          <w:szCs w:val="24"/>
          <w:lang w:val="zh-CN"/>
        </w:rPr>
        <w:t>五、</w:t>
      </w:r>
      <w:r w:rsidR="007942EA">
        <w:rPr>
          <w:rFonts w:asciiTheme="minorEastAsia" w:hAnsiTheme="minorEastAsia" w:cs="宋体" w:hint="eastAsia"/>
          <w:sz w:val="24"/>
          <w:szCs w:val="24"/>
          <w:lang w:val="zh-CN"/>
        </w:rPr>
        <w:t>项目预算</w:t>
      </w:r>
      <w:r w:rsidR="00570F6F">
        <w:rPr>
          <w:rFonts w:asciiTheme="minorEastAsia" w:hAnsiTheme="minorEastAsia" w:cs="宋体" w:hint="eastAsia"/>
          <w:sz w:val="24"/>
          <w:szCs w:val="24"/>
          <w:lang w:val="zh-CN"/>
        </w:rPr>
        <w:t>（实质性要求）：</w:t>
      </w:r>
      <w:r w:rsidR="00570F6F">
        <w:rPr>
          <w:rFonts w:asciiTheme="minorEastAsia" w:hAnsiTheme="minorEastAsia" w:cs="宋体"/>
          <w:sz w:val="24"/>
          <w:szCs w:val="24"/>
        </w:rPr>
        <w:t>1.4</w:t>
      </w:r>
      <w:r w:rsidR="00570F6F">
        <w:rPr>
          <w:rFonts w:asciiTheme="minorEastAsia" w:hAnsiTheme="minorEastAsia" w:cs="宋体" w:hint="eastAsia"/>
          <w:sz w:val="24"/>
          <w:szCs w:val="24"/>
        </w:rPr>
        <w:t>万元/年。</w:t>
      </w:r>
      <w:r w:rsidR="00570F6F">
        <w:rPr>
          <w:rFonts w:asciiTheme="minorEastAsia" w:hAnsiTheme="minorEastAsia" w:cs="宋体" w:hint="eastAsia"/>
          <w:sz w:val="24"/>
          <w:szCs w:val="24"/>
          <w:lang w:val="zh-CN"/>
        </w:rPr>
        <w:t>超过</w:t>
      </w:r>
      <w:r w:rsidR="007942EA">
        <w:rPr>
          <w:rFonts w:asciiTheme="minorEastAsia" w:hAnsiTheme="minorEastAsia" w:cs="宋体" w:hint="eastAsia"/>
          <w:sz w:val="24"/>
          <w:szCs w:val="24"/>
          <w:lang w:val="zh-CN"/>
        </w:rPr>
        <w:t>项目预算</w:t>
      </w:r>
      <w:r w:rsidR="00570F6F">
        <w:rPr>
          <w:rFonts w:asciiTheme="minorEastAsia" w:hAnsiTheme="minorEastAsia" w:cs="宋体" w:hint="eastAsia"/>
          <w:sz w:val="24"/>
          <w:szCs w:val="24"/>
          <w:lang w:val="zh-CN"/>
        </w:rPr>
        <w:t>的报价无效。</w:t>
      </w:r>
    </w:p>
    <w:p w:rsidR="00570F6F" w:rsidRDefault="00F84E83" w:rsidP="00570F6F">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六、</w:t>
      </w:r>
      <w:r w:rsidR="00570F6F">
        <w:rPr>
          <w:rFonts w:asciiTheme="minorEastAsia" w:hAnsiTheme="minorEastAsia" w:cs="宋体" w:hint="eastAsia"/>
          <w:sz w:val="24"/>
          <w:szCs w:val="24"/>
          <w:lang w:val="zh-CN"/>
        </w:rPr>
        <w:t>最终报价（实质性要求）：超过</w:t>
      </w:r>
      <w:r w:rsidR="00247102">
        <w:rPr>
          <w:rFonts w:asciiTheme="minorEastAsia" w:hAnsiTheme="minorEastAsia" w:cs="宋体" w:hint="eastAsia"/>
          <w:sz w:val="24"/>
          <w:szCs w:val="24"/>
          <w:lang w:val="zh-CN"/>
        </w:rPr>
        <w:t>公开</w:t>
      </w:r>
      <w:r w:rsidR="00570F6F">
        <w:rPr>
          <w:rFonts w:asciiTheme="minorEastAsia" w:hAnsiTheme="minorEastAsia" w:cs="宋体" w:hint="eastAsia"/>
          <w:sz w:val="24"/>
          <w:szCs w:val="24"/>
          <w:lang w:val="zh-CN"/>
        </w:rPr>
        <w:t>报价</w:t>
      </w:r>
      <w:r w:rsidR="00FF10EE">
        <w:rPr>
          <w:rFonts w:asciiTheme="minorEastAsia" w:hAnsiTheme="minorEastAsia" w:cs="宋体" w:hint="eastAsia"/>
          <w:sz w:val="24"/>
          <w:szCs w:val="24"/>
          <w:lang w:val="zh-CN"/>
        </w:rPr>
        <w:t>的报价</w:t>
      </w:r>
      <w:r w:rsidR="00570F6F">
        <w:rPr>
          <w:rFonts w:asciiTheme="minorEastAsia" w:hAnsiTheme="minorEastAsia" w:cs="宋体" w:hint="eastAsia"/>
          <w:sz w:val="24"/>
          <w:szCs w:val="24"/>
          <w:lang w:val="zh-CN"/>
        </w:rPr>
        <w:t>无效。</w:t>
      </w:r>
    </w:p>
    <w:p w:rsidR="00755C72" w:rsidRDefault="00F84E83" w:rsidP="0003781D">
      <w:pPr>
        <w:spacing w:line="420" w:lineRule="atLeast"/>
        <w:ind w:firstLineChars="200" w:firstLine="480"/>
        <w:rPr>
          <w:rFonts w:asciiTheme="minorEastAsia" w:hAnsiTheme="minorEastAsia"/>
          <w:sz w:val="24"/>
          <w:szCs w:val="24"/>
        </w:rPr>
      </w:pPr>
      <w:r>
        <w:rPr>
          <w:rFonts w:asciiTheme="minorEastAsia" w:hAnsiTheme="minorEastAsia" w:cs="宋体" w:hint="eastAsia"/>
          <w:sz w:val="24"/>
          <w:szCs w:val="24"/>
          <w:lang w:val="zh-CN"/>
        </w:rPr>
        <w:t>七、在评标过程中，评标委员会认为供应商的报价明显低于成本，有可能影响产品质量或者不能诚信履约的，应当要求其在评标现场合理的时间内提供书面说明，并提交相关证明材料。供应商不能证明其报价合理性的，评标委员会应当将其投标文件作为无效处理。</w:t>
      </w:r>
    </w:p>
    <w:p w:rsidR="00755C72" w:rsidRDefault="00F84E83" w:rsidP="0003781D">
      <w:pPr>
        <w:spacing w:line="480" w:lineRule="atLeast"/>
        <w:ind w:firstLineChars="200" w:firstLine="480"/>
        <w:rPr>
          <w:rFonts w:asciiTheme="minorEastAsia" w:hAnsiTheme="minorEastAsia" w:cs="宋体"/>
          <w:sz w:val="24"/>
          <w:szCs w:val="24"/>
          <w:lang w:val="zh-CN"/>
        </w:rPr>
      </w:pPr>
      <w:r>
        <w:rPr>
          <w:rFonts w:asciiTheme="minorEastAsia" w:hAnsiTheme="minorEastAsia" w:hint="eastAsia"/>
          <w:bCs/>
          <w:sz w:val="24"/>
        </w:rPr>
        <w:t>八、</w:t>
      </w:r>
      <w:r>
        <w:rPr>
          <w:rFonts w:asciiTheme="minorEastAsia" w:hAnsiTheme="minorEastAsia" w:hint="eastAsia"/>
          <w:sz w:val="24"/>
        </w:rPr>
        <w:t>中标人应在中标通知书发出之日起</w:t>
      </w:r>
      <w:r w:rsidR="002C4FE7">
        <w:rPr>
          <w:rFonts w:asciiTheme="minorEastAsia" w:hAnsiTheme="minorEastAsia"/>
          <w:sz w:val="24"/>
        </w:rPr>
        <w:t>15</w:t>
      </w:r>
      <w:r>
        <w:rPr>
          <w:rFonts w:asciiTheme="minorEastAsia" w:hAnsiTheme="minorEastAsia" w:hint="eastAsia"/>
          <w:sz w:val="24"/>
        </w:rPr>
        <w:t>日内与采购人签订采购合同。由于中标人的原因逾期</w:t>
      </w:r>
      <w:r>
        <w:rPr>
          <w:rFonts w:asciiTheme="minorEastAsia" w:hAnsiTheme="minorEastAsia" w:cs="宋体" w:hint="eastAsia"/>
          <w:sz w:val="24"/>
          <w:szCs w:val="24"/>
          <w:lang w:val="zh-CN"/>
        </w:rPr>
        <w:t>未与采购人签订采购合同的，将视为放弃中标，取消其中标资格并将按相关规定进行处理。</w:t>
      </w:r>
    </w:p>
    <w:p w:rsidR="00755C72" w:rsidRDefault="00F84E83" w:rsidP="0003781D">
      <w:pPr>
        <w:spacing w:line="48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九、投标人认为招标过程、中标结果使自己的权益受到不正当损害的，应在中标结果公告期限内以书面形式向采购人提出质疑。</w:t>
      </w:r>
    </w:p>
    <w:p w:rsidR="00755C72" w:rsidRDefault="00F84E83" w:rsidP="0003781D">
      <w:pPr>
        <w:spacing w:line="480" w:lineRule="atLeast"/>
        <w:ind w:firstLineChars="200" w:firstLine="480"/>
        <w:rPr>
          <w:rFonts w:asciiTheme="minorEastAsia" w:hAnsiTheme="minorEastAsia"/>
          <w:color w:val="FF0000"/>
          <w:sz w:val="24"/>
          <w:szCs w:val="24"/>
        </w:rPr>
      </w:pPr>
      <w:r>
        <w:rPr>
          <w:rFonts w:asciiTheme="minorEastAsia" w:hAnsiTheme="minorEastAsia" w:cs="宋体" w:hint="eastAsia"/>
          <w:sz w:val="24"/>
          <w:szCs w:val="24"/>
          <w:lang w:val="zh-CN"/>
        </w:rPr>
        <w:t>十、其它未列事项按照国家相关法律法规执行。</w:t>
      </w:r>
    </w:p>
    <w:p w:rsidR="00755C72" w:rsidRDefault="00755C72">
      <w:pPr>
        <w:rPr>
          <w:rFonts w:asciiTheme="minorEastAsia" w:hAnsiTheme="minorEastAsia"/>
          <w:sz w:val="24"/>
          <w:szCs w:val="24"/>
        </w:rPr>
      </w:pPr>
    </w:p>
    <w:p w:rsidR="00755C72" w:rsidRDefault="00755C72">
      <w:pPr>
        <w:rPr>
          <w:rFonts w:asciiTheme="minorEastAsia" w:hAnsiTheme="minorEastAsia"/>
        </w:rPr>
      </w:pPr>
    </w:p>
    <w:p w:rsidR="00755C72" w:rsidRDefault="00755C72"/>
    <w:p w:rsidR="00755C72" w:rsidRDefault="00755C72"/>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6B210E" w:rsidRDefault="006B210E">
      <w:pPr>
        <w:widowControl/>
        <w:jc w:val="left"/>
        <w:rPr>
          <w:rFonts w:hAnsi="宋体" w:cs="宋体"/>
          <w:sz w:val="32"/>
          <w:szCs w:val="32"/>
        </w:rPr>
      </w:pPr>
      <w:r>
        <w:rPr>
          <w:rFonts w:hAnsi="宋体" w:cs="宋体"/>
          <w:sz w:val="32"/>
          <w:szCs w:val="32"/>
        </w:rPr>
        <w:br w:type="page"/>
      </w:r>
    </w:p>
    <w:p w:rsidR="00755C72" w:rsidRDefault="00F84E83">
      <w:pPr>
        <w:spacing w:line="480" w:lineRule="exact"/>
        <w:ind w:firstLineChars="1000" w:firstLine="3200"/>
        <w:rPr>
          <w:rFonts w:ascii="黑体" w:eastAsia="黑体" w:hAnsi="黑体" w:cs="方正小标宋简体"/>
          <w:sz w:val="32"/>
          <w:szCs w:val="32"/>
        </w:rPr>
      </w:pPr>
      <w:r>
        <w:rPr>
          <w:rFonts w:ascii="黑体" w:eastAsia="黑体" w:hAnsi="黑体" w:cs="方正小标宋简体" w:hint="eastAsia"/>
          <w:sz w:val="32"/>
          <w:szCs w:val="32"/>
        </w:rPr>
        <w:lastRenderedPageBreak/>
        <w:t>第三章</w:t>
      </w:r>
      <w:r>
        <w:rPr>
          <w:rFonts w:ascii="黑体" w:eastAsia="黑体" w:hAnsi="黑体" w:cs="方正小标宋简体" w:hint="eastAsia"/>
          <w:sz w:val="32"/>
          <w:szCs w:val="32"/>
        </w:rPr>
        <w:t xml:space="preserve"> </w:t>
      </w:r>
      <w:bookmarkStart w:id="40" w:name="_Toc217446082"/>
      <w:bookmarkEnd w:id="38"/>
      <w:bookmarkEnd w:id="39"/>
      <w:r w:rsidR="001C6298">
        <w:rPr>
          <w:rFonts w:ascii="黑体" w:eastAsia="黑体" w:hAnsi="黑体" w:cs="方正小标宋简体" w:hint="eastAsia"/>
          <w:sz w:val="32"/>
          <w:szCs w:val="32"/>
        </w:rPr>
        <w:t>响应</w:t>
      </w:r>
      <w:r>
        <w:rPr>
          <w:rFonts w:ascii="黑体" w:eastAsia="黑体" w:hAnsi="黑体" w:cs="方正小标宋简体" w:hint="eastAsia"/>
          <w:sz w:val="32"/>
          <w:szCs w:val="32"/>
        </w:rPr>
        <w:t>文件格式</w:t>
      </w:r>
    </w:p>
    <w:p w:rsidR="00755C72" w:rsidRDefault="00755C72">
      <w:pPr>
        <w:tabs>
          <w:tab w:val="left" w:pos="7665"/>
        </w:tabs>
        <w:spacing w:line="360" w:lineRule="auto"/>
        <w:ind w:firstLine="480"/>
        <w:rPr>
          <w:rFonts w:ascii="宋体" w:hAnsi="宋体" w:cs="宋体"/>
          <w:bCs/>
          <w:color w:val="000000"/>
        </w:rPr>
      </w:pPr>
    </w:p>
    <w:p w:rsidR="00755C72" w:rsidRDefault="00755C72">
      <w:pPr>
        <w:spacing w:line="360" w:lineRule="auto"/>
        <w:ind w:firstLineChars="200" w:firstLine="422"/>
        <w:rPr>
          <w:rFonts w:ascii="宋体" w:hAnsi="宋体" w:cs="宋体"/>
          <w:b/>
          <w:color w:val="000000"/>
        </w:rPr>
      </w:pPr>
    </w:p>
    <w:p w:rsidR="00755C72" w:rsidRDefault="00F84E83"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一、本章所制</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文件格式，除格式中明确将该格式作为实质性要求的，一律不具有强制性。</w:t>
      </w:r>
    </w:p>
    <w:p w:rsidR="00755C72" w:rsidRDefault="00F84E83"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二、本章所制</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文件格式有关表格中的备注栏，由供应商根据自身响应情况作解释性说明，不作为必填项。（如果供应商</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文件中已经去掉备注而无其他解释性说明，则视为完全理解并同意备注中的要求）</w:t>
      </w:r>
    </w:p>
    <w:p w:rsidR="00755C72" w:rsidRDefault="00F84E83"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三、本章所制响应文件格式中需要填写的相关内容事项，可能会与本采购项目无关，在不改变</w:t>
      </w:r>
      <w:r w:rsidR="00854863">
        <w:rPr>
          <w:rFonts w:asciiTheme="minorEastAsia" w:hAnsiTheme="minorEastAsia" w:cs="宋体" w:hint="eastAsia"/>
          <w:sz w:val="24"/>
          <w:szCs w:val="24"/>
          <w:lang w:val="zh-CN"/>
        </w:rPr>
        <w:t>招标</w:t>
      </w:r>
      <w:r>
        <w:rPr>
          <w:rFonts w:asciiTheme="minorEastAsia" w:hAnsiTheme="minorEastAsia" w:cs="宋体" w:hint="eastAsia"/>
          <w:sz w:val="24"/>
          <w:szCs w:val="24"/>
          <w:lang w:val="zh-CN"/>
        </w:rPr>
        <w:t>文件原义、不影响本项目采购需求的情况下，供应商可以不予填写，但应当注明。</w:t>
      </w:r>
    </w:p>
    <w:p w:rsidR="00755C72" w:rsidRDefault="00755C72">
      <w:pPr>
        <w:widowControl/>
        <w:spacing w:line="480" w:lineRule="atLeast"/>
        <w:outlineLvl w:val="1"/>
        <w:rPr>
          <w:rFonts w:asciiTheme="minorEastAsia" w:hAnsiTheme="minorEastAsia"/>
          <w:sz w:val="24"/>
        </w:rPr>
      </w:pPr>
    </w:p>
    <w:p w:rsidR="00755C72" w:rsidRDefault="00755C72">
      <w:pPr>
        <w:widowControl/>
        <w:spacing w:line="380" w:lineRule="atLeast"/>
        <w:outlineLvl w:val="1"/>
        <w:rPr>
          <w:rFonts w:asciiTheme="minorEastAsia" w:hAnsiTheme="minorEastAsia"/>
          <w:sz w:val="24"/>
        </w:rPr>
      </w:pPr>
    </w:p>
    <w:p w:rsidR="00755C72" w:rsidRDefault="00755C72">
      <w:pPr>
        <w:pStyle w:val="a8"/>
        <w:rPr>
          <w:rFonts w:asciiTheme="minorEastAsia" w:hAnsiTheme="minorEastAsia"/>
          <w:sz w:val="24"/>
        </w:rPr>
      </w:pPr>
    </w:p>
    <w:p w:rsidR="00755C72" w:rsidRDefault="00755C72">
      <w:pPr>
        <w:rPr>
          <w:rFonts w:asciiTheme="minorEastAsia" w:hAnsiTheme="minorEastAsia"/>
          <w:sz w:val="24"/>
        </w:rPr>
      </w:pPr>
    </w:p>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widowControl/>
        <w:spacing w:line="380" w:lineRule="atLeast"/>
        <w:outlineLvl w:val="1"/>
        <w:rPr>
          <w:rFonts w:hAnsi="宋体"/>
          <w:sz w:val="24"/>
        </w:rPr>
      </w:pPr>
    </w:p>
    <w:p w:rsidR="00755C72" w:rsidRDefault="00F84E83">
      <w:pPr>
        <w:spacing w:line="360" w:lineRule="auto"/>
        <w:jc w:val="center"/>
        <w:rPr>
          <w:rFonts w:ascii="宋体" w:hAnsi="宋体" w:cs="宋体"/>
          <w:b/>
          <w:color w:val="000000"/>
          <w:sz w:val="72"/>
        </w:rPr>
      </w:pPr>
      <w:r>
        <w:rPr>
          <w:rFonts w:ascii="宋体" w:hAnsi="宋体" w:cs="宋体" w:hint="eastAsia"/>
          <w:b/>
          <w:color w:val="000000"/>
          <w:sz w:val="72"/>
        </w:rPr>
        <w:lastRenderedPageBreak/>
        <w:t>采</w:t>
      </w:r>
      <w:r>
        <w:rPr>
          <w:rFonts w:ascii="宋体" w:hAnsi="宋体" w:cs="宋体" w:hint="eastAsia"/>
          <w:b/>
          <w:color w:val="000000"/>
          <w:sz w:val="72"/>
        </w:rPr>
        <w:t xml:space="preserve"> </w:t>
      </w:r>
      <w:r>
        <w:rPr>
          <w:rFonts w:ascii="宋体" w:hAnsi="宋体" w:cs="宋体" w:hint="eastAsia"/>
          <w:b/>
          <w:color w:val="000000"/>
          <w:sz w:val="72"/>
        </w:rPr>
        <w:t>购</w:t>
      </w:r>
      <w:r>
        <w:rPr>
          <w:rFonts w:ascii="宋体" w:hAnsi="宋体" w:cs="宋体" w:hint="eastAsia"/>
          <w:b/>
          <w:color w:val="000000"/>
          <w:sz w:val="72"/>
        </w:rPr>
        <w:t xml:space="preserve"> </w:t>
      </w:r>
      <w:r>
        <w:rPr>
          <w:rFonts w:ascii="宋体" w:hAnsi="宋体" w:cs="宋体" w:hint="eastAsia"/>
          <w:b/>
          <w:color w:val="000000"/>
          <w:sz w:val="72"/>
        </w:rPr>
        <w:t>项</w:t>
      </w:r>
      <w:r>
        <w:rPr>
          <w:rFonts w:ascii="宋体" w:hAnsi="宋体" w:cs="宋体" w:hint="eastAsia"/>
          <w:b/>
          <w:color w:val="000000"/>
          <w:sz w:val="72"/>
        </w:rPr>
        <w:t xml:space="preserve"> </w:t>
      </w:r>
      <w:r>
        <w:rPr>
          <w:rFonts w:ascii="宋体" w:hAnsi="宋体" w:cs="宋体" w:hint="eastAsia"/>
          <w:b/>
          <w:color w:val="000000"/>
          <w:sz w:val="72"/>
        </w:rPr>
        <w:t>目</w:t>
      </w:r>
    </w:p>
    <w:p w:rsidR="00755C72" w:rsidRDefault="00F84E83">
      <w:pPr>
        <w:spacing w:line="360" w:lineRule="auto"/>
        <w:jc w:val="center"/>
        <w:rPr>
          <w:rFonts w:ascii="宋体" w:hAnsi="宋体" w:cs="宋体"/>
          <w:b/>
          <w:color w:val="000000"/>
          <w:sz w:val="72"/>
        </w:rPr>
      </w:pPr>
      <w:r>
        <w:rPr>
          <w:rFonts w:ascii="宋体" w:hAnsi="宋体" w:cs="宋体" w:hint="eastAsia"/>
          <w:b/>
          <w:color w:val="000000"/>
          <w:sz w:val="72"/>
        </w:rPr>
        <w:t>响</w:t>
      </w:r>
      <w:r>
        <w:rPr>
          <w:rFonts w:ascii="宋体" w:hAnsi="宋体" w:cs="宋体" w:hint="eastAsia"/>
          <w:b/>
          <w:color w:val="000000"/>
          <w:sz w:val="72"/>
        </w:rPr>
        <w:t xml:space="preserve"> </w:t>
      </w:r>
      <w:r>
        <w:rPr>
          <w:rFonts w:ascii="宋体" w:hAnsi="宋体" w:cs="宋体" w:hint="eastAsia"/>
          <w:b/>
          <w:color w:val="000000"/>
          <w:sz w:val="72"/>
        </w:rPr>
        <w:t>应</w:t>
      </w:r>
      <w:r>
        <w:rPr>
          <w:rFonts w:ascii="宋体" w:hAnsi="宋体" w:cs="宋体" w:hint="eastAsia"/>
          <w:b/>
          <w:color w:val="000000"/>
          <w:sz w:val="72"/>
        </w:rPr>
        <w:t xml:space="preserve"> </w:t>
      </w:r>
      <w:r>
        <w:rPr>
          <w:rFonts w:ascii="宋体" w:hAnsi="宋体" w:cs="宋体" w:hint="eastAsia"/>
          <w:b/>
          <w:color w:val="000000"/>
          <w:sz w:val="72"/>
        </w:rPr>
        <w:t>文</w:t>
      </w:r>
      <w:r>
        <w:rPr>
          <w:rFonts w:ascii="宋体" w:hAnsi="宋体" w:cs="宋体" w:hint="eastAsia"/>
          <w:b/>
          <w:color w:val="000000"/>
          <w:sz w:val="72"/>
        </w:rPr>
        <w:t xml:space="preserve"> </w:t>
      </w:r>
      <w:r>
        <w:rPr>
          <w:rFonts w:ascii="宋体" w:hAnsi="宋体" w:cs="宋体" w:hint="eastAsia"/>
          <w:b/>
          <w:color w:val="000000"/>
          <w:sz w:val="72"/>
        </w:rPr>
        <w:t>件</w:t>
      </w:r>
    </w:p>
    <w:p w:rsidR="00755C72" w:rsidRDefault="00F84E83">
      <w:pPr>
        <w:spacing w:line="360" w:lineRule="auto"/>
        <w:jc w:val="center"/>
        <w:rPr>
          <w:rFonts w:ascii="宋体" w:hAnsi="宋体" w:cs="宋体"/>
          <w:b/>
          <w:color w:val="000000"/>
          <w:sz w:val="44"/>
        </w:rPr>
      </w:pPr>
      <w:r>
        <w:rPr>
          <w:rFonts w:ascii="宋体" w:hAnsi="宋体" w:cs="宋体" w:hint="eastAsia"/>
          <w:b/>
          <w:color w:val="000000"/>
          <w:sz w:val="44"/>
        </w:rPr>
        <w:t>（封面）</w:t>
      </w:r>
    </w:p>
    <w:p w:rsidR="00755C72" w:rsidRDefault="00755C72">
      <w:pPr>
        <w:spacing w:line="360" w:lineRule="auto"/>
        <w:jc w:val="center"/>
        <w:rPr>
          <w:rFonts w:ascii="宋体" w:hAnsi="宋体" w:cs="宋体"/>
          <w:b/>
          <w:color w:val="000000"/>
          <w:sz w:val="36"/>
        </w:rPr>
      </w:pPr>
    </w:p>
    <w:p w:rsidR="00755C72" w:rsidRDefault="00755C72">
      <w:pPr>
        <w:spacing w:line="360" w:lineRule="auto"/>
        <w:jc w:val="center"/>
        <w:rPr>
          <w:rFonts w:ascii="宋体" w:hAnsi="宋体" w:cs="宋体"/>
          <w:b/>
          <w:color w:val="000000"/>
          <w:sz w:val="36"/>
        </w:rPr>
      </w:pPr>
    </w:p>
    <w:p w:rsidR="00755C72" w:rsidRDefault="00F84E83">
      <w:pPr>
        <w:spacing w:line="360" w:lineRule="auto"/>
        <w:ind w:firstLineChars="545" w:firstLine="1970"/>
        <w:rPr>
          <w:rFonts w:ascii="宋体" w:hAnsi="宋体" w:cs="宋体"/>
          <w:b/>
          <w:color w:val="000000"/>
          <w:sz w:val="36"/>
          <w:u w:val="single"/>
        </w:rPr>
      </w:pPr>
      <w:r>
        <w:rPr>
          <w:rFonts w:ascii="宋体" w:hAnsi="宋体" w:cs="宋体" w:hint="eastAsia"/>
          <w:b/>
          <w:color w:val="000000"/>
          <w:sz w:val="36"/>
        </w:rPr>
        <w:t>项目名称：</w:t>
      </w:r>
    </w:p>
    <w:p w:rsidR="00755C72" w:rsidRDefault="00F84E83">
      <w:pPr>
        <w:spacing w:line="360" w:lineRule="auto"/>
        <w:ind w:firstLineChars="545" w:firstLine="1970"/>
        <w:rPr>
          <w:rFonts w:ascii="宋体" w:hAnsi="宋体" w:cs="宋体"/>
          <w:b/>
          <w:color w:val="000000"/>
          <w:sz w:val="36"/>
          <w:u w:val="single"/>
        </w:rPr>
      </w:pPr>
      <w:r>
        <w:rPr>
          <w:rFonts w:ascii="宋体" w:hAnsi="宋体" w:cs="宋体" w:hint="eastAsia"/>
          <w:b/>
          <w:color w:val="000000"/>
          <w:sz w:val="36"/>
        </w:rPr>
        <w:t>项目编号：</w:t>
      </w:r>
    </w:p>
    <w:p w:rsidR="00755C72" w:rsidRDefault="00F84E83">
      <w:pPr>
        <w:spacing w:line="360" w:lineRule="auto"/>
        <w:jc w:val="center"/>
        <w:rPr>
          <w:rFonts w:ascii="宋体" w:hAnsi="宋体" w:cs="宋体"/>
          <w:b/>
          <w:color w:val="000000"/>
          <w:sz w:val="36"/>
        </w:rPr>
      </w:pPr>
      <w:r>
        <w:rPr>
          <w:rFonts w:ascii="宋体" w:hAnsi="宋体" w:cs="宋体" w:hint="eastAsia"/>
          <w:b/>
          <w:color w:val="000000"/>
          <w:sz w:val="36"/>
        </w:rPr>
        <w:t>（正本</w:t>
      </w:r>
      <w:r>
        <w:rPr>
          <w:rFonts w:ascii="宋体" w:hAnsi="宋体" w:cs="宋体" w:hint="eastAsia"/>
          <w:b/>
          <w:color w:val="000000"/>
          <w:sz w:val="36"/>
        </w:rPr>
        <w:t>/</w:t>
      </w:r>
      <w:r>
        <w:rPr>
          <w:rFonts w:ascii="宋体" w:hAnsi="宋体" w:cs="宋体" w:hint="eastAsia"/>
          <w:b/>
          <w:color w:val="000000"/>
          <w:sz w:val="36"/>
        </w:rPr>
        <w:t>副本）</w:t>
      </w:r>
    </w:p>
    <w:p w:rsidR="00755C72" w:rsidRDefault="00755C72">
      <w:pPr>
        <w:spacing w:line="360" w:lineRule="auto"/>
        <w:rPr>
          <w:rFonts w:ascii="宋体" w:hAnsi="宋体" w:cs="宋体"/>
          <w:b/>
          <w:color w:val="000000"/>
          <w:sz w:val="36"/>
        </w:rPr>
      </w:pPr>
    </w:p>
    <w:p w:rsidR="00755C72" w:rsidRDefault="00F84E83">
      <w:pPr>
        <w:spacing w:line="360" w:lineRule="auto"/>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供应商名称</w:t>
      </w:r>
      <w:r>
        <w:rPr>
          <w:rFonts w:ascii="宋体" w:hAnsi="宋体" w:cs="宋体" w:hint="eastAsia"/>
          <w:b/>
          <w:color w:val="000000"/>
          <w:sz w:val="32"/>
        </w:rPr>
        <w:t xml:space="preserve"> </w:t>
      </w:r>
      <w:r>
        <w:rPr>
          <w:rFonts w:ascii="宋体" w:hAnsi="宋体" w:cs="宋体" w:hint="eastAsia"/>
          <w:b/>
          <w:color w:val="000000"/>
          <w:sz w:val="32"/>
        </w:rPr>
        <w:t>：</w:t>
      </w:r>
    </w:p>
    <w:p w:rsidR="00755C72" w:rsidRDefault="00F84E83">
      <w:pPr>
        <w:spacing w:line="360" w:lineRule="auto"/>
        <w:ind w:firstLineChars="49" w:firstLine="157"/>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法定代表人姓名：</w:t>
      </w:r>
    </w:p>
    <w:p w:rsidR="00755C72" w:rsidRDefault="00F84E83">
      <w:pPr>
        <w:spacing w:line="360" w:lineRule="auto"/>
        <w:ind w:firstLineChars="49" w:firstLine="157"/>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地</w:t>
      </w:r>
      <w:r>
        <w:rPr>
          <w:rFonts w:ascii="宋体" w:hAnsi="宋体" w:cs="宋体" w:hint="eastAsia"/>
          <w:b/>
          <w:color w:val="000000"/>
          <w:sz w:val="32"/>
        </w:rPr>
        <w:t xml:space="preserve">          </w:t>
      </w:r>
      <w:r>
        <w:rPr>
          <w:rFonts w:ascii="宋体" w:hAnsi="宋体" w:cs="宋体" w:hint="eastAsia"/>
          <w:b/>
          <w:color w:val="000000"/>
          <w:sz w:val="32"/>
        </w:rPr>
        <w:t>址：</w:t>
      </w:r>
    </w:p>
    <w:p w:rsidR="00755C72" w:rsidRDefault="00F84E83">
      <w:pPr>
        <w:spacing w:line="360" w:lineRule="auto"/>
        <w:ind w:firstLineChars="98" w:firstLine="315"/>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电</w:t>
      </w:r>
      <w:r>
        <w:rPr>
          <w:rFonts w:ascii="宋体" w:hAnsi="宋体" w:cs="宋体" w:hint="eastAsia"/>
          <w:b/>
          <w:color w:val="000000"/>
          <w:sz w:val="32"/>
        </w:rPr>
        <w:t xml:space="preserve">          </w:t>
      </w:r>
      <w:r>
        <w:rPr>
          <w:rFonts w:ascii="宋体" w:hAnsi="宋体" w:cs="宋体" w:hint="eastAsia"/>
          <w:b/>
          <w:color w:val="000000"/>
          <w:sz w:val="32"/>
        </w:rPr>
        <w:t>话：</w:t>
      </w:r>
    </w:p>
    <w:p w:rsidR="00755C72" w:rsidRDefault="00F84E83">
      <w:pPr>
        <w:spacing w:line="360" w:lineRule="auto"/>
        <w:ind w:firstLineChars="246" w:firstLine="790"/>
        <w:rPr>
          <w:rFonts w:ascii="宋体" w:hAnsi="宋体" w:cs="宋体"/>
          <w:b/>
          <w:color w:val="000000"/>
          <w:sz w:val="32"/>
          <w:u w:val="single"/>
        </w:rPr>
      </w:pPr>
      <w:r>
        <w:rPr>
          <w:rFonts w:ascii="宋体" w:hAnsi="宋体" w:cs="宋体" w:hint="eastAsia"/>
          <w:b/>
          <w:color w:val="000000"/>
          <w:sz w:val="32"/>
        </w:rPr>
        <w:t>授权代表（印刷体）：</w:t>
      </w:r>
      <w:r>
        <w:rPr>
          <w:rFonts w:ascii="宋体" w:hAnsi="宋体" w:cs="宋体" w:hint="eastAsia"/>
          <w:b/>
          <w:color w:val="000000"/>
          <w:sz w:val="32"/>
        </w:rPr>
        <w:t xml:space="preserve"> </w:t>
      </w:r>
      <w:r>
        <w:rPr>
          <w:rFonts w:ascii="宋体" w:hAnsi="宋体" w:cs="宋体" w:hint="eastAsia"/>
          <w:b/>
          <w:color w:val="000000"/>
          <w:sz w:val="32"/>
        </w:rPr>
        <w:t>签字：</w:t>
      </w:r>
    </w:p>
    <w:p w:rsidR="00755C72" w:rsidRDefault="00F84E83">
      <w:pPr>
        <w:spacing w:line="360" w:lineRule="auto"/>
        <w:ind w:firstLineChars="246" w:firstLine="790"/>
        <w:rPr>
          <w:rFonts w:ascii="宋体" w:hAnsi="宋体" w:cs="宋体"/>
          <w:b/>
          <w:color w:val="000000"/>
          <w:sz w:val="32"/>
        </w:rPr>
      </w:pPr>
      <w:r>
        <w:rPr>
          <w:rFonts w:ascii="宋体" w:hAnsi="宋体" w:cs="宋体" w:hint="eastAsia"/>
          <w:b/>
          <w:color w:val="000000"/>
          <w:sz w:val="32"/>
        </w:rPr>
        <w:t>手</w:t>
      </w:r>
      <w:r>
        <w:rPr>
          <w:rFonts w:ascii="宋体" w:hAnsi="宋体" w:cs="宋体" w:hint="eastAsia"/>
          <w:b/>
          <w:color w:val="000000"/>
          <w:sz w:val="32"/>
        </w:rPr>
        <w:t xml:space="preserve">          </w:t>
      </w:r>
      <w:r>
        <w:rPr>
          <w:rFonts w:ascii="宋体" w:hAnsi="宋体" w:cs="宋体" w:hint="eastAsia"/>
          <w:b/>
          <w:color w:val="000000"/>
          <w:sz w:val="32"/>
        </w:rPr>
        <w:t>机：</w:t>
      </w:r>
    </w:p>
    <w:p w:rsidR="00755C72" w:rsidRDefault="00F84E83">
      <w:pPr>
        <w:spacing w:line="360" w:lineRule="auto"/>
        <w:ind w:firstLineChars="246" w:firstLine="790"/>
        <w:rPr>
          <w:rFonts w:ascii="宋体" w:hAnsi="宋体" w:cs="宋体"/>
          <w:b/>
          <w:color w:val="000000"/>
          <w:sz w:val="32"/>
        </w:rPr>
      </w:pPr>
      <w:r>
        <w:rPr>
          <w:rFonts w:ascii="宋体" w:hAnsi="宋体" w:cs="宋体" w:hint="eastAsia"/>
          <w:b/>
          <w:color w:val="000000"/>
          <w:sz w:val="32"/>
        </w:rPr>
        <w:t>日</w:t>
      </w:r>
      <w:r>
        <w:rPr>
          <w:rFonts w:ascii="宋体" w:hAnsi="宋体" w:cs="宋体" w:hint="eastAsia"/>
          <w:b/>
          <w:color w:val="000000"/>
          <w:sz w:val="32"/>
        </w:rPr>
        <w:t xml:space="preserve">           </w:t>
      </w:r>
      <w:r>
        <w:rPr>
          <w:rFonts w:ascii="宋体" w:hAnsi="宋体" w:cs="宋体" w:hint="eastAsia"/>
          <w:b/>
          <w:color w:val="000000"/>
          <w:sz w:val="32"/>
        </w:rPr>
        <w:t>期</w:t>
      </w:r>
      <w:r>
        <w:rPr>
          <w:rFonts w:ascii="宋体" w:hAnsi="宋体" w:cs="宋体" w:hint="eastAsia"/>
          <w:b/>
          <w:color w:val="000000"/>
          <w:sz w:val="32"/>
        </w:rPr>
        <w:t xml:space="preserve"> </w:t>
      </w:r>
      <w:r>
        <w:rPr>
          <w:rFonts w:ascii="宋体" w:hAnsi="宋体" w:cs="宋体" w:hint="eastAsia"/>
          <w:b/>
          <w:color w:val="000000"/>
          <w:sz w:val="32"/>
        </w:rPr>
        <w:t>：年月日</w:t>
      </w:r>
    </w:p>
    <w:p w:rsidR="00755C72" w:rsidRDefault="00F84E83">
      <w:pPr>
        <w:spacing w:line="360" w:lineRule="auto"/>
        <w:jc w:val="center"/>
        <w:rPr>
          <w:rFonts w:ascii="宋体" w:hAnsi="宋体" w:cs="宋体"/>
          <w:b/>
          <w:color w:val="000000"/>
        </w:rPr>
      </w:pPr>
      <w:r>
        <w:rPr>
          <w:rFonts w:ascii="宋体" w:hAnsi="宋体" w:cs="宋体" w:hint="eastAsia"/>
          <w:b/>
          <w:color w:val="000000"/>
        </w:rPr>
        <w:t>（响应文件分资格性响应文件和其他响应文件两部分，应分册装订密封）</w:t>
      </w:r>
    </w:p>
    <w:p w:rsidR="00755C72" w:rsidRDefault="00755C72">
      <w:pPr>
        <w:widowControl/>
        <w:spacing w:line="380" w:lineRule="atLeast"/>
        <w:outlineLvl w:val="1"/>
        <w:rPr>
          <w:rFonts w:hAnsi="宋体"/>
          <w:sz w:val="24"/>
        </w:rPr>
      </w:pPr>
    </w:p>
    <w:p w:rsidR="00755C72" w:rsidRDefault="00755C72">
      <w:pPr>
        <w:pStyle w:val="a8"/>
      </w:pPr>
    </w:p>
    <w:p w:rsidR="00755C72" w:rsidRDefault="00755C72"/>
    <w:p w:rsidR="00755C72" w:rsidRDefault="00F84E83">
      <w:pPr>
        <w:tabs>
          <w:tab w:val="left" w:pos="900"/>
        </w:tabs>
        <w:spacing w:line="360" w:lineRule="auto"/>
        <w:jc w:val="center"/>
        <w:rPr>
          <w:rFonts w:ascii="宋体" w:hAnsi="宋体" w:cs="宋体"/>
          <w:b/>
          <w:color w:val="000000"/>
          <w:sz w:val="32"/>
        </w:rPr>
      </w:pPr>
      <w:r>
        <w:rPr>
          <w:rFonts w:ascii="宋体" w:hAnsi="宋体" w:cs="宋体" w:hint="eastAsia"/>
          <w:b/>
          <w:color w:val="000000"/>
          <w:sz w:val="32"/>
        </w:rPr>
        <w:lastRenderedPageBreak/>
        <w:t>第一部分</w:t>
      </w:r>
      <w:r>
        <w:rPr>
          <w:rFonts w:ascii="宋体" w:hAnsi="宋体" w:cs="宋体" w:hint="eastAsia"/>
          <w:b/>
          <w:color w:val="000000"/>
          <w:sz w:val="32"/>
        </w:rPr>
        <w:t xml:space="preserve">    </w:t>
      </w:r>
      <w:r>
        <w:rPr>
          <w:rFonts w:ascii="宋体" w:hAnsi="宋体" w:cs="宋体" w:hint="eastAsia"/>
          <w:b/>
          <w:color w:val="000000"/>
          <w:sz w:val="32"/>
        </w:rPr>
        <w:t>资格性响应文件（格式）</w:t>
      </w:r>
    </w:p>
    <w:p w:rsidR="00755C72" w:rsidRDefault="00F84E83">
      <w:pPr>
        <w:spacing w:line="360" w:lineRule="auto"/>
        <w:jc w:val="center"/>
        <w:rPr>
          <w:rFonts w:ascii="宋体" w:hAnsi="宋体" w:cs="宋体"/>
          <w:color w:val="000000"/>
          <w:sz w:val="28"/>
        </w:rPr>
      </w:pPr>
      <w:r>
        <w:rPr>
          <w:rFonts w:ascii="宋体" w:hAnsi="宋体" w:cs="宋体" w:hint="eastAsia"/>
          <w:b/>
          <w:color w:val="000000"/>
          <w:sz w:val="28"/>
        </w:rPr>
        <w:t>一、供应商的资格证明文件</w:t>
      </w:r>
    </w:p>
    <w:p w:rsidR="00755C72" w:rsidRDefault="00755C72">
      <w:pPr>
        <w:spacing w:line="360" w:lineRule="auto"/>
        <w:rPr>
          <w:rFonts w:ascii="宋体" w:hAnsi="宋体" w:cs="宋体"/>
          <w:b/>
          <w:color w:val="000000"/>
        </w:rPr>
      </w:pPr>
    </w:p>
    <w:p w:rsidR="00755C72" w:rsidRDefault="00F84E83">
      <w:pPr>
        <w:spacing w:line="360" w:lineRule="auto"/>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1</w:t>
      </w:r>
    </w:p>
    <w:p w:rsidR="00755C72" w:rsidRDefault="00F84E83">
      <w:pPr>
        <w:spacing w:line="360" w:lineRule="auto"/>
        <w:ind w:right="480"/>
        <w:jc w:val="center"/>
        <w:rPr>
          <w:rFonts w:ascii="宋体" w:hAnsi="宋体" w:cs="宋体"/>
          <w:b/>
          <w:color w:val="000000"/>
          <w:sz w:val="28"/>
          <w:szCs w:val="28"/>
        </w:rPr>
      </w:pPr>
      <w:r>
        <w:rPr>
          <w:rFonts w:ascii="宋体" w:hAnsi="宋体" w:cs="宋体" w:hint="eastAsia"/>
          <w:b/>
          <w:color w:val="000000"/>
          <w:sz w:val="28"/>
          <w:szCs w:val="28"/>
        </w:rPr>
        <w:t>关于资格的声明函</w:t>
      </w:r>
    </w:p>
    <w:p w:rsidR="00755C72" w:rsidRDefault="00755C72">
      <w:pPr>
        <w:spacing w:line="360" w:lineRule="auto"/>
        <w:jc w:val="center"/>
        <w:rPr>
          <w:rFonts w:ascii="宋体" w:hAnsi="宋体" w:cs="宋体"/>
          <w:color w:val="000000"/>
        </w:rPr>
      </w:pP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致：</w:t>
      </w:r>
      <w:r w:rsidR="006B210E">
        <w:rPr>
          <w:rFonts w:ascii="宋体" w:hAnsi="宋体" w:cs="宋体" w:hint="eastAsia"/>
          <w:color w:val="000000"/>
          <w:u w:val="single"/>
        </w:rPr>
        <w:t>绵竹市中医医院</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关于贵方年</w:t>
      </w:r>
      <w:r>
        <w:rPr>
          <w:rFonts w:ascii="宋体" w:hAnsi="宋体" w:cs="宋体" w:hint="eastAsia"/>
          <w:color w:val="000000"/>
        </w:rPr>
        <w:t xml:space="preserve">  </w:t>
      </w:r>
      <w:r>
        <w:rPr>
          <w:rFonts w:ascii="宋体" w:hAnsi="宋体" w:cs="宋体" w:hint="eastAsia"/>
          <w:color w:val="000000"/>
        </w:rPr>
        <w:t>月日项目（项目编号：</w:t>
      </w:r>
      <w:r>
        <w:rPr>
          <w:rFonts w:ascii="宋体" w:hAnsi="宋体" w:cs="宋体" w:hint="eastAsia"/>
          <w:color w:val="000000"/>
          <w:u w:val="single"/>
        </w:rPr>
        <w:t>包号：</w:t>
      </w:r>
      <w:r>
        <w:rPr>
          <w:rFonts w:ascii="宋体" w:hAnsi="宋体" w:cs="宋体" w:hint="eastAsia"/>
          <w:color w:val="000000"/>
          <w:u w:val="single"/>
        </w:rPr>
        <w:t xml:space="preserve">   </w:t>
      </w:r>
      <w:r>
        <w:rPr>
          <w:rFonts w:ascii="宋体" w:hAnsi="宋体" w:cs="宋体" w:hint="eastAsia"/>
          <w:color w:val="000000"/>
        </w:rPr>
        <w:t>）比选邀请，本</w:t>
      </w:r>
      <w:r>
        <w:rPr>
          <w:rFonts w:ascii="宋体" w:hAnsi="宋体" w:cs="宋体" w:hint="eastAsia"/>
          <w:color w:val="000000"/>
          <w:u w:val="single"/>
        </w:rPr>
        <w:t>（</w:t>
      </w:r>
      <w:r>
        <w:rPr>
          <w:rFonts w:ascii="宋体" w:hAnsi="宋体" w:cs="宋体" w:hint="eastAsia"/>
          <w:color w:val="000000"/>
        </w:rPr>
        <w:t>签字人）愿意参加比选，提供比选文件“采购项目技术服务、采购履约主要条款及其他商务要求”中规定的</w:t>
      </w:r>
      <w:r>
        <w:rPr>
          <w:rFonts w:ascii="宋体" w:hAnsi="宋体" w:cs="宋体" w:hint="eastAsia"/>
          <w:color w:val="000000"/>
        </w:rPr>
        <w:t xml:space="preserve"> </w:t>
      </w:r>
      <w:r>
        <w:rPr>
          <w:rFonts w:ascii="宋体" w:hAnsi="宋体" w:cs="宋体" w:hint="eastAsia"/>
          <w:color w:val="000000"/>
          <w:u w:val="single"/>
        </w:rPr>
        <w:t xml:space="preserve">            </w:t>
      </w:r>
      <w:r>
        <w:rPr>
          <w:rFonts w:ascii="宋体" w:hAnsi="宋体" w:cs="宋体" w:hint="eastAsia"/>
          <w:color w:val="000000"/>
          <w:u w:val="single"/>
        </w:rPr>
        <w:t>（项目名称）</w:t>
      </w:r>
      <w:r>
        <w:rPr>
          <w:rFonts w:ascii="宋体" w:hAnsi="宋体" w:cs="宋体" w:hint="eastAsia"/>
          <w:color w:val="000000"/>
        </w:rPr>
        <w:t>货物</w:t>
      </w:r>
      <w:r>
        <w:rPr>
          <w:rFonts w:ascii="宋体" w:hAnsi="宋体" w:cs="宋体" w:hint="eastAsia"/>
          <w:color w:val="000000"/>
        </w:rPr>
        <w:t>/</w:t>
      </w:r>
      <w:r>
        <w:rPr>
          <w:rFonts w:ascii="宋体" w:hAnsi="宋体" w:cs="宋体" w:hint="eastAsia"/>
          <w:color w:val="000000"/>
        </w:rPr>
        <w:t>服务</w:t>
      </w:r>
      <w:r>
        <w:rPr>
          <w:rFonts w:ascii="宋体" w:hAnsi="宋体" w:cs="宋体" w:hint="eastAsia"/>
          <w:color w:val="000000"/>
        </w:rPr>
        <w:t>/</w:t>
      </w:r>
      <w:r>
        <w:rPr>
          <w:rFonts w:ascii="宋体" w:hAnsi="宋体" w:cs="宋体" w:hint="eastAsia"/>
          <w:color w:val="000000"/>
        </w:rPr>
        <w:t>工程，本签字人确认资格文件中的说明以及响应文件中所有提交的文件和材料是真实的、准确的。</w:t>
      </w:r>
    </w:p>
    <w:p w:rsidR="00755C72" w:rsidRDefault="00755C72">
      <w:pPr>
        <w:spacing w:line="360" w:lineRule="auto"/>
        <w:ind w:firstLineChars="200" w:firstLine="420"/>
        <w:rPr>
          <w:rFonts w:ascii="宋体" w:hAnsi="宋体" w:cs="宋体"/>
          <w:color w:val="000000"/>
        </w:rPr>
      </w:pPr>
    </w:p>
    <w:p w:rsidR="00755C72" w:rsidRDefault="00755C72">
      <w:pPr>
        <w:spacing w:line="360" w:lineRule="auto"/>
        <w:ind w:firstLineChars="200" w:firstLine="420"/>
        <w:rPr>
          <w:rFonts w:ascii="宋体" w:hAnsi="宋体" w:cs="宋体"/>
          <w:color w:val="000000"/>
        </w:rPr>
      </w:pPr>
    </w:p>
    <w:p w:rsidR="00755C72" w:rsidRDefault="00F84E83">
      <w:pPr>
        <w:spacing w:line="360" w:lineRule="auto"/>
        <w:ind w:firstLineChars="200" w:firstLine="420"/>
        <w:rPr>
          <w:rFonts w:ascii="宋体" w:hAnsi="宋体" w:cs="宋体"/>
          <w:color w:val="000000"/>
          <w:u w:val="single"/>
        </w:rPr>
      </w:pPr>
      <w:r>
        <w:rPr>
          <w:rFonts w:ascii="宋体" w:hAnsi="宋体" w:cs="宋体" w:hint="eastAsia"/>
          <w:color w:val="000000"/>
        </w:rPr>
        <w:t>供应商名称：（单位公章）</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 xml:space="preserve">  </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日期：</w:t>
      </w:r>
      <w:r>
        <w:rPr>
          <w:rFonts w:ascii="宋体" w:hAnsi="宋体" w:cs="宋体" w:hint="eastAsia"/>
          <w:color w:val="000000"/>
        </w:rPr>
        <w:t xml:space="preserve">    </w:t>
      </w: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F84E83">
      <w:pPr>
        <w:spacing w:line="360" w:lineRule="auto"/>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lastRenderedPageBreak/>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2</w:t>
      </w:r>
    </w:p>
    <w:p w:rsidR="00755C72" w:rsidRDefault="00F84E83">
      <w:pPr>
        <w:spacing w:line="360" w:lineRule="auto"/>
        <w:ind w:right="480"/>
        <w:jc w:val="center"/>
        <w:rPr>
          <w:rFonts w:ascii="宋体" w:hAnsi="宋体" w:cs="宋体"/>
          <w:b/>
          <w:color w:val="000000"/>
          <w:sz w:val="28"/>
          <w:szCs w:val="28"/>
        </w:rPr>
      </w:pPr>
      <w:r>
        <w:rPr>
          <w:rFonts w:ascii="宋体" w:hAnsi="宋体" w:cs="宋体" w:hint="eastAsia"/>
          <w:b/>
          <w:color w:val="000000"/>
          <w:sz w:val="28"/>
          <w:szCs w:val="28"/>
        </w:rPr>
        <w:t>供应商的基本情况</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szCs w:val="15"/>
        </w:rPr>
        <w:t>1</w:t>
      </w:r>
      <w:r>
        <w:rPr>
          <w:rFonts w:ascii="宋体" w:hAnsi="宋体" w:cs="宋体" w:hint="eastAsia"/>
          <w:color w:val="000000"/>
          <w:szCs w:val="15"/>
        </w:rPr>
        <w:t>．</w:t>
      </w:r>
      <w:r>
        <w:rPr>
          <w:rFonts w:ascii="宋体" w:hAnsi="宋体" w:cs="宋体" w:hint="eastAsia"/>
          <w:color w:val="000000"/>
        </w:rPr>
        <w:t>供应商概况：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105"/>
        <w:gridCol w:w="184"/>
        <w:gridCol w:w="1292"/>
        <w:gridCol w:w="1290"/>
        <w:gridCol w:w="431"/>
        <w:gridCol w:w="491"/>
        <w:gridCol w:w="369"/>
        <w:gridCol w:w="861"/>
        <w:gridCol w:w="60"/>
        <w:gridCol w:w="369"/>
        <w:gridCol w:w="1292"/>
      </w:tblGrid>
      <w:tr w:rsidR="00755C72">
        <w:trPr>
          <w:trHeight w:val="610"/>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供应商名称</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618"/>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注册地址</w:t>
            </w:r>
          </w:p>
        </w:tc>
        <w:tc>
          <w:tcPr>
            <w:tcW w:w="4793" w:type="dxa"/>
            <w:gridSpan w:val="6"/>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邮政编码</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612"/>
          <w:jc w:val="center"/>
        </w:trPr>
        <w:tc>
          <w:tcPr>
            <w:tcW w:w="1657" w:type="dxa"/>
            <w:vMerge w:val="restart"/>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联系方式</w:t>
            </w:r>
          </w:p>
        </w:tc>
        <w:tc>
          <w:tcPr>
            <w:tcW w:w="1105"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联系人</w:t>
            </w:r>
          </w:p>
        </w:tc>
        <w:tc>
          <w:tcPr>
            <w:tcW w:w="3688" w:type="dxa"/>
            <w:gridSpan w:val="5"/>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联系电话</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688"/>
          <w:jc w:val="center"/>
        </w:trPr>
        <w:tc>
          <w:tcPr>
            <w:tcW w:w="1657" w:type="dxa"/>
            <w:vMerge/>
            <w:noWrap/>
            <w:vAlign w:val="center"/>
          </w:tcPr>
          <w:p w:rsidR="00755C72" w:rsidRDefault="00755C72">
            <w:pPr>
              <w:jc w:val="center"/>
              <w:rPr>
                <w:rFonts w:ascii="宋体" w:hAnsi="宋体" w:cs="宋体"/>
                <w:bCs/>
                <w:color w:val="000000"/>
                <w:szCs w:val="21"/>
              </w:rPr>
            </w:pPr>
          </w:p>
        </w:tc>
        <w:tc>
          <w:tcPr>
            <w:tcW w:w="1105"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传真</w:t>
            </w:r>
          </w:p>
        </w:tc>
        <w:tc>
          <w:tcPr>
            <w:tcW w:w="3688" w:type="dxa"/>
            <w:gridSpan w:val="5"/>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网址</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545"/>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组织结构</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453"/>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法定代表人</w:t>
            </w:r>
          </w:p>
        </w:tc>
        <w:tc>
          <w:tcPr>
            <w:tcW w:w="1289" w:type="dxa"/>
            <w:gridSpan w:val="2"/>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姓名</w:t>
            </w:r>
          </w:p>
        </w:tc>
        <w:tc>
          <w:tcPr>
            <w:tcW w:w="1292" w:type="dxa"/>
            <w:noWrap/>
            <w:vAlign w:val="center"/>
          </w:tcPr>
          <w:p w:rsidR="00755C72" w:rsidRDefault="00755C72">
            <w:pPr>
              <w:jc w:val="center"/>
              <w:rPr>
                <w:rFonts w:ascii="宋体" w:hAnsi="宋体" w:cs="宋体"/>
                <w:bCs/>
                <w:color w:val="000000"/>
                <w:szCs w:val="21"/>
              </w:rPr>
            </w:pPr>
          </w:p>
        </w:tc>
        <w:tc>
          <w:tcPr>
            <w:tcW w:w="1290"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技术职称</w:t>
            </w:r>
          </w:p>
        </w:tc>
        <w:tc>
          <w:tcPr>
            <w:tcW w:w="1291" w:type="dxa"/>
            <w:gridSpan w:val="3"/>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联系电话</w:t>
            </w:r>
          </w:p>
        </w:tc>
        <w:tc>
          <w:tcPr>
            <w:tcW w:w="1292" w:type="dxa"/>
            <w:noWrap/>
            <w:vAlign w:val="center"/>
          </w:tcPr>
          <w:p w:rsidR="00755C72" w:rsidRDefault="00755C72">
            <w:pPr>
              <w:jc w:val="center"/>
              <w:rPr>
                <w:rFonts w:ascii="宋体" w:hAnsi="宋体" w:cs="宋体"/>
                <w:bCs/>
                <w:color w:val="000000"/>
                <w:szCs w:val="21"/>
              </w:rPr>
            </w:pPr>
          </w:p>
        </w:tc>
      </w:tr>
      <w:tr w:rsidR="00755C72">
        <w:trPr>
          <w:trHeight w:val="458"/>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技术负责人</w:t>
            </w:r>
          </w:p>
        </w:tc>
        <w:tc>
          <w:tcPr>
            <w:tcW w:w="1289" w:type="dxa"/>
            <w:gridSpan w:val="2"/>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姓名</w:t>
            </w:r>
          </w:p>
        </w:tc>
        <w:tc>
          <w:tcPr>
            <w:tcW w:w="1292" w:type="dxa"/>
            <w:noWrap/>
            <w:vAlign w:val="center"/>
          </w:tcPr>
          <w:p w:rsidR="00755C72" w:rsidRDefault="00755C72">
            <w:pPr>
              <w:jc w:val="center"/>
              <w:rPr>
                <w:rFonts w:ascii="宋体" w:hAnsi="宋体" w:cs="宋体"/>
                <w:bCs/>
                <w:color w:val="000000"/>
                <w:szCs w:val="21"/>
              </w:rPr>
            </w:pPr>
          </w:p>
        </w:tc>
        <w:tc>
          <w:tcPr>
            <w:tcW w:w="1290"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技术职称</w:t>
            </w:r>
          </w:p>
        </w:tc>
        <w:tc>
          <w:tcPr>
            <w:tcW w:w="1291" w:type="dxa"/>
            <w:gridSpan w:val="3"/>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联系电话</w:t>
            </w:r>
          </w:p>
        </w:tc>
        <w:tc>
          <w:tcPr>
            <w:tcW w:w="1292" w:type="dxa"/>
            <w:noWrap/>
            <w:vAlign w:val="center"/>
          </w:tcPr>
          <w:p w:rsidR="00755C72" w:rsidRDefault="00755C72">
            <w:pPr>
              <w:jc w:val="center"/>
              <w:rPr>
                <w:rFonts w:ascii="宋体" w:hAnsi="宋体" w:cs="宋体"/>
                <w:bCs/>
                <w:color w:val="000000"/>
                <w:szCs w:val="21"/>
              </w:rPr>
            </w:pPr>
          </w:p>
        </w:tc>
      </w:tr>
      <w:tr w:rsidR="00755C72">
        <w:trPr>
          <w:trHeight w:val="450"/>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成立时间</w:t>
            </w:r>
          </w:p>
        </w:tc>
        <w:tc>
          <w:tcPr>
            <w:tcW w:w="2581" w:type="dxa"/>
            <w:gridSpan w:val="3"/>
            <w:noWrap/>
            <w:vAlign w:val="center"/>
          </w:tcPr>
          <w:p w:rsidR="00755C72" w:rsidRDefault="00755C72">
            <w:pPr>
              <w:jc w:val="center"/>
              <w:rPr>
                <w:rFonts w:ascii="宋体" w:hAnsi="宋体" w:cs="宋体"/>
                <w:bCs/>
                <w:color w:val="000000"/>
                <w:szCs w:val="21"/>
              </w:rPr>
            </w:pPr>
          </w:p>
        </w:tc>
        <w:tc>
          <w:tcPr>
            <w:tcW w:w="5163" w:type="dxa"/>
            <w:gridSpan w:val="8"/>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员工总人数：</w:t>
            </w:r>
          </w:p>
        </w:tc>
      </w:tr>
      <w:tr w:rsidR="00755C72">
        <w:trPr>
          <w:trHeight w:val="456"/>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企业资质等级</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val="restart"/>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其中</w:t>
            </w:r>
          </w:p>
        </w:tc>
        <w:tc>
          <w:tcPr>
            <w:tcW w:w="1721"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项目经理</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3"/>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营业执照</w:t>
            </w:r>
            <w:r>
              <w:rPr>
                <w:rFonts w:ascii="宋体" w:hAnsi="宋体" w:cs="宋体" w:hint="eastAsia"/>
                <w:color w:val="000000"/>
              </w:rPr>
              <w:t>号</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高级职称人员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41"/>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注册资金</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中级职称人员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1"/>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开户银行</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初级职称人员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6"/>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账号</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技工</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1704"/>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经营范围</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717"/>
          <w:jc w:val="center"/>
        </w:trPr>
        <w:tc>
          <w:tcPr>
            <w:tcW w:w="1657" w:type="dxa"/>
            <w:noWrap/>
            <w:vAlign w:val="center"/>
          </w:tcPr>
          <w:p w:rsidR="00755C72" w:rsidRDefault="00F84E83">
            <w:pPr>
              <w:jc w:val="center"/>
              <w:rPr>
                <w:rFonts w:ascii="宋体" w:hAnsi="宋体" w:cs="宋体"/>
                <w:bCs/>
                <w:color w:val="000000"/>
                <w:szCs w:val="21"/>
              </w:rPr>
            </w:pPr>
            <w:r>
              <w:rPr>
                <w:rFonts w:ascii="宋体" w:hAnsi="宋体" w:cs="宋体" w:hint="eastAsia"/>
                <w:bCs/>
                <w:color w:val="000000"/>
                <w:szCs w:val="21"/>
              </w:rPr>
              <w:t>备注</w:t>
            </w:r>
          </w:p>
        </w:tc>
        <w:tc>
          <w:tcPr>
            <w:tcW w:w="7744" w:type="dxa"/>
            <w:gridSpan w:val="11"/>
            <w:noWrap/>
            <w:vAlign w:val="center"/>
          </w:tcPr>
          <w:p w:rsidR="00755C72" w:rsidRDefault="00755C72">
            <w:pPr>
              <w:jc w:val="center"/>
              <w:rPr>
                <w:rFonts w:ascii="宋体" w:hAnsi="宋体" w:cs="宋体"/>
                <w:bCs/>
                <w:color w:val="000000"/>
                <w:szCs w:val="21"/>
              </w:rPr>
            </w:pPr>
          </w:p>
        </w:tc>
      </w:tr>
    </w:tbl>
    <w:p w:rsidR="00755C72" w:rsidRDefault="00755C72">
      <w:pPr>
        <w:spacing w:line="360" w:lineRule="auto"/>
        <w:ind w:firstLineChars="200" w:firstLine="420"/>
        <w:rPr>
          <w:rFonts w:ascii="宋体" w:hAnsi="宋体" w:cs="宋体"/>
          <w:color w:val="000000"/>
        </w:rPr>
      </w:pP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供应商（单位公章）：</w:t>
      </w:r>
    </w:p>
    <w:p w:rsidR="00755C72" w:rsidRDefault="00F84E83">
      <w:pPr>
        <w:spacing w:line="360" w:lineRule="auto"/>
        <w:rPr>
          <w:rFonts w:ascii="宋体" w:hAnsi="宋体" w:cs="宋体"/>
          <w:color w:val="000000"/>
          <w:u w:val="single"/>
        </w:rPr>
      </w:pPr>
      <w:r>
        <w:rPr>
          <w:rFonts w:ascii="宋体" w:hAnsi="宋体" w:cs="宋体" w:hint="eastAsia"/>
          <w:color w:val="000000"/>
        </w:rPr>
        <w:t xml:space="preserve">    </w:t>
      </w:r>
      <w:r>
        <w:rPr>
          <w:rFonts w:ascii="宋体" w:hAnsi="宋体" w:cs="宋体" w:hint="eastAsia"/>
          <w:color w:val="000000"/>
        </w:rPr>
        <w:t>法定代表人或授权代表（签字）</w:t>
      </w:r>
      <w:r>
        <w:rPr>
          <w:rFonts w:ascii="宋体" w:hAnsi="宋体" w:cs="宋体" w:hint="eastAsia"/>
          <w:bCs/>
          <w:color w:val="000000"/>
        </w:rPr>
        <w:t>：</w:t>
      </w:r>
    </w:p>
    <w:p w:rsidR="00755C72" w:rsidRDefault="00F84E83">
      <w:pPr>
        <w:spacing w:line="360" w:lineRule="auto"/>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日期：</w:t>
      </w:r>
    </w:p>
    <w:p w:rsidR="00755C72" w:rsidRDefault="00F84E83">
      <w:pPr>
        <w:spacing w:line="360" w:lineRule="auto"/>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lastRenderedPageBreak/>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3</w:t>
      </w:r>
      <w:r>
        <w:rPr>
          <w:rFonts w:ascii="宋体" w:hAnsi="宋体" w:cs="宋体" w:hint="eastAsia"/>
          <w:b/>
          <w:color w:val="000000"/>
        </w:rPr>
        <w:t>－</w:t>
      </w:r>
      <w:r>
        <w:rPr>
          <w:rFonts w:ascii="宋体" w:hAnsi="宋体" w:cs="宋体" w:hint="eastAsia"/>
          <w:b/>
          <w:color w:val="000000"/>
        </w:rPr>
        <w:t>1</w:t>
      </w:r>
    </w:p>
    <w:p w:rsidR="00755C72" w:rsidRDefault="00F84E83">
      <w:pPr>
        <w:spacing w:line="360" w:lineRule="auto"/>
        <w:ind w:right="480"/>
        <w:jc w:val="center"/>
        <w:rPr>
          <w:rFonts w:ascii="宋体" w:hAnsi="宋体" w:cs="宋体"/>
          <w:color w:val="000000"/>
          <w:sz w:val="34"/>
          <w:szCs w:val="20"/>
        </w:rPr>
      </w:pPr>
      <w:r>
        <w:rPr>
          <w:rFonts w:ascii="宋体" w:hAnsi="宋体" w:cs="宋体" w:hint="eastAsia"/>
          <w:b/>
          <w:color w:val="000000"/>
          <w:sz w:val="34"/>
          <w:szCs w:val="20"/>
        </w:rPr>
        <w:t>法定代表人授权书</w:t>
      </w:r>
    </w:p>
    <w:p w:rsidR="00755C72" w:rsidRDefault="00755C72">
      <w:pPr>
        <w:snapToGrid w:val="0"/>
        <w:spacing w:line="360" w:lineRule="auto"/>
        <w:rPr>
          <w:rFonts w:ascii="宋体" w:hAnsi="宋体" w:cs="宋体"/>
          <w:color w:val="000000"/>
          <w:szCs w:val="20"/>
        </w:rPr>
      </w:pPr>
    </w:p>
    <w:p w:rsidR="00755C72" w:rsidRDefault="00F84E83">
      <w:pPr>
        <w:spacing w:line="480" w:lineRule="auto"/>
        <w:rPr>
          <w:rFonts w:ascii="宋体" w:hAnsi="宋体" w:cs="宋体"/>
          <w:color w:val="000000"/>
        </w:rPr>
      </w:pPr>
      <w:r>
        <w:rPr>
          <w:rFonts w:ascii="宋体" w:hAnsi="宋体" w:cs="宋体" w:hint="eastAsia"/>
          <w:color w:val="000000"/>
        </w:rPr>
        <w:t>致：</w:t>
      </w:r>
      <w:r w:rsidR="006B210E">
        <w:rPr>
          <w:rFonts w:ascii="宋体" w:hAnsi="宋体" w:cs="宋体" w:hint="eastAsia"/>
          <w:color w:val="000000"/>
          <w:u w:val="single"/>
        </w:rPr>
        <w:t>绵竹市中医</w:t>
      </w:r>
      <w:r>
        <w:rPr>
          <w:rFonts w:ascii="宋体" w:hAnsi="宋体" w:cs="宋体" w:hint="eastAsia"/>
          <w:color w:val="000000"/>
          <w:u w:val="single"/>
        </w:rPr>
        <w:t>医院</w:t>
      </w:r>
    </w:p>
    <w:p w:rsidR="00755C72" w:rsidRDefault="00F84E83">
      <w:pPr>
        <w:autoSpaceDE w:val="0"/>
        <w:autoSpaceDN w:val="0"/>
        <w:adjustRightInd w:val="0"/>
        <w:snapToGrid w:val="0"/>
        <w:spacing w:line="480" w:lineRule="auto"/>
        <w:ind w:firstLineChars="200" w:firstLine="420"/>
        <w:rPr>
          <w:rFonts w:ascii="宋体" w:hAnsi="宋体" w:cs="宋体"/>
          <w:color w:val="000000"/>
        </w:rPr>
      </w:pPr>
      <w:r>
        <w:rPr>
          <w:rFonts w:ascii="宋体" w:hAnsi="宋体" w:cs="宋体" w:hint="eastAsia"/>
          <w:color w:val="000000"/>
          <w:szCs w:val="21"/>
        </w:rPr>
        <w:t>本授权声明：</w:t>
      </w:r>
      <w:r>
        <w:rPr>
          <w:rFonts w:ascii="宋体" w:hAnsi="宋体" w:cs="宋体" w:hint="eastAsia"/>
          <w:color w:val="000000"/>
          <w:u w:val="single"/>
        </w:rPr>
        <w:t>（供应商全称）</w:t>
      </w:r>
      <w:r>
        <w:rPr>
          <w:rFonts w:ascii="宋体" w:hAnsi="宋体" w:cs="宋体" w:hint="eastAsia"/>
          <w:color w:val="000000"/>
        </w:rPr>
        <w:t>法定代表人</w:t>
      </w:r>
      <w:r>
        <w:rPr>
          <w:rFonts w:ascii="宋体" w:hAnsi="宋体" w:cs="宋体" w:hint="eastAsia"/>
          <w:color w:val="000000"/>
        </w:rPr>
        <w:t xml:space="preserve"> </w:t>
      </w:r>
      <w:r>
        <w:rPr>
          <w:rFonts w:ascii="宋体" w:hAnsi="宋体" w:cs="宋体" w:hint="eastAsia"/>
          <w:color w:val="000000"/>
        </w:rPr>
        <w:t>授权</w:t>
      </w:r>
      <w:r>
        <w:rPr>
          <w:rFonts w:ascii="宋体" w:hAnsi="宋体" w:cs="宋体" w:hint="eastAsia"/>
          <w:color w:val="000000"/>
          <w:u w:val="single"/>
        </w:rPr>
        <w:t>（被授权人姓名、职务）</w:t>
      </w:r>
      <w:r>
        <w:rPr>
          <w:rFonts w:ascii="宋体" w:hAnsi="宋体" w:cs="宋体" w:hint="eastAsia"/>
          <w:color w:val="000000"/>
        </w:rPr>
        <w:t>为我方参加</w:t>
      </w:r>
      <w:r>
        <w:rPr>
          <w:rFonts w:ascii="宋体" w:hAnsi="宋体" w:cs="宋体" w:hint="eastAsia"/>
          <w:color w:val="000000"/>
          <w:u w:val="single"/>
        </w:rPr>
        <w:t>XXX</w:t>
      </w:r>
      <w:r>
        <w:rPr>
          <w:rFonts w:ascii="宋体" w:hAnsi="宋体" w:cs="宋体" w:hint="eastAsia"/>
          <w:color w:val="000000"/>
          <w:u w:val="single"/>
        </w:rPr>
        <w:t>项目（采购编号：</w:t>
      </w:r>
      <w:r>
        <w:rPr>
          <w:rFonts w:ascii="宋体" w:hAnsi="宋体" w:cs="宋体" w:hint="eastAsia"/>
          <w:color w:val="000000"/>
          <w:u w:val="single"/>
        </w:rPr>
        <w:t>XXX</w:t>
      </w:r>
      <w:r>
        <w:rPr>
          <w:rFonts w:ascii="宋体" w:hAnsi="宋体" w:cs="宋体" w:hint="eastAsia"/>
          <w:color w:val="000000"/>
          <w:u w:val="single"/>
        </w:rPr>
        <w:t>）</w:t>
      </w:r>
      <w:r>
        <w:rPr>
          <w:rFonts w:ascii="宋体" w:hAnsi="宋体" w:cs="宋体" w:hint="eastAsia"/>
          <w:color w:val="000000"/>
        </w:rPr>
        <w:t>比选采购活动的合法代表，以我方名义全权处理该项目有关比选、报价、签订合同以及执行合同等一切事宜。本单位均予以认可并对此承担责任。授权代表无转委托权。</w:t>
      </w:r>
    </w:p>
    <w:p w:rsidR="00755C72" w:rsidRDefault="00F84E83">
      <w:pPr>
        <w:autoSpaceDE w:val="0"/>
        <w:autoSpaceDN w:val="0"/>
        <w:adjustRightInd w:val="0"/>
        <w:snapToGrid w:val="0"/>
        <w:spacing w:line="480" w:lineRule="auto"/>
        <w:ind w:firstLineChars="200" w:firstLine="420"/>
        <w:rPr>
          <w:rFonts w:ascii="宋体" w:hAnsi="宋体" w:cs="宋体"/>
          <w:color w:val="000000"/>
        </w:rPr>
      </w:pPr>
      <w:r>
        <w:rPr>
          <w:rFonts w:ascii="宋体" w:hAnsi="宋体" w:cs="宋体" w:hint="eastAsia"/>
          <w:color w:val="000000"/>
        </w:rPr>
        <w:t>特此授权！本授权书自出具之日起生效。</w:t>
      </w: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F84E83">
      <w:pPr>
        <w:spacing w:line="360" w:lineRule="auto"/>
        <w:rPr>
          <w:rFonts w:ascii="宋体" w:hAnsi="宋体" w:cs="宋体"/>
          <w:color w:val="000000"/>
          <w:szCs w:val="20"/>
        </w:rPr>
      </w:pPr>
      <w:r>
        <w:rPr>
          <w:rFonts w:ascii="宋体" w:hAnsi="宋体" w:cs="宋体" w:hint="eastAsia"/>
          <w:color w:val="000000"/>
          <w:szCs w:val="20"/>
        </w:rPr>
        <w:t>法定代表人签字或盖法定代表人名章：</w:t>
      </w:r>
    </w:p>
    <w:p w:rsidR="00755C72" w:rsidRDefault="00F84E83">
      <w:pPr>
        <w:spacing w:line="360" w:lineRule="auto"/>
        <w:rPr>
          <w:rFonts w:ascii="宋体" w:hAnsi="宋体" w:cs="宋体"/>
          <w:color w:val="000000"/>
          <w:szCs w:val="20"/>
        </w:rPr>
      </w:pPr>
      <w:r>
        <w:rPr>
          <w:rFonts w:ascii="宋体" w:hAnsi="宋体" w:cs="宋体" w:hint="eastAsia"/>
          <w:color w:val="000000"/>
          <w:szCs w:val="20"/>
        </w:rPr>
        <w:t>授权代表人（签字）：</w:t>
      </w:r>
    </w:p>
    <w:p w:rsidR="00755C72" w:rsidRDefault="00F84E83">
      <w:pPr>
        <w:spacing w:line="360" w:lineRule="auto"/>
        <w:rPr>
          <w:rFonts w:ascii="宋体" w:hAnsi="宋体" w:cs="宋体"/>
          <w:color w:val="000000"/>
          <w:szCs w:val="20"/>
        </w:rPr>
      </w:pPr>
      <w:r>
        <w:rPr>
          <w:rFonts w:ascii="宋体" w:hAnsi="宋体" w:cs="宋体" w:hint="eastAsia"/>
          <w:color w:val="000000"/>
          <w:szCs w:val="20"/>
        </w:rPr>
        <w:t>供应商名称：</w:t>
      </w:r>
      <w:r>
        <w:rPr>
          <w:rFonts w:ascii="宋体" w:hAnsi="宋体" w:cs="宋体" w:hint="eastAsia"/>
          <w:color w:val="000000"/>
          <w:szCs w:val="20"/>
        </w:rPr>
        <w:t xml:space="preserve">         </w:t>
      </w:r>
      <w:r>
        <w:rPr>
          <w:rFonts w:ascii="宋体" w:hAnsi="宋体" w:cs="宋体" w:hint="eastAsia"/>
          <w:color w:val="000000"/>
          <w:szCs w:val="20"/>
        </w:rPr>
        <w:t>（盖单位公章）</w:t>
      </w:r>
    </w:p>
    <w:p w:rsidR="00755C72" w:rsidRDefault="00F84E83">
      <w:pPr>
        <w:spacing w:line="360" w:lineRule="auto"/>
        <w:rPr>
          <w:rFonts w:ascii="宋体" w:hAnsi="宋体" w:cs="宋体"/>
          <w:color w:val="000000"/>
          <w:szCs w:val="20"/>
        </w:rPr>
      </w:pPr>
      <w:r>
        <w:rPr>
          <w:rFonts w:ascii="宋体" w:hAnsi="宋体" w:cs="宋体" w:hint="eastAsia"/>
          <w:color w:val="000000"/>
          <w:szCs w:val="20"/>
        </w:rPr>
        <w:t>日</w:t>
      </w:r>
      <w:r>
        <w:rPr>
          <w:rFonts w:ascii="宋体" w:hAnsi="宋体" w:cs="宋体" w:hint="eastAsia"/>
          <w:color w:val="000000"/>
          <w:szCs w:val="20"/>
        </w:rPr>
        <w:t xml:space="preserve">    </w:t>
      </w:r>
      <w:r>
        <w:rPr>
          <w:rFonts w:ascii="宋体" w:hAnsi="宋体" w:cs="宋体" w:hint="eastAsia"/>
          <w:color w:val="000000"/>
          <w:szCs w:val="20"/>
        </w:rPr>
        <w:t>期：</w:t>
      </w: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F84E83">
      <w:pPr>
        <w:rPr>
          <w:rFonts w:ascii="宋体" w:hAnsi="宋体" w:cs="宋体"/>
          <w:b/>
          <w:color w:val="000000"/>
          <w:szCs w:val="20"/>
        </w:rPr>
      </w:pPr>
      <w:r>
        <w:rPr>
          <w:rFonts w:ascii="宋体" w:hAnsi="宋体" w:cs="宋体" w:hint="eastAsia"/>
          <w:b/>
          <w:color w:val="000000"/>
          <w:szCs w:val="20"/>
        </w:rPr>
        <w:t>注：</w:t>
      </w:r>
    </w:p>
    <w:p w:rsidR="00755C72" w:rsidRDefault="00F84E83">
      <w:pPr>
        <w:spacing w:line="360" w:lineRule="auto"/>
        <w:rPr>
          <w:rFonts w:ascii="宋体" w:hAnsi="宋体" w:cs="宋体"/>
          <w:b/>
          <w:color w:val="000000"/>
          <w:szCs w:val="20"/>
        </w:rPr>
      </w:pPr>
      <w:r>
        <w:rPr>
          <w:rFonts w:ascii="宋体" w:hAnsi="宋体" w:cs="宋体" w:hint="eastAsia"/>
          <w:b/>
          <w:color w:val="000000"/>
          <w:szCs w:val="20"/>
        </w:rPr>
        <w:t>（</w:t>
      </w:r>
      <w:r>
        <w:rPr>
          <w:rFonts w:ascii="宋体" w:hAnsi="宋体" w:cs="宋体" w:hint="eastAsia"/>
          <w:b/>
          <w:color w:val="000000"/>
          <w:szCs w:val="20"/>
        </w:rPr>
        <w:t>1</w:t>
      </w:r>
      <w:r>
        <w:rPr>
          <w:rFonts w:ascii="宋体" w:hAnsi="宋体" w:cs="宋体" w:hint="eastAsia"/>
          <w:b/>
          <w:color w:val="000000"/>
          <w:szCs w:val="20"/>
        </w:rPr>
        <w:t>）法定代表人不参与比选而委托代理人参加比选适用。</w:t>
      </w:r>
    </w:p>
    <w:p w:rsidR="00755C72" w:rsidRDefault="00F84E83">
      <w:pPr>
        <w:spacing w:line="360" w:lineRule="auto"/>
        <w:rPr>
          <w:rFonts w:ascii="宋体" w:hAnsi="宋体" w:cs="宋体"/>
          <w:b/>
          <w:color w:val="000000"/>
          <w:sz w:val="34"/>
          <w:szCs w:val="20"/>
        </w:rPr>
      </w:pPr>
      <w:r>
        <w:rPr>
          <w:rFonts w:ascii="宋体" w:hAnsi="宋体" w:cs="宋体" w:hint="eastAsia"/>
          <w:b/>
          <w:color w:val="000000"/>
          <w:szCs w:val="20"/>
        </w:rPr>
        <w:t>（</w:t>
      </w:r>
      <w:r>
        <w:rPr>
          <w:rFonts w:ascii="宋体" w:hAnsi="宋体" w:cs="宋体" w:hint="eastAsia"/>
          <w:b/>
          <w:color w:val="000000"/>
          <w:szCs w:val="20"/>
        </w:rPr>
        <w:t>2</w:t>
      </w:r>
      <w:r>
        <w:rPr>
          <w:rFonts w:ascii="宋体" w:hAnsi="宋体" w:cs="宋体" w:hint="eastAsia"/>
          <w:b/>
          <w:color w:val="000000"/>
          <w:szCs w:val="20"/>
        </w:rPr>
        <w:t>）附法定代表人、授权代表身份证复印件（提供其在有效期的材料，居民身份证正、反面复印件）。</w:t>
      </w: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spacing w:line="360" w:lineRule="auto"/>
        <w:rPr>
          <w:rFonts w:ascii="宋体" w:hAnsi="宋体" w:cs="宋体"/>
          <w:color w:val="000000"/>
        </w:rPr>
      </w:pPr>
    </w:p>
    <w:p w:rsidR="006B210E" w:rsidRPr="006B210E" w:rsidRDefault="006B210E" w:rsidP="006B210E">
      <w:pPr>
        <w:pStyle w:val="4"/>
      </w:pPr>
    </w:p>
    <w:p w:rsidR="00755C72" w:rsidRDefault="00F84E83">
      <w:pPr>
        <w:spacing w:line="360" w:lineRule="auto"/>
        <w:rPr>
          <w:rFonts w:ascii="宋体" w:hAnsi="宋体" w:cs="宋体"/>
          <w:b/>
          <w:color w:val="000000"/>
        </w:rPr>
      </w:pPr>
      <w:r>
        <w:rPr>
          <w:rFonts w:ascii="宋体" w:hAnsi="宋体" w:cs="宋体" w:hint="eastAsia"/>
          <w:b/>
          <w:color w:val="000000"/>
        </w:rPr>
        <w:lastRenderedPageBreak/>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3</w:t>
      </w:r>
      <w:r>
        <w:rPr>
          <w:rFonts w:ascii="宋体" w:hAnsi="宋体" w:cs="宋体" w:hint="eastAsia"/>
          <w:b/>
          <w:color w:val="000000"/>
        </w:rPr>
        <w:t>－</w:t>
      </w:r>
      <w:r>
        <w:rPr>
          <w:rFonts w:ascii="宋体" w:hAnsi="宋体" w:cs="宋体" w:hint="eastAsia"/>
          <w:b/>
          <w:color w:val="000000"/>
        </w:rPr>
        <w:t>2</w:t>
      </w:r>
    </w:p>
    <w:p w:rsidR="00755C72" w:rsidRDefault="00F84E83">
      <w:pPr>
        <w:pStyle w:val="2"/>
        <w:jc w:val="center"/>
        <w:rPr>
          <w:rFonts w:ascii="宋体" w:hAnsi="宋体" w:cs="宋体"/>
          <w:bCs w:val="0"/>
          <w:color w:val="000000"/>
          <w:sz w:val="34"/>
          <w:szCs w:val="20"/>
        </w:rPr>
      </w:pPr>
      <w:bookmarkStart w:id="41" w:name="_Toc514241830"/>
      <w:r>
        <w:rPr>
          <w:rFonts w:ascii="宋体" w:hAnsi="宋体" w:cs="宋体" w:hint="eastAsia"/>
          <w:bCs w:val="0"/>
          <w:color w:val="000000"/>
          <w:sz w:val="34"/>
          <w:szCs w:val="20"/>
        </w:rPr>
        <w:t>法定代表人身份证明</w:t>
      </w:r>
      <w:bookmarkEnd w:id="41"/>
    </w:p>
    <w:p w:rsidR="00755C72" w:rsidRDefault="00755C72">
      <w:pPr>
        <w:autoSpaceDE w:val="0"/>
        <w:autoSpaceDN w:val="0"/>
        <w:adjustRightInd w:val="0"/>
        <w:spacing w:line="360" w:lineRule="auto"/>
        <w:rPr>
          <w:rFonts w:ascii="宋体" w:hAnsi="宋体" w:cs="宋体"/>
          <w:color w:val="000000"/>
          <w:sz w:val="20"/>
        </w:rPr>
      </w:pPr>
    </w:p>
    <w:p w:rsidR="00755C72" w:rsidRDefault="00755C72">
      <w:pPr>
        <w:autoSpaceDE w:val="0"/>
        <w:autoSpaceDN w:val="0"/>
        <w:adjustRightInd w:val="0"/>
        <w:spacing w:before="1" w:line="360" w:lineRule="auto"/>
        <w:rPr>
          <w:rFonts w:ascii="宋体" w:hAnsi="宋体" w:cs="宋体"/>
          <w:color w:val="000000"/>
        </w:rPr>
      </w:pPr>
    </w:p>
    <w:p w:rsidR="00755C72" w:rsidRDefault="00F84E83">
      <w:pPr>
        <w:tabs>
          <w:tab w:val="left" w:pos="5420"/>
        </w:tabs>
        <w:autoSpaceDE w:val="0"/>
        <w:autoSpaceDN w:val="0"/>
        <w:adjustRightInd w:val="0"/>
        <w:spacing w:line="360" w:lineRule="auto"/>
        <w:ind w:left="120" w:right="-20"/>
        <w:outlineLvl w:val="5"/>
        <w:rPr>
          <w:rFonts w:ascii="宋体" w:hAnsi="宋体" w:cs="宋体"/>
          <w:color w:val="000000"/>
        </w:rPr>
      </w:pPr>
      <w:r>
        <w:rPr>
          <w:rFonts w:ascii="宋体" w:hAnsi="宋体" w:cs="宋体" w:hint="eastAsia"/>
          <w:color w:val="000000"/>
        </w:rPr>
        <w:t>供应商</w:t>
      </w:r>
      <w:r>
        <w:rPr>
          <w:rFonts w:ascii="宋体" w:hAnsi="宋体" w:cs="宋体" w:hint="eastAsia"/>
          <w:color w:val="000000"/>
          <w:spacing w:val="5"/>
        </w:rPr>
        <w:t>名</w:t>
      </w:r>
      <w:r>
        <w:rPr>
          <w:rFonts w:ascii="宋体" w:hAnsi="宋体" w:cs="宋体" w:hint="eastAsia"/>
          <w:color w:val="000000"/>
        </w:rPr>
        <w:t>称：</w:t>
      </w:r>
      <w:r>
        <w:rPr>
          <w:rFonts w:ascii="宋体" w:hAnsi="宋体" w:cs="宋体" w:hint="eastAsia"/>
          <w:color w:val="000000"/>
          <w:u w:val="single"/>
        </w:rPr>
        <w:tab/>
      </w:r>
    </w:p>
    <w:p w:rsidR="00755C72" w:rsidRDefault="00F84E83">
      <w:pPr>
        <w:tabs>
          <w:tab w:val="left" w:pos="54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单位性</w:t>
      </w:r>
      <w:r>
        <w:rPr>
          <w:rFonts w:ascii="宋体" w:hAnsi="宋体" w:cs="宋体" w:hint="eastAsia"/>
          <w:color w:val="000000"/>
          <w:spacing w:val="5"/>
        </w:rPr>
        <w:t>质</w:t>
      </w:r>
      <w:r>
        <w:rPr>
          <w:rFonts w:ascii="宋体" w:hAnsi="宋体" w:cs="宋体" w:hint="eastAsia"/>
          <w:color w:val="000000"/>
        </w:rPr>
        <w:t>：</w:t>
      </w:r>
      <w:r>
        <w:rPr>
          <w:rFonts w:ascii="宋体" w:hAnsi="宋体" w:cs="宋体" w:hint="eastAsia"/>
          <w:color w:val="000000"/>
          <w:u w:val="single"/>
        </w:rPr>
        <w:tab/>
      </w:r>
    </w:p>
    <w:p w:rsidR="00755C72" w:rsidRDefault="00F84E83">
      <w:pPr>
        <w:tabs>
          <w:tab w:val="left" w:pos="54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地址：</w:t>
      </w:r>
      <w:r>
        <w:rPr>
          <w:rFonts w:ascii="宋体" w:hAnsi="宋体" w:cs="宋体" w:hint="eastAsia"/>
          <w:color w:val="000000"/>
          <w:u w:val="single"/>
        </w:rPr>
        <w:tab/>
      </w:r>
    </w:p>
    <w:p w:rsidR="00755C72" w:rsidRDefault="00F84E83">
      <w:pPr>
        <w:tabs>
          <w:tab w:val="left" w:pos="2340"/>
          <w:tab w:val="left" w:pos="3600"/>
          <w:tab w:val="left" w:pos="47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成立时</w:t>
      </w:r>
      <w:r>
        <w:rPr>
          <w:rFonts w:ascii="宋体" w:hAnsi="宋体" w:cs="宋体" w:hint="eastAsia"/>
          <w:color w:val="000000"/>
          <w:spacing w:val="5"/>
        </w:rPr>
        <w:t>间</w:t>
      </w:r>
      <w:r>
        <w:rPr>
          <w:rFonts w:ascii="宋体" w:hAnsi="宋体" w:cs="宋体" w:hint="eastAsia"/>
          <w:color w:val="000000"/>
        </w:rPr>
        <w:t>：</w:t>
      </w:r>
      <w:r>
        <w:rPr>
          <w:rFonts w:ascii="宋体" w:hAnsi="宋体" w:cs="宋体" w:hint="eastAsia"/>
          <w:color w:val="000000"/>
          <w:u w:val="single"/>
        </w:rPr>
        <w:tab/>
      </w:r>
      <w:r>
        <w:rPr>
          <w:rFonts w:ascii="宋体" w:hAnsi="宋体" w:cs="宋体" w:hint="eastAsia"/>
          <w:color w:val="000000"/>
        </w:rPr>
        <w:t xml:space="preserve"> </w:t>
      </w:r>
      <w:r>
        <w:rPr>
          <w:rFonts w:ascii="宋体" w:hAnsi="宋体" w:cs="宋体" w:hint="eastAsia"/>
          <w:color w:val="000000"/>
        </w:rPr>
        <w:t>年</w:t>
      </w:r>
      <w:r>
        <w:rPr>
          <w:rFonts w:ascii="宋体" w:hAnsi="宋体" w:cs="宋体" w:hint="eastAsia"/>
          <w:color w:val="000000"/>
          <w:u w:val="single"/>
        </w:rPr>
        <w:tab/>
      </w:r>
      <w:r>
        <w:rPr>
          <w:rFonts w:ascii="宋体" w:hAnsi="宋体" w:cs="宋体" w:hint="eastAsia"/>
          <w:color w:val="000000"/>
          <w:spacing w:val="5"/>
        </w:rPr>
        <w:t>月</w:t>
      </w:r>
      <w:r>
        <w:rPr>
          <w:rFonts w:ascii="宋体" w:hAnsi="宋体" w:cs="宋体" w:hint="eastAsia"/>
          <w:color w:val="000000"/>
          <w:u w:val="single"/>
        </w:rPr>
        <w:tab/>
      </w:r>
      <w:r>
        <w:rPr>
          <w:rFonts w:ascii="宋体" w:hAnsi="宋体" w:cs="宋体" w:hint="eastAsia"/>
          <w:color w:val="000000"/>
        </w:rPr>
        <w:t>日</w:t>
      </w:r>
    </w:p>
    <w:p w:rsidR="00755C72" w:rsidRDefault="00F84E83">
      <w:pPr>
        <w:tabs>
          <w:tab w:val="left" w:pos="2340"/>
        </w:tabs>
        <w:autoSpaceDE w:val="0"/>
        <w:autoSpaceDN w:val="0"/>
        <w:adjustRightInd w:val="0"/>
        <w:spacing w:line="360" w:lineRule="auto"/>
        <w:ind w:left="120" w:right="-20"/>
        <w:outlineLvl w:val="5"/>
        <w:rPr>
          <w:rFonts w:ascii="宋体" w:hAnsi="宋体" w:cs="宋体"/>
          <w:color w:val="000000"/>
          <w:u w:val="single"/>
        </w:rPr>
      </w:pPr>
      <w:r>
        <w:rPr>
          <w:rFonts w:ascii="宋体" w:hAnsi="宋体" w:cs="宋体" w:hint="eastAsia"/>
          <w:color w:val="000000"/>
        </w:rPr>
        <w:t>经营期</w:t>
      </w:r>
      <w:r>
        <w:rPr>
          <w:rFonts w:ascii="宋体" w:hAnsi="宋体" w:cs="宋体" w:hint="eastAsia"/>
          <w:color w:val="000000"/>
          <w:spacing w:val="5"/>
        </w:rPr>
        <w:t>限</w:t>
      </w:r>
      <w:r>
        <w:rPr>
          <w:rFonts w:ascii="宋体" w:hAnsi="宋体" w:cs="宋体" w:hint="eastAsia"/>
          <w:color w:val="000000"/>
        </w:rPr>
        <w:t>：</w:t>
      </w:r>
      <w:r>
        <w:rPr>
          <w:rFonts w:ascii="宋体" w:hAnsi="宋体" w:cs="宋体" w:hint="eastAsia"/>
          <w:color w:val="000000"/>
          <w:u w:val="single"/>
        </w:rPr>
        <w:tab/>
      </w:r>
    </w:p>
    <w:p w:rsidR="00755C72" w:rsidRDefault="00755C72">
      <w:pPr>
        <w:tabs>
          <w:tab w:val="left" w:pos="2340"/>
        </w:tabs>
        <w:autoSpaceDE w:val="0"/>
        <w:autoSpaceDN w:val="0"/>
        <w:adjustRightInd w:val="0"/>
        <w:spacing w:line="360" w:lineRule="auto"/>
        <w:ind w:left="120" w:right="-20"/>
        <w:rPr>
          <w:rFonts w:ascii="宋体" w:hAnsi="宋体" w:cs="宋体"/>
          <w:color w:val="000000"/>
          <w:u w:val="single"/>
        </w:rPr>
      </w:pPr>
    </w:p>
    <w:p w:rsidR="00755C72" w:rsidRDefault="00755C72">
      <w:pPr>
        <w:autoSpaceDE w:val="0"/>
        <w:autoSpaceDN w:val="0"/>
        <w:adjustRightInd w:val="0"/>
        <w:spacing w:line="360" w:lineRule="auto"/>
        <w:rPr>
          <w:rFonts w:ascii="宋体" w:hAnsi="宋体" w:cs="宋体"/>
          <w:color w:val="000000"/>
        </w:rPr>
      </w:pPr>
    </w:p>
    <w:p w:rsidR="00755C72" w:rsidRDefault="00F84E83">
      <w:pPr>
        <w:tabs>
          <w:tab w:val="left" w:pos="2640"/>
          <w:tab w:val="left" w:pos="4440"/>
          <w:tab w:val="left" w:pos="6600"/>
          <w:tab w:val="left" w:pos="7940"/>
        </w:tabs>
        <w:autoSpaceDE w:val="0"/>
        <w:autoSpaceDN w:val="0"/>
        <w:adjustRightInd w:val="0"/>
        <w:spacing w:before="6" w:line="360" w:lineRule="auto"/>
        <w:ind w:left="120" w:right="-199"/>
        <w:outlineLvl w:val="5"/>
        <w:rPr>
          <w:rFonts w:ascii="宋体" w:hAnsi="宋体" w:cs="宋体"/>
          <w:color w:val="000000"/>
        </w:rPr>
      </w:pPr>
      <w:r>
        <w:rPr>
          <w:rFonts w:ascii="宋体" w:hAnsi="宋体" w:cs="宋体" w:hint="eastAsia"/>
          <w:color w:val="000000"/>
        </w:rPr>
        <w:t>姓名</w:t>
      </w:r>
      <w:r>
        <w:rPr>
          <w:rFonts w:ascii="宋体" w:hAnsi="宋体" w:cs="宋体" w:hint="eastAsia"/>
          <w:color w:val="000000"/>
          <w:spacing w:val="-115"/>
        </w:rPr>
        <w:t>：</w:t>
      </w:r>
      <w:r>
        <w:rPr>
          <w:rFonts w:ascii="宋体" w:hAnsi="宋体" w:cs="宋体" w:hint="eastAsia"/>
          <w:color w:val="000000"/>
          <w:u w:val="single"/>
        </w:rPr>
        <w:tab/>
      </w:r>
      <w:r>
        <w:rPr>
          <w:rFonts w:ascii="宋体" w:hAnsi="宋体" w:cs="宋体" w:hint="eastAsia"/>
          <w:color w:val="000000"/>
        </w:rPr>
        <w:t>系</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w:t>
      </w:r>
      <w:r>
        <w:rPr>
          <w:rFonts w:ascii="宋体" w:hAnsi="宋体" w:cs="宋体" w:hint="eastAsia"/>
          <w:color w:val="000000"/>
          <w:spacing w:val="5"/>
        </w:rPr>
        <w:t>供应商名</w:t>
      </w:r>
      <w:r>
        <w:rPr>
          <w:rFonts w:ascii="宋体" w:hAnsi="宋体" w:cs="宋体" w:hint="eastAsia"/>
          <w:color w:val="000000"/>
        </w:rPr>
        <w:t>称</w:t>
      </w:r>
      <w:r>
        <w:rPr>
          <w:rFonts w:ascii="宋体" w:hAnsi="宋体" w:cs="宋体" w:hint="eastAsia"/>
          <w:color w:val="000000"/>
          <w:spacing w:val="5"/>
        </w:rPr>
        <w:t>）</w:t>
      </w:r>
      <w:r>
        <w:rPr>
          <w:rFonts w:ascii="宋体" w:hAnsi="宋体" w:cs="宋体" w:hint="eastAsia"/>
          <w:color w:val="000000"/>
          <w:spacing w:val="5"/>
        </w:rPr>
        <w:t xml:space="preserve"> </w:t>
      </w:r>
      <w:r>
        <w:rPr>
          <w:rFonts w:ascii="宋体" w:hAnsi="宋体" w:cs="宋体" w:hint="eastAsia"/>
          <w:color w:val="000000"/>
        </w:rPr>
        <w:t>的法定</w:t>
      </w:r>
      <w:r>
        <w:rPr>
          <w:rFonts w:ascii="宋体" w:hAnsi="宋体" w:cs="宋体" w:hint="eastAsia"/>
          <w:color w:val="000000"/>
          <w:spacing w:val="5"/>
        </w:rPr>
        <w:t>代</w:t>
      </w:r>
      <w:r>
        <w:rPr>
          <w:rFonts w:ascii="宋体" w:hAnsi="宋体" w:cs="宋体" w:hint="eastAsia"/>
          <w:color w:val="000000"/>
        </w:rPr>
        <w:t>表人</w:t>
      </w:r>
      <w:r>
        <w:rPr>
          <w:rFonts w:ascii="宋体" w:hAnsi="宋体" w:cs="宋体" w:hint="eastAsia"/>
          <w:color w:val="000000"/>
          <w:spacing w:val="5"/>
        </w:rPr>
        <w:t>（</w:t>
      </w:r>
      <w:r>
        <w:rPr>
          <w:rFonts w:ascii="宋体" w:hAnsi="宋体" w:cs="宋体" w:hint="eastAsia"/>
          <w:color w:val="000000"/>
        </w:rPr>
        <w:t>职务：</w:t>
      </w:r>
      <w:r>
        <w:rPr>
          <w:rFonts w:ascii="宋体" w:hAnsi="宋体" w:cs="宋体" w:hint="eastAsia"/>
          <w:color w:val="000000"/>
          <w:u w:val="single"/>
        </w:rPr>
        <w:tab/>
      </w:r>
      <w:r>
        <w:rPr>
          <w:rFonts w:ascii="宋体" w:hAnsi="宋体" w:cs="宋体" w:hint="eastAsia"/>
          <w:color w:val="000000"/>
          <w:spacing w:val="5"/>
        </w:rPr>
        <w:t>电</w:t>
      </w:r>
      <w:r>
        <w:rPr>
          <w:rFonts w:ascii="宋体" w:hAnsi="宋体" w:cs="宋体" w:hint="eastAsia"/>
          <w:color w:val="000000"/>
        </w:rPr>
        <w:t>话：</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spacing w:val="5"/>
        </w:rPr>
        <w:t>）。</w:t>
      </w:r>
    </w:p>
    <w:p w:rsidR="00755C72" w:rsidRDefault="00755C72">
      <w:pPr>
        <w:autoSpaceDE w:val="0"/>
        <w:autoSpaceDN w:val="0"/>
        <w:adjustRightInd w:val="0"/>
        <w:spacing w:before="4" w:line="360" w:lineRule="auto"/>
        <w:rPr>
          <w:rFonts w:ascii="宋体" w:hAnsi="宋体" w:cs="宋体"/>
          <w:color w:val="000000"/>
        </w:rPr>
      </w:pPr>
    </w:p>
    <w:p w:rsidR="00755C72" w:rsidRDefault="00F84E83">
      <w:pPr>
        <w:autoSpaceDE w:val="0"/>
        <w:autoSpaceDN w:val="0"/>
        <w:adjustRightInd w:val="0"/>
        <w:spacing w:line="360" w:lineRule="auto"/>
        <w:ind w:left="677" w:right="-20"/>
        <w:outlineLvl w:val="5"/>
        <w:rPr>
          <w:rFonts w:ascii="宋体" w:hAnsi="宋体" w:cs="宋体"/>
          <w:color w:val="000000"/>
        </w:rPr>
      </w:pPr>
      <w:r>
        <w:rPr>
          <w:rFonts w:ascii="宋体" w:hAnsi="宋体" w:cs="宋体" w:hint="eastAsia"/>
          <w:color w:val="000000"/>
        </w:rPr>
        <w:t>特</w:t>
      </w:r>
      <w:r>
        <w:rPr>
          <w:rFonts w:ascii="宋体" w:hAnsi="宋体" w:cs="宋体" w:hint="eastAsia"/>
          <w:color w:val="000000"/>
          <w:spacing w:val="5"/>
        </w:rPr>
        <w:t>此</w:t>
      </w:r>
      <w:r>
        <w:rPr>
          <w:rFonts w:ascii="宋体" w:hAnsi="宋体" w:cs="宋体" w:hint="eastAsia"/>
          <w:color w:val="000000"/>
        </w:rPr>
        <w:t>证明。</w:t>
      </w:r>
    </w:p>
    <w:p w:rsidR="00755C72" w:rsidRDefault="00755C72">
      <w:pPr>
        <w:autoSpaceDE w:val="0"/>
        <w:autoSpaceDN w:val="0"/>
        <w:adjustRightInd w:val="0"/>
        <w:spacing w:line="360" w:lineRule="auto"/>
        <w:rPr>
          <w:rFonts w:ascii="宋体" w:hAnsi="宋体" w:cs="宋体"/>
          <w:color w:val="000000"/>
        </w:rPr>
      </w:pPr>
    </w:p>
    <w:p w:rsidR="00755C72" w:rsidRDefault="00F84E83">
      <w:pPr>
        <w:autoSpaceDE w:val="0"/>
        <w:autoSpaceDN w:val="0"/>
        <w:adjustRightInd w:val="0"/>
        <w:spacing w:line="360" w:lineRule="auto"/>
        <w:ind w:left="677" w:right="-20"/>
        <w:outlineLvl w:val="5"/>
        <w:rPr>
          <w:rFonts w:ascii="宋体" w:hAnsi="宋体" w:cs="宋体"/>
          <w:color w:val="000000"/>
        </w:rPr>
      </w:pPr>
      <w:r>
        <w:rPr>
          <w:rFonts w:ascii="宋体" w:hAnsi="宋体" w:cs="宋体" w:hint="eastAsia"/>
          <w:color w:val="000000"/>
        </w:rPr>
        <w:t>附</w:t>
      </w:r>
      <w:r>
        <w:rPr>
          <w:rFonts w:ascii="宋体" w:hAnsi="宋体" w:cs="宋体" w:hint="eastAsia"/>
          <w:color w:val="000000"/>
          <w:spacing w:val="5"/>
        </w:rPr>
        <w:t>：</w:t>
      </w:r>
      <w:r>
        <w:rPr>
          <w:rFonts w:ascii="宋体" w:hAnsi="宋体" w:cs="宋体" w:hint="eastAsia"/>
          <w:color w:val="000000"/>
        </w:rPr>
        <w:t>法定</w:t>
      </w:r>
      <w:r>
        <w:rPr>
          <w:rFonts w:ascii="宋体" w:hAnsi="宋体" w:cs="宋体" w:hint="eastAsia"/>
          <w:color w:val="000000"/>
          <w:spacing w:val="5"/>
        </w:rPr>
        <w:t>代</w:t>
      </w:r>
      <w:r>
        <w:rPr>
          <w:rFonts w:ascii="宋体" w:hAnsi="宋体" w:cs="宋体" w:hint="eastAsia"/>
          <w:color w:val="000000"/>
        </w:rPr>
        <w:t>表人</w:t>
      </w:r>
      <w:r>
        <w:rPr>
          <w:rFonts w:ascii="宋体" w:hAnsi="宋体" w:cs="宋体" w:hint="eastAsia"/>
          <w:color w:val="000000"/>
          <w:spacing w:val="5"/>
        </w:rPr>
        <w:t>身</w:t>
      </w:r>
      <w:r>
        <w:rPr>
          <w:rFonts w:ascii="宋体" w:hAnsi="宋体" w:cs="宋体" w:hint="eastAsia"/>
          <w:color w:val="000000"/>
        </w:rPr>
        <w:t>份证</w:t>
      </w:r>
      <w:r>
        <w:rPr>
          <w:rFonts w:ascii="宋体" w:hAnsi="宋体" w:cs="宋体" w:hint="eastAsia"/>
          <w:color w:val="000000"/>
          <w:spacing w:val="5"/>
        </w:rPr>
        <w:t>复</w:t>
      </w:r>
      <w:r>
        <w:rPr>
          <w:rFonts w:ascii="宋体" w:hAnsi="宋体" w:cs="宋体" w:hint="eastAsia"/>
          <w:color w:val="000000"/>
        </w:rPr>
        <w:t>印</w:t>
      </w:r>
      <w:r>
        <w:rPr>
          <w:rFonts w:ascii="宋体" w:hAnsi="宋体" w:cs="宋体" w:hint="eastAsia"/>
          <w:color w:val="000000"/>
          <w:spacing w:val="5"/>
        </w:rPr>
        <w:t>件</w:t>
      </w:r>
      <w:r>
        <w:rPr>
          <w:rFonts w:ascii="宋体" w:hAnsi="宋体" w:cs="宋体" w:hint="eastAsia"/>
          <w:bCs/>
          <w:color w:val="000000"/>
        </w:rPr>
        <w:t>（</w:t>
      </w:r>
      <w:r>
        <w:rPr>
          <w:rFonts w:ascii="宋体" w:hAnsi="宋体" w:cs="宋体" w:hint="eastAsia"/>
          <w:color w:val="000000"/>
        </w:rPr>
        <w:t>提供其在有效期的材料，居民身份证正、反面复印件</w:t>
      </w:r>
      <w:r>
        <w:rPr>
          <w:rFonts w:ascii="宋体" w:hAnsi="宋体" w:cs="宋体" w:hint="eastAsia"/>
          <w:bCs/>
          <w:color w:val="000000"/>
        </w:rPr>
        <w:t>）</w:t>
      </w:r>
    </w:p>
    <w:p w:rsidR="00755C72" w:rsidRDefault="00755C72">
      <w:pPr>
        <w:autoSpaceDE w:val="0"/>
        <w:autoSpaceDN w:val="0"/>
        <w:adjustRightInd w:val="0"/>
        <w:spacing w:before="11" w:line="360" w:lineRule="auto"/>
        <w:rPr>
          <w:rFonts w:ascii="宋体" w:hAnsi="宋体" w:cs="宋体"/>
          <w:color w:val="000000"/>
        </w:rPr>
      </w:pPr>
    </w:p>
    <w:p w:rsidR="00755C72" w:rsidRDefault="00755C72">
      <w:pPr>
        <w:autoSpaceDE w:val="0"/>
        <w:autoSpaceDN w:val="0"/>
        <w:adjustRightInd w:val="0"/>
        <w:spacing w:line="360" w:lineRule="auto"/>
        <w:rPr>
          <w:rFonts w:ascii="宋体" w:hAnsi="宋体" w:cs="宋体"/>
          <w:color w:val="000000"/>
        </w:rPr>
      </w:pPr>
    </w:p>
    <w:p w:rsidR="00755C72" w:rsidRDefault="00F84E83">
      <w:pPr>
        <w:tabs>
          <w:tab w:val="left" w:pos="5840"/>
        </w:tabs>
        <w:autoSpaceDE w:val="0"/>
        <w:autoSpaceDN w:val="0"/>
        <w:adjustRightInd w:val="0"/>
        <w:spacing w:line="360" w:lineRule="auto"/>
        <w:ind w:right="-20"/>
        <w:outlineLvl w:val="5"/>
        <w:rPr>
          <w:rFonts w:ascii="宋体" w:hAnsi="宋体" w:cs="宋体"/>
          <w:b/>
          <w:bCs/>
          <w:color w:val="000000"/>
        </w:rPr>
      </w:pPr>
      <w:r>
        <w:rPr>
          <w:rFonts w:ascii="宋体" w:hAnsi="宋体" w:cs="宋体" w:hint="eastAsia"/>
          <w:b/>
          <w:bCs/>
          <w:color w:val="000000"/>
          <w:spacing w:val="5"/>
        </w:rPr>
        <w:t>供应商：</w:t>
      </w:r>
      <w:r>
        <w:rPr>
          <w:rFonts w:ascii="宋体" w:hAnsi="宋体" w:cs="宋体" w:hint="eastAsia"/>
          <w:b/>
          <w:bCs/>
          <w:color w:val="000000"/>
          <w:u w:val="single"/>
        </w:rPr>
        <w:tab/>
      </w:r>
      <w:r>
        <w:rPr>
          <w:rFonts w:ascii="宋体" w:hAnsi="宋体" w:cs="宋体" w:hint="eastAsia"/>
          <w:b/>
          <w:bCs/>
          <w:color w:val="000000"/>
        </w:rPr>
        <w:t xml:space="preserve"> </w:t>
      </w:r>
      <w:r>
        <w:rPr>
          <w:rFonts w:ascii="宋体" w:hAnsi="宋体" w:cs="宋体" w:hint="eastAsia"/>
          <w:b/>
          <w:bCs/>
          <w:color w:val="000000"/>
        </w:rPr>
        <w:t>（盖单位公章）</w:t>
      </w:r>
    </w:p>
    <w:p w:rsidR="00755C72" w:rsidRDefault="00F84E83">
      <w:pPr>
        <w:tabs>
          <w:tab w:val="left" w:pos="5840"/>
        </w:tabs>
        <w:autoSpaceDE w:val="0"/>
        <w:autoSpaceDN w:val="0"/>
        <w:adjustRightInd w:val="0"/>
        <w:spacing w:line="360" w:lineRule="auto"/>
        <w:ind w:right="-20"/>
        <w:outlineLvl w:val="5"/>
        <w:rPr>
          <w:rFonts w:ascii="宋体" w:hAnsi="宋体" w:cs="宋体"/>
          <w:b/>
          <w:bCs/>
          <w:color w:val="000000"/>
        </w:rPr>
      </w:pPr>
      <w:r>
        <w:rPr>
          <w:rFonts w:ascii="宋体" w:hAnsi="宋体" w:cs="宋体" w:hint="eastAsia"/>
          <w:b/>
          <w:bCs/>
          <w:color w:val="000000"/>
        </w:rPr>
        <w:t>法定代表人签字或者加盖法定代表人名章：</w:t>
      </w:r>
      <w:r>
        <w:rPr>
          <w:rFonts w:ascii="宋体" w:hAnsi="宋体" w:cs="宋体" w:hint="eastAsia"/>
          <w:b/>
          <w:bCs/>
          <w:color w:val="000000"/>
          <w:u w:val="single"/>
        </w:rPr>
        <w:tab/>
      </w:r>
      <w:r>
        <w:rPr>
          <w:rFonts w:ascii="宋体" w:hAnsi="宋体" w:cs="宋体" w:hint="eastAsia"/>
          <w:b/>
          <w:bCs/>
          <w:color w:val="000000"/>
        </w:rPr>
        <w:t>。</w:t>
      </w:r>
    </w:p>
    <w:p w:rsidR="00755C72" w:rsidRDefault="00F84E83">
      <w:pPr>
        <w:autoSpaceDE w:val="0"/>
        <w:autoSpaceDN w:val="0"/>
        <w:adjustRightInd w:val="0"/>
        <w:spacing w:before="5" w:line="360" w:lineRule="auto"/>
        <w:rPr>
          <w:rFonts w:ascii="宋体" w:hAnsi="宋体" w:cs="宋体"/>
          <w:b/>
          <w:bCs/>
          <w:color w:val="000000"/>
        </w:rPr>
      </w:pPr>
      <w:r>
        <w:rPr>
          <w:rFonts w:ascii="宋体" w:hAnsi="宋体" w:cs="宋体" w:hint="eastAsia"/>
          <w:b/>
          <w:bCs/>
          <w:color w:val="000000"/>
        </w:rPr>
        <w:t>日</w:t>
      </w:r>
      <w:r>
        <w:rPr>
          <w:rFonts w:ascii="宋体" w:hAnsi="宋体" w:cs="宋体" w:hint="eastAsia"/>
          <w:b/>
          <w:bCs/>
          <w:color w:val="000000"/>
        </w:rPr>
        <w:t xml:space="preserve">  </w:t>
      </w:r>
      <w:r>
        <w:rPr>
          <w:rFonts w:ascii="宋体" w:hAnsi="宋体" w:cs="宋体" w:hint="eastAsia"/>
          <w:b/>
          <w:bCs/>
          <w:color w:val="000000"/>
        </w:rPr>
        <w:t>期：</w:t>
      </w:r>
    </w:p>
    <w:p w:rsidR="00755C72" w:rsidRDefault="00755C72">
      <w:pPr>
        <w:spacing w:line="360" w:lineRule="auto"/>
        <w:rPr>
          <w:rFonts w:ascii="宋体" w:hAnsi="宋体" w:cs="宋体"/>
          <w:b/>
          <w:bCs/>
          <w:color w:val="000000"/>
          <w:spacing w:val="5"/>
        </w:rPr>
      </w:pPr>
    </w:p>
    <w:p w:rsidR="00755C72" w:rsidRDefault="00F84E83">
      <w:pPr>
        <w:spacing w:line="360" w:lineRule="auto"/>
        <w:rPr>
          <w:rFonts w:ascii="宋体" w:hAnsi="宋体" w:cs="宋体"/>
          <w:b/>
          <w:color w:val="000000"/>
        </w:rPr>
      </w:pPr>
      <w:r>
        <w:rPr>
          <w:rFonts w:ascii="宋体" w:hAnsi="宋体" w:cs="宋体" w:hint="eastAsia"/>
          <w:b/>
          <w:color w:val="000000"/>
        </w:rPr>
        <w:t>注</w:t>
      </w:r>
      <w:r>
        <w:rPr>
          <w:rFonts w:ascii="宋体" w:hAnsi="宋体" w:cs="宋体" w:hint="eastAsia"/>
          <w:b/>
          <w:color w:val="000000"/>
          <w:spacing w:val="-139"/>
        </w:rPr>
        <w:t>：</w:t>
      </w:r>
      <w:r>
        <w:rPr>
          <w:rFonts w:ascii="宋体" w:hAnsi="宋体" w:cs="宋体" w:hint="eastAsia"/>
          <w:b/>
          <w:color w:val="000000"/>
        </w:rPr>
        <w:t>：</w:t>
      </w:r>
    </w:p>
    <w:p w:rsidR="00755C72" w:rsidRDefault="00F84E83">
      <w:pPr>
        <w:spacing w:line="360" w:lineRule="auto"/>
        <w:rPr>
          <w:rFonts w:ascii="宋体" w:hAnsi="宋体" w:cs="宋体"/>
          <w:b/>
          <w:color w:val="000000"/>
          <w:spacing w:val="5"/>
        </w:rPr>
      </w:pPr>
      <w:r>
        <w:rPr>
          <w:rFonts w:ascii="宋体" w:hAnsi="宋体" w:cs="宋体" w:hint="eastAsia"/>
          <w:b/>
          <w:color w:val="000000"/>
        </w:rPr>
        <w:t>（</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spacing w:val="5"/>
        </w:rPr>
        <w:t>法</w:t>
      </w:r>
      <w:r>
        <w:rPr>
          <w:rFonts w:ascii="宋体" w:hAnsi="宋体" w:cs="宋体" w:hint="eastAsia"/>
          <w:b/>
          <w:color w:val="000000"/>
        </w:rPr>
        <w:t>定代</w:t>
      </w:r>
      <w:r>
        <w:rPr>
          <w:rFonts w:ascii="宋体" w:hAnsi="宋体" w:cs="宋体" w:hint="eastAsia"/>
          <w:b/>
          <w:color w:val="000000"/>
          <w:spacing w:val="5"/>
        </w:rPr>
        <w:t>表</w:t>
      </w:r>
      <w:r>
        <w:rPr>
          <w:rFonts w:ascii="宋体" w:hAnsi="宋体" w:cs="宋体" w:hint="eastAsia"/>
          <w:b/>
          <w:color w:val="000000"/>
        </w:rPr>
        <w:t>人参与</w:t>
      </w:r>
      <w:r>
        <w:rPr>
          <w:rFonts w:ascii="宋体" w:hAnsi="宋体" w:cs="宋体" w:hint="eastAsia"/>
          <w:b/>
          <w:color w:val="000000"/>
          <w:spacing w:val="5"/>
        </w:rPr>
        <w:t>而非</w:t>
      </w:r>
      <w:r>
        <w:rPr>
          <w:rFonts w:ascii="宋体" w:hAnsi="宋体" w:cs="宋体" w:hint="eastAsia"/>
          <w:b/>
          <w:color w:val="000000"/>
        </w:rPr>
        <w:t>委托代</w:t>
      </w:r>
      <w:r>
        <w:rPr>
          <w:rFonts w:ascii="宋体" w:hAnsi="宋体" w:cs="宋体" w:hint="eastAsia"/>
          <w:b/>
          <w:color w:val="000000"/>
          <w:spacing w:val="5"/>
        </w:rPr>
        <w:t>理</w:t>
      </w:r>
      <w:r>
        <w:rPr>
          <w:rFonts w:ascii="宋体" w:hAnsi="宋体" w:cs="宋体" w:hint="eastAsia"/>
          <w:b/>
          <w:color w:val="000000"/>
        </w:rPr>
        <w:t>人参与适用。</w:t>
      </w:r>
    </w:p>
    <w:p w:rsidR="00755C72" w:rsidRDefault="00F84E83">
      <w:pPr>
        <w:spacing w:line="360" w:lineRule="auto"/>
        <w:outlineLvl w:val="5"/>
        <w:rPr>
          <w:rFonts w:ascii="宋体" w:hAnsi="宋体" w:cs="宋体"/>
          <w:b/>
          <w:color w:val="000000"/>
          <w:spacing w:val="5"/>
        </w:rPr>
      </w:pPr>
      <w:r>
        <w:rPr>
          <w:rFonts w:ascii="宋体" w:hAnsi="宋体" w:cs="宋体" w:hint="eastAsia"/>
          <w:b/>
          <w:color w:val="000000"/>
          <w:spacing w:val="5"/>
        </w:rPr>
        <w:t>（</w:t>
      </w:r>
      <w:r>
        <w:rPr>
          <w:rFonts w:ascii="宋体" w:hAnsi="宋体" w:cs="宋体" w:hint="eastAsia"/>
          <w:b/>
          <w:color w:val="000000"/>
          <w:spacing w:val="5"/>
        </w:rPr>
        <w:t>2</w:t>
      </w:r>
      <w:r>
        <w:rPr>
          <w:rFonts w:ascii="宋体" w:hAnsi="宋体" w:cs="宋体" w:hint="eastAsia"/>
          <w:b/>
          <w:color w:val="000000"/>
          <w:spacing w:val="5"/>
        </w:rPr>
        <w:t>）附法定代表人身份证复印件（提供其在有效期的材料，居民身份证正、反面复印件）。</w:t>
      </w: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pPr>
    </w:p>
    <w:p w:rsidR="00755C72" w:rsidRDefault="00755C72">
      <w:pPr>
        <w:pStyle w:val="a8"/>
      </w:pPr>
    </w:p>
    <w:p w:rsidR="00755C72" w:rsidRDefault="00F84E83">
      <w:pPr>
        <w:rPr>
          <w:rFonts w:ascii="宋体" w:hAnsi="宋体" w:cs="宋体"/>
          <w:b/>
          <w:color w:val="000000"/>
        </w:rPr>
      </w:pPr>
      <w:r>
        <w:rPr>
          <w:rFonts w:ascii="宋体" w:hAnsi="宋体" w:cs="宋体" w:hint="eastAsia"/>
          <w:b/>
          <w:color w:val="000000"/>
        </w:rPr>
        <w:lastRenderedPageBreak/>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4</w:t>
      </w:r>
    </w:p>
    <w:p w:rsidR="00755C72" w:rsidRDefault="00F84E83">
      <w:pPr>
        <w:jc w:val="center"/>
        <w:rPr>
          <w:rFonts w:ascii="宋体" w:hAnsi="宋体" w:cs="宋体"/>
          <w:b/>
          <w:color w:val="000000"/>
          <w:sz w:val="28"/>
          <w:szCs w:val="28"/>
        </w:rPr>
      </w:pPr>
      <w:r>
        <w:rPr>
          <w:rFonts w:ascii="宋体" w:hAnsi="宋体" w:cs="宋体" w:hint="eastAsia"/>
          <w:b/>
          <w:color w:val="000000"/>
          <w:sz w:val="28"/>
          <w:szCs w:val="28"/>
        </w:rPr>
        <w:t>承诺函</w:t>
      </w:r>
    </w:p>
    <w:p w:rsidR="00755C72" w:rsidRDefault="00755C72">
      <w:pPr>
        <w:pStyle w:val="a8"/>
      </w:pPr>
    </w:p>
    <w:p w:rsidR="00755C72" w:rsidRDefault="00F84E83">
      <w:pPr>
        <w:tabs>
          <w:tab w:val="left" w:pos="7669"/>
        </w:tabs>
        <w:adjustRightInd w:val="0"/>
        <w:snapToGrid w:val="0"/>
        <w:spacing w:line="264" w:lineRule="auto"/>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本单位作为本次采购项目的供应商，根据比选文件要求，现郑重承诺如下：</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一、具备下列规定的条件：</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）具有独立承担民事责任的能力；</w:t>
      </w:r>
      <w:r>
        <w:rPr>
          <w:rFonts w:ascii="宋体" w:hAnsi="宋体" w:cs="宋体" w:hint="eastAsia"/>
          <w:color w:val="000000"/>
        </w:rPr>
        <w:t xml:space="preserve"> </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）具有良好的商业信誉和健全的财务会计制度；</w:t>
      </w:r>
      <w:r>
        <w:rPr>
          <w:rFonts w:ascii="宋体" w:hAnsi="宋体" w:cs="宋体" w:hint="eastAsia"/>
          <w:color w:val="000000"/>
        </w:rPr>
        <w:t xml:space="preserve"> </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）具有履行合同所必需的设备和专业技术能力；</w:t>
      </w:r>
      <w:r>
        <w:rPr>
          <w:rFonts w:ascii="宋体" w:hAnsi="宋体" w:cs="宋体" w:hint="eastAsia"/>
          <w:color w:val="000000"/>
        </w:rPr>
        <w:t xml:space="preserve"> </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）有依法缴纳税收和社会保障资金的良好记录；</w:t>
      </w:r>
      <w:r>
        <w:rPr>
          <w:rFonts w:ascii="宋体" w:hAnsi="宋体" w:cs="宋体" w:hint="eastAsia"/>
          <w:color w:val="000000"/>
        </w:rPr>
        <w:t xml:space="preserve"> </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）参加本次采购活动前三年内，在经营活动中没有重大违法记录；</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）法律、行政法规规定的其他条件；</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7</w:t>
      </w:r>
      <w:r>
        <w:rPr>
          <w:rFonts w:ascii="宋体" w:hAnsi="宋体" w:cs="宋体" w:hint="eastAsia"/>
          <w:color w:val="000000"/>
        </w:rPr>
        <w:t>）根据采购项目提出的特殊条件。</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二、完全接受和满足本项目比选文件中规定的实质性要求，如对比选文件有异议，已经在比选截止时间届满前依法进行维权救济，不存在对比选文件有异议的同时又参加比选以求侥幸成交或者为实现其他非法目的的行为。</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三、在参加本次比选采购活动中，不存在与单位负责人为同一人或者存在直接控股、管理关系的其他供应商参与同一合同项下的采购活动的行为。我方未参与本采购项目前期咨询论证，不属于禁止参加本项目比选的供应商。</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四、在参加本次比选采购活动中，不存在和其他供应商在同一合同项下的采购项目中，同时委托同一个自然人、同一家庭的人员、同一</w:t>
      </w:r>
      <w:r>
        <w:rPr>
          <w:rFonts w:ascii="宋体" w:hAnsi="宋体" w:cs="宋体" w:hint="eastAsia"/>
          <w:color w:val="000000"/>
        </w:rPr>
        <w:t>单位的人员作为代理人的行为。</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五、本单位未被对列入按财库</w:t>
      </w:r>
      <w:r>
        <w:rPr>
          <w:rFonts w:ascii="宋体" w:hAnsi="宋体" w:cs="宋体" w:hint="eastAsia"/>
          <w:color w:val="000000"/>
        </w:rPr>
        <w:t>[2016]125</w:t>
      </w:r>
      <w:r>
        <w:rPr>
          <w:rFonts w:ascii="宋体" w:hAnsi="宋体" w:cs="宋体" w:hint="eastAsia"/>
          <w:color w:val="000000"/>
        </w:rPr>
        <w:t>号规定的失信被执行人、重大税收违法案件当事人名单、政府采购严重违法失信行为记录名单及其他不符合《中华人民共和国政府采购法》第二十二条的供应商。</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六、如果有</w:t>
      </w:r>
      <w:r>
        <w:rPr>
          <w:rFonts w:ascii="宋体" w:hAnsi="宋体" w:cs="宋体"/>
          <w:color w:val="000000"/>
        </w:rPr>
        <w:t>《四川省公共资源交易领域严重失信联合惩戒实施办法》（川发改信用规〔</w:t>
      </w:r>
      <w:r>
        <w:rPr>
          <w:rFonts w:ascii="宋体" w:hAnsi="宋体" w:cs="宋体"/>
          <w:color w:val="000000"/>
        </w:rPr>
        <w:t>2019</w:t>
      </w:r>
      <w:r>
        <w:rPr>
          <w:rFonts w:ascii="宋体" w:hAnsi="宋体" w:cs="宋体"/>
          <w:color w:val="000000"/>
        </w:rPr>
        <w:t>〕</w:t>
      </w:r>
      <w:r>
        <w:rPr>
          <w:rFonts w:ascii="宋体" w:hAnsi="宋体" w:cs="宋体"/>
          <w:color w:val="000000"/>
        </w:rPr>
        <w:t>405</w:t>
      </w:r>
      <w:r>
        <w:rPr>
          <w:rFonts w:ascii="宋体" w:hAnsi="宋体" w:cs="宋体"/>
          <w:color w:val="000000"/>
        </w:rPr>
        <w:t>号）、《关于对政府采购领域严重违法失信主体开展联合惩戒的合作备忘录》（发改财金〔</w:t>
      </w:r>
      <w:r>
        <w:rPr>
          <w:rFonts w:ascii="宋体" w:hAnsi="宋体" w:cs="宋体"/>
          <w:color w:val="000000"/>
        </w:rPr>
        <w:t>2018</w:t>
      </w:r>
      <w:r>
        <w:rPr>
          <w:rFonts w:ascii="宋体" w:hAnsi="宋体" w:cs="宋体"/>
          <w:color w:val="000000"/>
        </w:rPr>
        <w:t>〕</w:t>
      </w:r>
      <w:r>
        <w:rPr>
          <w:rFonts w:ascii="宋体" w:hAnsi="宋体" w:cs="宋体"/>
          <w:color w:val="000000"/>
        </w:rPr>
        <w:t>1614</w:t>
      </w:r>
      <w:r>
        <w:rPr>
          <w:rFonts w:ascii="宋体" w:hAnsi="宋体" w:cs="宋体"/>
          <w:color w:val="000000"/>
        </w:rPr>
        <w:t>号）</w:t>
      </w:r>
      <w:r>
        <w:rPr>
          <w:rFonts w:ascii="宋体" w:hAnsi="宋体" w:cs="宋体" w:hint="eastAsia"/>
          <w:color w:val="000000"/>
        </w:rPr>
        <w:t>规定的记入诚信档案的失信行为，将在响应文件中全面如实反映。</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七、响应文件中提供的任何资料和技术、服务、商务等响应承诺情况都是真实的、有效的、合法的。</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szCs w:val="21"/>
        </w:rPr>
        <w:t>八</w:t>
      </w:r>
      <w:r>
        <w:rPr>
          <w:rFonts w:ascii="宋体" w:hAnsi="宋体" w:cs="宋体" w:hint="eastAsia"/>
          <w:color w:val="000000"/>
        </w:rPr>
        <w:t>、本单位完全同意比选文件中关于知识产权的说明，承诺由此造成的纠纷由本单位全权负责。</w:t>
      </w:r>
    </w:p>
    <w:p w:rsidR="00755C72" w:rsidRDefault="00F84E83">
      <w:pPr>
        <w:spacing w:line="264" w:lineRule="auto"/>
        <w:ind w:firstLineChars="200" w:firstLine="420"/>
        <w:outlineLvl w:val="1"/>
        <w:rPr>
          <w:rFonts w:ascii="宋体" w:hAnsi="宋体" w:cs="宋体"/>
          <w:color w:val="000000"/>
          <w:szCs w:val="21"/>
        </w:rPr>
      </w:pPr>
      <w:r>
        <w:rPr>
          <w:rFonts w:ascii="宋体" w:hAnsi="宋体" w:cs="宋体" w:hint="eastAsia"/>
          <w:color w:val="000000"/>
          <w:szCs w:val="21"/>
        </w:rPr>
        <w:t>九、国家或行业主管部门对采购产品的技术标准、质量标准和资格资质条件等有强制性规定的，我方承诺符合其要求。</w:t>
      </w:r>
    </w:p>
    <w:p w:rsidR="00755C72" w:rsidRDefault="00F84E83">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本单位对上述承诺的内容事项真实性负责。如经查实上述承诺的内容事项存在虚假，本单位愿意接受以提供虚假材料谋取成交追究法律责任。</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F84E83">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供应商名称：</w:t>
      </w:r>
      <w:r>
        <w:rPr>
          <w:rFonts w:cs="宋体" w:hint="eastAsia"/>
          <w:b/>
          <w:color w:val="000000"/>
          <w:sz w:val="22"/>
          <w:szCs w:val="22"/>
        </w:rPr>
        <w:t xml:space="preserve">        </w:t>
      </w:r>
      <w:r>
        <w:rPr>
          <w:rFonts w:cs="宋体" w:hint="eastAsia"/>
          <w:b/>
          <w:color w:val="000000"/>
          <w:sz w:val="22"/>
          <w:szCs w:val="22"/>
        </w:rPr>
        <w:t>（盖章）</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F84E83">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法定代表人或授权代表（签字）：</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F84E83">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日</w:t>
      </w:r>
      <w:r>
        <w:rPr>
          <w:rFonts w:cs="宋体" w:hint="eastAsia"/>
          <w:b/>
          <w:color w:val="000000"/>
          <w:sz w:val="22"/>
          <w:szCs w:val="22"/>
        </w:rPr>
        <w:t xml:space="preserve"> </w:t>
      </w:r>
      <w:r>
        <w:rPr>
          <w:rFonts w:cs="宋体" w:hint="eastAsia"/>
          <w:b/>
          <w:color w:val="000000"/>
          <w:sz w:val="22"/>
          <w:szCs w:val="22"/>
        </w:rPr>
        <w:t>期：</w:t>
      </w:r>
    </w:p>
    <w:p w:rsidR="00755C72" w:rsidRDefault="00F84E83">
      <w:pPr>
        <w:spacing w:line="360" w:lineRule="auto"/>
        <w:ind w:right="480"/>
        <w:rPr>
          <w:rFonts w:ascii="宋体" w:hAnsi="宋体" w:cs="宋体"/>
          <w:b/>
          <w:color w:val="000000"/>
        </w:rPr>
      </w:pPr>
      <w:r>
        <w:rPr>
          <w:rFonts w:ascii="宋体" w:hAnsi="宋体" w:cs="宋体" w:hint="eastAsia"/>
          <w:b/>
          <w:bCs/>
          <w:color w:val="000000"/>
          <w:sz w:val="32"/>
          <w:szCs w:val="28"/>
        </w:rPr>
        <w:br w:type="page"/>
      </w:r>
      <w:r>
        <w:rPr>
          <w:rFonts w:ascii="宋体" w:hAnsi="宋体" w:cs="宋体" w:hint="eastAsia"/>
          <w:b/>
          <w:color w:val="000000"/>
        </w:rPr>
        <w:lastRenderedPageBreak/>
        <w:t>附件</w:t>
      </w:r>
      <w:r>
        <w:rPr>
          <w:rFonts w:ascii="宋体" w:hAnsi="宋体" w:cs="宋体" w:hint="eastAsia"/>
          <w:b/>
          <w:color w:val="000000"/>
        </w:rPr>
        <w:t>1-5</w:t>
      </w:r>
    </w:p>
    <w:p w:rsidR="00755C72" w:rsidRDefault="00755C72">
      <w:pPr>
        <w:spacing w:line="360" w:lineRule="auto"/>
        <w:ind w:right="480"/>
        <w:rPr>
          <w:rFonts w:ascii="宋体" w:hAnsi="宋体" w:cs="宋体"/>
          <w:b/>
          <w:color w:val="000000"/>
        </w:rPr>
      </w:pPr>
    </w:p>
    <w:p w:rsidR="00755C72" w:rsidRDefault="00F84E83">
      <w:pPr>
        <w:spacing w:line="360" w:lineRule="auto"/>
        <w:jc w:val="center"/>
        <w:rPr>
          <w:rFonts w:ascii="宋体" w:hAnsi="宋体" w:cs="宋体"/>
          <w:b/>
          <w:color w:val="000000"/>
          <w:sz w:val="28"/>
          <w:szCs w:val="28"/>
        </w:rPr>
      </w:pPr>
      <w:r>
        <w:rPr>
          <w:rFonts w:ascii="宋体" w:hAnsi="宋体" w:cs="宋体" w:hint="eastAsia"/>
          <w:b/>
          <w:color w:val="000000"/>
          <w:sz w:val="28"/>
          <w:szCs w:val="28"/>
        </w:rPr>
        <w:t>具有良好的商业信誉、具有履行合同所必需的设备和专业技术能力、具有依法缴纳税收和社会保障资金的良好记录承诺函</w:t>
      </w:r>
    </w:p>
    <w:p w:rsidR="00755C72" w:rsidRDefault="00755C72">
      <w:pPr>
        <w:spacing w:after="60" w:line="360" w:lineRule="auto"/>
        <w:rPr>
          <w:rFonts w:ascii="宋体" w:hAnsi="宋体" w:cs="宋体"/>
          <w:color w:val="000000"/>
        </w:rPr>
      </w:pPr>
    </w:p>
    <w:p w:rsidR="00755C72" w:rsidRDefault="00755C72">
      <w:pPr>
        <w:spacing w:after="60" w:line="360" w:lineRule="auto"/>
        <w:rPr>
          <w:rFonts w:ascii="宋体" w:hAnsi="宋体" w:cs="宋体"/>
          <w:color w:val="000000"/>
        </w:rPr>
      </w:pPr>
    </w:p>
    <w:p w:rsidR="00755C72" w:rsidRDefault="00F84E83">
      <w:pPr>
        <w:spacing w:after="60" w:line="360" w:lineRule="auto"/>
        <w:rPr>
          <w:rFonts w:ascii="宋体" w:hAnsi="宋体" w:cs="宋体"/>
          <w:snapToGrid w:val="0"/>
          <w:color w:val="000000"/>
        </w:rPr>
      </w:pPr>
      <w:r>
        <w:rPr>
          <w:rFonts w:ascii="宋体" w:hAnsi="宋体" w:cs="宋体" w:hint="eastAsia"/>
          <w:color w:val="000000"/>
        </w:rPr>
        <w:t>项目名称：</w:t>
      </w:r>
      <w:r>
        <w:rPr>
          <w:rFonts w:ascii="宋体" w:hAnsi="宋体" w:cs="宋体" w:hint="eastAsia"/>
          <w:color w:val="000000"/>
        </w:rPr>
        <w:t xml:space="preserve">          </w:t>
      </w:r>
      <w:r>
        <w:rPr>
          <w:rFonts w:ascii="宋体" w:hAnsi="宋体" w:cs="宋体" w:hint="eastAsia"/>
          <w:color w:val="000000"/>
        </w:rPr>
        <w:t>项目编号：</w:t>
      </w:r>
    </w:p>
    <w:p w:rsidR="00755C72" w:rsidRDefault="00755C72">
      <w:pPr>
        <w:snapToGrid w:val="0"/>
        <w:spacing w:line="360" w:lineRule="auto"/>
        <w:rPr>
          <w:rFonts w:ascii="宋体" w:hAnsi="宋体" w:cs="宋体"/>
          <w:snapToGrid w:val="0"/>
          <w:color w:val="000000"/>
        </w:rPr>
      </w:pPr>
    </w:p>
    <w:p w:rsidR="00755C72" w:rsidRDefault="00F84E83">
      <w:pPr>
        <w:spacing w:after="60" w:line="360" w:lineRule="auto"/>
        <w:ind w:firstLineChars="198" w:firstLine="554"/>
        <w:jc w:val="center"/>
        <w:rPr>
          <w:rFonts w:ascii="宋体" w:hAnsi="宋体" w:cs="宋体"/>
          <w:color w:val="000000"/>
          <w:sz w:val="28"/>
          <w:szCs w:val="28"/>
        </w:rPr>
      </w:pPr>
      <w:r>
        <w:rPr>
          <w:rFonts w:ascii="宋体" w:hAnsi="宋体" w:cs="宋体" w:hint="eastAsia"/>
          <w:color w:val="000000"/>
          <w:sz w:val="28"/>
          <w:szCs w:val="28"/>
        </w:rPr>
        <w:t>（格式自拟）</w:t>
      </w:r>
    </w:p>
    <w:p w:rsidR="00755C72" w:rsidRDefault="00755C72">
      <w:pPr>
        <w:spacing w:after="60" w:line="360" w:lineRule="auto"/>
        <w:ind w:firstLineChars="198" w:firstLine="417"/>
        <w:rPr>
          <w:rFonts w:ascii="宋体" w:hAnsi="宋体" w:cs="宋体"/>
          <w:b/>
          <w:color w:val="000000"/>
        </w:rPr>
      </w:pPr>
    </w:p>
    <w:p w:rsidR="00755C72" w:rsidRDefault="00755C72">
      <w:pPr>
        <w:spacing w:after="60" w:line="360" w:lineRule="auto"/>
        <w:ind w:firstLineChars="198" w:firstLine="417"/>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F84E83">
      <w:pPr>
        <w:adjustRightInd w:val="0"/>
        <w:spacing w:line="360" w:lineRule="auto"/>
        <w:rPr>
          <w:rFonts w:ascii="宋体" w:hAnsi="宋体" w:cs="宋体"/>
          <w:b/>
          <w:color w:val="000000"/>
        </w:rPr>
      </w:pPr>
      <w:r>
        <w:rPr>
          <w:rFonts w:ascii="宋体" w:hAnsi="宋体" w:cs="宋体" w:hint="eastAsia"/>
          <w:b/>
          <w:color w:val="000000"/>
        </w:rPr>
        <w:t>供应商名称：</w:t>
      </w:r>
      <w:r>
        <w:rPr>
          <w:rFonts w:ascii="宋体" w:hAnsi="宋体" w:cs="宋体" w:hint="eastAsia"/>
          <w:b/>
          <w:color w:val="000000"/>
        </w:rPr>
        <w:t xml:space="preserve">        </w:t>
      </w:r>
      <w:r>
        <w:rPr>
          <w:rFonts w:ascii="宋体" w:hAnsi="宋体" w:cs="宋体" w:hint="eastAsia"/>
          <w:b/>
          <w:color w:val="000000"/>
        </w:rPr>
        <w:t>（盖章）</w:t>
      </w:r>
    </w:p>
    <w:p w:rsidR="00755C72" w:rsidRDefault="00755C72">
      <w:pPr>
        <w:adjustRightInd w:val="0"/>
        <w:spacing w:line="360" w:lineRule="auto"/>
        <w:rPr>
          <w:rFonts w:ascii="宋体" w:hAnsi="宋体" w:cs="宋体"/>
          <w:b/>
          <w:color w:val="000000"/>
        </w:rPr>
      </w:pPr>
    </w:p>
    <w:p w:rsidR="00755C72" w:rsidRDefault="00F84E83">
      <w:pPr>
        <w:adjustRightInd w:val="0"/>
        <w:spacing w:line="360" w:lineRule="auto"/>
        <w:rPr>
          <w:rFonts w:ascii="宋体" w:hAnsi="宋体" w:cs="宋体"/>
          <w:b/>
          <w:color w:val="000000"/>
        </w:rPr>
      </w:pPr>
      <w:r>
        <w:rPr>
          <w:rFonts w:ascii="宋体" w:hAnsi="宋体" w:cs="宋体" w:hint="eastAsia"/>
          <w:b/>
          <w:color w:val="000000"/>
        </w:rPr>
        <w:t>法定代表人或授权代表（签字或盖章）：</w:t>
      </w:r>
    </w:p>
    <w:p w:rsidR="00755C72" w:rsidRDefault="00755C72">
      <w:pPr>
        <w:adjustRightInd w:val="0"/>
        <w:spacing w:line="360" w:lineRule="auto"/>
        <w:rPr>
          <w:rFonts w:ascii="宋体" w:hAnsi="宋体" w:cs="宋体"/>
          <w:b/>
          <w:color w:val="000000"/>
        </w:rPr>
      </w:pPr>
    </w:p>
    <w:p w:rsidR="00755C72" w:rsidRDefault="00F84E83">
      <w:pPr>
        <w:adjustRightInd w:val="0"/>
        <w:spacing w:line="360" w:lineRule="auto"/>
        <w:rPr>
          <w:rFonts w:ascii="宋体" w:hAnsi="宋体" w:cs="宋体"/>
          <w:color w:val="000000"/>
        </w:rPr>
      </w:pPr>
      <w:r>
        <w:rPr>
          <w:rFonts w:ascii="宋体" w:hAnsi="宋体" w:cs="宋体" w:hint="eastAsia"/>
          <w:b/>
          <w:color w:val="000000"/>
        </w:rPr>
        <w:t>日期：</w:t>
      </w:r>
    </w:p>
    <w:p w:rsidR="00755C72" w:rsidRDefault="00F84E83">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lastRenderedPageBreak/>
        <w:t>附件</w:t>
      </w:r>
      <w:r>
        <w:rPr>
          <w:rFonts w:ascii="宋体" w:hAnsi="宋体" w:cs="宋体" w:hint="eastAsia"/>
          <w:b/>
          <w:color w:val="000000"/>
        </w:rPr>
        <w:t>1-6</w:t>
      </w:r>
    </w:p>
    <w:p w:rsidR="00755C72" w:rsidRDefault="00F84E83">
      <w:pPr>
        <w:spacing w:line="360" w:lineRule="auto"/>
        <w:jc w:val="center"/>
        <w:rPr>
          <w:rFonts w:ascii="宋体" w:hAnsi="宋体" w:cs="宋体"/>
          <w:color w:val="000000"/>
        </w:rPr>
      </w:pPr>
      <w:r>
        <w:rPr>
          <w:rFonts w:ascii="宋体" w:hAnsi="宋体" w:cs="宋体" w:hint="eastAsia"/>
          <w:b/>
          <w:color w:val="000000"/>
          <w:sz w:val="28"/>
          <w:szCs w:val="28"/>
        </w:rPr>
        <w:t>近三年在经营活动中没有重大违法记录的书面声明</w:t>
      </w:r>
    </w:p>
    <w:p w:rsidR="00755C72" w:rsidRDefault="00755C72">
      <w:pPr>
        <w:spacing w:line="360" w:lineRule="auto"/>
        <w:rPr>
          <w:rFonts w:ascii="宋体" w:hAnsi="宋体" w:cs="宋体"/>
          <w:color w:val="000000"/>
        </w:rPr>
      </w:pPr>
    </w:p>
    <w:p w:rsidR="00755C72" w:rsidRDefault="00F84E83">
      <w:pPr>
        <w:adjustRightInd w:val="0"/>
        <w:snapToGrid w:val="0"/>
        <w:spacing w:line="360" w:lineRule="auto"/>
        <w:ind w:left="420" w:hangingChars="200" w:hanging="420"/>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spacing w:line="360" w:lineRule="auto"/>
        <w:ind w:firstLineChars="200" w:firstLine="420"/>
        <w:rPr>
          <w:rFonts w:ascii="宋体" w:hAnsi="宋体" w:cs="宋体"/>
          <w:color w:val="000000"/>
        </w:rPr>
      </w:pPr>
    </w:p>
    <w:p w:rsidR="00755C72" w:rsidRDefault="00F84E83">
      <w:pPr>
        <w:spacing w:line="360" w:lineRule="auto"/>
        <w:ind w:firstLineChars="200" w:firstLine="422"/>
        <w:rPr>
          <w:rFonts w:ascii="宋体" w:hAnsi="宋体" w:cs="宋体"/>
          <w:b/>
          <w:bCs/>
          <w:color w:val="000000"/>
        </w:rPr>
      </w:pPr>
      <w:r>
        <w:rPr>
          <w:rFonts w:ascii="宋体" w:hAnsi="宋体" w:cs="宋体" w:hint="eastAsia"/>
          <w:b/>
          <w:bCs/>
          <w:color w:val="000000"/>
        </w:rPr>
        <w:t>本单位（公司名称）参加（项目名称）的比选活动，现承诺我公司在参加本次采购活动前三年内，在经营活动中没有重大违法记录。</w:t>
      </w:r>
    </w:p>
    <w:p w:rsidR="00755C72" w:rsidRDefault="00F84E83">
      <w:pPr>
        <w:snapToGrid w:val="0"/>
        <w:spacing w:line="360" w:lineRule="auto"/>
        <w:rPr>
          <w:rFonts w:ascii="宋体" w:hAnsi="宋体" w:cs="宋体"/>
          <w:color w:val="000000"/>
        </w:rPr>
      </w:pPr>
      <w:r>
        <w:rPr>
          <w:rFonts w:ascii="宋体" w:hAnsi="宋体" w:cs="宋体" w:hint="eastAsia"/>
          <w:color w:val="000000"/>
        </w:rPr>
        <w:t>本单位对上述承诺内容事项真实性负责。如经查实上述承诺的内容事项存在虚假，本单位愿意接受以提供虚假材料谋取成交追究法律责任。</w:t>
      </w:r>
    </w:p>
    <w:p w:rsidR="00755C72" w:rsidRDefault="00755C72">
      <w:pPr>
        <w:spacing w:line="360" w:lineRule="auto"/>
        <w:rPr>
          <w:rFonts w:ascii="宋体" w:hAnsi="宋体" w:cs="宋体"/>
          <w:color w:val="000000"/>
        </w:rPr>
      </w:pPr>
    </w:p>
    <w:p w:rsidR="00755C72" w:rsidRDefault="00F84E83">
      <w:pPr>
        <w:tabs>
          <w:tab w:val="left" w:pos="3210"/>
        </w:tabs>
        <w:spacing w:line="360" w:lineRule="auto"/>
        <w:ind w:firstLineChars="200" w:firstLine="420"/>
        <w:rPr>
          <w:rFonts w:ascii="宋体" w:hAnsi="宋体" w:cs="宋体"/>
          <w:color w:val="000000"/>
          <w:szCs w:val="21"/>
        </w:rPr>
      </w:pPr>
      <w:r>
        <w:rPr>
          <w:rFonts w:ascii="宋体" w:hAnsi="宋体" w:cs="宋体" w:hint="eastAsia"/>
          <w:color w:val="000000"/>
          <w:szCs w:val="21"/>
        </w:rPr>
        <w:tab/>
      </w:r>
    </w:p>
    <w:p w:rsidR="00755C72" w:rsidRDefault="00755C72">
      <w:pPr>
        <w:spacing w:line="360" w:lineRule="auto"/>
        <w:ind w:firstLineChars="200" w:firstLine="420"/>
        <w:rPr>
          <w:rFonts w:ascii="宋体" w:hAnsi="宋体" w:cs="宋体"/>
          <w:color w:val="000000"/>
          <w:szCs w:val="21"/>
        </w:rPr>
      </w:pPr>
    </w:p>
    <w:p w:rsidR="00755C72" w:rsidRDefault="00F84E83">
      <w:pPr>
        <w:spacing w:line="360" w:lineRule="auto"/>
        <w:ind w:firstLineChars="200" w:firstLine="420"/>
        <w:rPr>
          <w:rFonts w:ascii="宋体" w:hAnsi="宋体" w:cs="宋体"/>
          <w:color w:val="000000"/>
          <w:szCs w:val="21"/>
        </w:rPr>
      </w:pPr>
      <w:r>
        <w:rPr>
          <w:rFonts w:ascii="宋体" w:hAnsi="宋体" w:cs="宋体" w:hint="eastAsia"/>
          <w:color w:val="000000"/>
          <w:szCs w:val="21"/>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r>
        <w:rPr>
          <w:rFonts w:ascii="宋体" w:hAnsi="宋体" w:cs="宋体" w:hint="eastAsia"/>
          <w:color w:val="000000"/>
          <w:szCs w:val="21"/>
        </w:rPr>
        <w:t xml:space="preserve"> </w:t>
      </w:r>
    </w:p>
    <w:p w:rsidR="00755C72" w:rsidRDefault="00755C72">
      <w:pPr>
        <w:spacing w:line="360" w:lineRule="auto"/>
        <w:rPr>
          <w:rFonts w:ascii="宋体" w:hAnsi="宋体" w:cs="宋体"/>
          <w:color w:val="000000"/>
        </w:rPr>
      </w:pPr>
    </w:p>
    <w:p w:rsidR="00755C72" w:rsidRDefault="00F84E83">
      <w:pPr>
        <w:tabs>
          <w:tab w:val="left" w:pos="6165"/>
        </w:tabs>
        <w:spacing w:line="360" w:lineRule="auto"/>
        <w:rPr>
          <w:rFonts w:ascii="宋体" w:hAnsi="宋体" w:cs="宋体"/>
          <w:color w:val="000000"/>
        </w:rPr>
      </w:pPr>
      <w:r>
        <w:rPr>
          <w:rFonts w:ascii="宋体" w:hAnsi="宋体" w:cs="宋体" w:hint="eastAsia"/>
          <w:color w:val="000000"/>
        </w:rPr>
        <w:tab/>
      </w: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法定代表人或授权代表（签字）：</w:t>
      </w: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日期：</w:t>
      </w:r>
    </w:p>
    <w:p w:rsidR="00755C72" w:rsidRDefault="00755C72">
      <w:pPr>
        <w:spacing w:line="360" w:lineRule="auto"/>
        <w:ind w:right="480"/>
        <w:rPr>
          <w:rFonts w:ascii="宋体" w:hAnsi="宋体" w:cs="宋体"/>
          <w:b/>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2B0D8A" w:rsidRDefault="002B0D8A">
      <w:pPr>
        <w:spacing w:line="360" w:lineRule="auto"/>
        <w:ind w:right="480"/>
        <w:rPr>
          <w:rFonts w:ascii="宋体" w:hAnsi="宋体" w:cs="宋体"/>
          <w:b/>
          <w:color w:val="000000"/>
        </w:rPr>
      </w:pPr>
    </w:p>
    <w:p w:rsidR="00755C72" w:rsidRDefault="00F84E83">
      <w:pPr>
        <w:spacing w:line="360" w:lineRule="auto"/>
        <w:ind w:right="480"/>
        <w:rPr>
          <w:rFonts w:ascii="宋体" w:hAnsi="宋体" w:cs="宋体"/>
          <w:b/>
          <w:color w:val="000000"/>
        </w:rPr>
      </w:pPr>
      <w:r>
        <w:rPr>
          <w:rFonts w:ascii="宋体" w:hAnsi="宋体" w:cs="宋体" w:hint="eastAsia"/>
          <w:b/>
          <w:color w:val="000000"/>
        </w:rPr>
        <w:lastRenderedPageBreak/>
        <w:t>附件</w:t>
      </w:r>
      <w:r>
        <w:rPr>
          <w:rFonts w:ascii="宋体" w:hAnsi="宋体" w:cs="宋体" w:hint="eastAsia"/>
          <w:b/>
          <w:color w:val="000000"/>
        </w:rPr>
        <w:t>1-7</w:t>
      </w:r>
    </w:p>
    <w:p w:rsidR="00755C72" w:rsidRDefault="00F84E83">
      <w:pPr>
        <w:pStyle w:val="3"/>
        <w:jc w:val="center"/>
        <w:rPr>
          <w:rFonts w:ascii="宋体" w:hAnsi="宋体" w:cs="宋体"/>
          <w:color w:val="000000"/>
          <w:sz w:val="28"/>
          <w:szCs w:val="21"/>
        </w:rPr>
      </w:pPr>
      <w:bookmarkStart w:id="42" w:name="_Toc514241831"/>
      <w:r>
        <w:rPr>
          <w:rFonts w:ascii="宋体" w:hAnsi="宋体" w:cs="宋体" w:hint="eastAsia"/>
          <w:color w:val="000000"/>
          <w:sz w:val="28"/>
          <w:szCs w:val="21"/>
        </w:rPr>
        <w:t>参加本次采购活动的供应商在前三年内不得具有行贿犯罪记录的</w:t>
      </w:r>
      <w:bookmarkEnd w:id="42"/>
    </w:p>
    <w:p w:rsidR="00755C72" w:rsidRDefault="00F84E83">
      <w:pPr>
        <w:pStyle w:val="3"/>
        <w:jc w:val="center"/>
        <w:rPr>
          <w:rFonts w:ascii="宋体" w:hAnsi="宋体" w:cs="宋体"/>
          <w:color w:val="000000"/>
          <w:sz w:val="28"/>
          <w:szCs w:val="21"/>
        </w:rPr>
      </w:pPr>
      <w:bookmarkStart w:id="43" w:name="_Toc514241832"/>
      <w:r>
        <w:rPr>
          <w:rFonts w:ascii="宋体" w:hAnsi="宋体" w:cs="宋体" w:hint="eastAsia"/>
          <w:color w:val="000000"/>
          <w:sz w:val="28"/>
          <w:szCs w:val="21"/>
        </w:rPr>
        <w:t>承诺函</w:t>
      </w:r>
      <w:bookmarkEnd w:id="43"/>
    </w:p>
    <w:p w:rsidR="00755C72" w:rsidRDefault="00F84E83">
      <w:pPr>
        <w:spacing w:line="440" w:lineRule="exact"/>
        <w:outlineLvl w:val="5"/>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3"/>
        <w:ind w:firstLineChars="196" w:firstLine="630"/>
        <w:rPr>
          <w:rFonts w:ascii="宋体" w:hAnsi="宋体" w:cs="宋体"/>
          <w:color w:val="000000"/>
        </w:rPr>
      </w:pPr>
    </w:p>
    <w:p w:rsidR="00755C72" w:rsidRDefault="00F84E83">
      <w:pPr>
        <w:adjustRightInd w:val="0"/>
        <w:spacing w:line="360" w:lineRule="auto"/>
        <w:ind w:firstLineChars="200" w:firstLine="422"/>
        <w:outlineLvl w:val="2"/>
        <w:rPr>
          <w:rFonts w:ascii="宋体" w:hAnsi="宋体" w:cs="宋体"/>
          <w:b/>
          <w:bCs/>
          <w:color w:val="000000"/>
        </w:rPr>
      </w:pPr>
      <w:r>
        <w:rPr>
          <w:rFonts w:ascii="宋体" w:hAnsi="宋体" w:cs="宋体" w:hint="eastAsia"/>
          <w:b/>
          <w:bCs/>
          <w:color w:val="000000"/>
        </w:rPr>
        <w:t>依照《关于在政府采购活动中全面开展行贿犯罪档案查询的通知》（川检会〔</w:t>
      </w:r>
      <w:r>
        <w:rPr>
          <w:rFonts w:ascii="宋体" w:hAnsi="宋体" w:cs="宋体" w:hint="eastAsia"/>
          <w:b/>
          <w:bCs/>
          <w:color w:val="000000"/>
        </w:rPr>
        <w:t>2016</w:t>
      </w:r>
      <w:r>
        <w:rPr>
          <w:rFonts w:ascii="宋体" w:hAnsi="宋体" w:cs="宋体" w:hint="eastAsia"/>
          <w:b/>
          <w:bCs/>
          <w:color w:val="000000"/>
        </w:rPr>
        <w:t>〕</w:t>
      </w:r>
      <w:r>
        <w:rPr>
          <w:rFonts w:ascii="宋体" w:hAnsi="宋体" w:cs="宋体" w:hint="eastAsia"/>
          <w:b/>
          <w:bCs/>
          <w:color w:val="000000"/>
        </w:rPr>
        <w:t>5</w:t>
      </w:r>
      <w:r>
        <w:rPr>
          <w:rFonts w:ascii="宋体" w:hAnsi="宋体" w:cs="宋体" w:hint="eastAsia"/>
          <w:b/>
          <w:bCs/>
          <w:color w:val="000000"/>
        </w:rPr>
        <w:t>号）的规定，本单位承诺在参加本次采购活动前三年中本单位及其现任法定代表人、主要负责人不具有行贿犯罪记录。</w:t>
      </w:r>
    </w:p>
    <w:p w:rsidR="00755C72" w:rsidRDefault="00F84E83">
      <w:pPr>
        <w:adjustRightInd w:val="0"/>
        <w:spacing w:line="360" w:lineRule="auto"/>
        <w:ind w:firstLineChars="200" w:firstLine="420"/>
        <w:outlineLvl w:val="2"/>
        <w:rPr>
          <w:rFonts w:ascii="宋体" w:hAnsi="宋体" w:cs="宋体"/>
          <w:bCs/>
          <w:color w:val="000000"/>
        </w:rPr>
      </w:pPr>
      <w:r>
        <w:rPr>
          <w:rFonts w:ascii="宋体" w:hAnsi="宋体" w:cs="宋体" w:hint="eastAsia"/>
          <w:color w:val="000000"/>
        </w:rPr>
        <w:t>本单位</w:t>
      </w:r>
      <w:r>
        <w:rPr>
          <w:rFonts w:ascii="宋体" w:hAnsi="宋体" w:cs="宋体" w:hint="eastAsia"/>
          <w:bCs/>
          <w:color w:val="000000"/>
        </w:rPr>
        <w:t>对上述承诺内容事项真实性负责。如经查实上述承诺的内容事项存在虚假，本单位愿意接受以提供虚假材料谋取成交追究法律责任。</w:t>
      </w:r>
    </w:p>
    <w:p w:rsidR="00755C72" w:rsidRDefault="00F84E83">
      <w:pPr>
        <w:adjustRightInd w:val="0"/>
        <w:spacing w:line="360" w:lineRule="auto"/>
        <w:ind w:firstLineChars="200" w:firstLine="420"/>
        <w:outlineLvl w:val="2"/>
        <w:rPr>
          <w:rFonts w:ascii="宋体" w:hAnsi="宋体" w:cs="宋体"/>
          <w:bCs/>
          <w:color w:val="000000"/>
        </w:rPr>
      </w:pPr>
      <w:r>
        <w:rPr>
          <w:rFonts w:ascii="宋体" w:hAnsi="宋体" w:cs="宋体" w:hint="eastAsia"/>
          <w:bCs/>
          <w:color w:val="000000"/>
        </w:rPr>
        <w:t>且同时承诺如本单位成交，如果虚假承诺，作无效响应、成交处理。</w:t>
      </w:r>
    </w:p>
    <w:p w:rsidR="00755C72" w:rsidRDefault="00755C72">
      <w:pPr>
        <w:spacing w:line="360" w:lineRule="auto"/>
        <w:rPr>
          <w:rFonts w:ascii="宋体" w:hAnsi="宋体" w:cs="宋体"/>
          <w:color w:val="000000"/>
        </w:rPr>
      </w:pPr>
    </w:p>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法定代表人或授权代表（签字或盖章）：</w:t>
      </w:r>
    </w:p>
    <w:p w:rsidR="00755C72" w:rsidRDefault="00F84E83">
      <w:pPr>
        <w:spacing w:line="360" w:lineRule="auto"/>
        <w:ind w:right="480"/>
        <w:rPr>
          <w:rFonts w:ascii="宋体" w:hAnsi="宋体" w:cs="宋体"/>
          <w:b/>
          <w:color w:val="000000"/>
        </w:rPr>
      </w:pPr>
      <w:r>
        <w:rPr>
          <w:rFonts w:ascii="宋体" w:hAnsi="宋体" w:cs="宋体" w:hint="eastAsia"/>
          <w:color w:val="000000"/>
        </w:rPr>
        <w:t>日期：</w:t>
      </w: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F84E83">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lastRenderedPageBreak/>
        <w:t>附件</w:t>
      </w:r>
      <w:r>
        <w:rPr>
          <w:rFonts w:ascii="宋体" w:hAnsi="宋体" w:cs="宋体" w:hint="eastAsia"/>
          <w:b/>
          <w:color w:val="000000"/>
        </w:rPr>
        <w:t>1-8</w:t>
      </w:r>
    </w:p>
    <w:p w:rsidR="00755C72" w:rsidRDefault="00F84E83">
      <w:pPr>
        <w:pStyle w:val="40"/>
        <w:tabs>
          <w:tab w:val="left" w:pos="3400"/>
        </w:tabs>
        <w:spacing w:line="360" w:lineRule="auto"/>
        <w:jc w:val="center"/>
        <w:rPr>
          <w:rFonts w:ascii="宋体" w:hAnsi="宋体" w:cs="宋体"/>
          <w:color w:val="000000"/>
        </w:rPr>
      </w:pPr>
      <w:r>
        <w:rPr>
          <w:rFonts w:ascii="宋体" w:hAnsi="宋体" w:cs="宋体" w:hint="eastAsia"/>
          <w:color w:val="000000"/>
        </w:rPr>
        <w:t>知识产权声明函</w:t>
      </w:r>
    </w:p>
    <w:p w:rsidR="00755C72" w:rsidRDefault="00F84E83">
      <w:pPr>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a8"/>
        <w:rPr>
          <w:rFonts w:ascii="宋体" w:hAnsi="宋体" w:cs="宋体"/>
          <w:color w:val="000000"/>
        </w:rPr>
      </w:pPr>
    </w:p>
    <w:p w:rsidR="00755C72" w:rsidRDefault="00F84E83">
      <w:pPr>
        <w:pStyle w:val="a8"/>
        <w:ind w:firstLineChars="200" w:firstLine="422"/>
        <w:rPr>
          <w:rFonts w:ascii="宋体" w:hAnsi="宋体" w:cs="宋体"/>
          <w:b/>
          <w:bCs/>
          <w:color w:val="000000"/>
        </w:rPr>
      </w:pPr>
      <w:r>
        <w:rPr>
          <w:rFonts w:ascii="宋体" w:hAnsi="宋体" w:cs="宋体" w:hint="eastAsia"/>
          <w:b/>
          <w:bCs/>
          <w:color w:val="000000"/>
        </w:rPr>
        <w:t>本单位（公司名称）参加（项目名称）的采购活动，现承诺声明：</w:t>
      </w:r>
    </w:p>
    <w:p w:rsidR="00755C72" w:rsidRDefault="00F84E83">
      <w:pPr>
        <w:pStyle w:val="a8"/>
        <w:ind w:firstLineChars="200" w:firstLine="420"/>
        <w:rPr>
          <w:rFonts w:ascii="宋体" w:hAnsi="宋体" w:cs="宋体"/>
          <w:bCs/>
          <w:color w:val="000000"/>
        </w:rPr>
      </w:pPr>
      <w:r>
        <w:rPr>
          <w:rFonts w:ascii="宋体" w:hAnsi="宋体" w:cs="宋体" w:hint="eastAsia"/>
          <w:bCs/>
          <w:color w:val="000000"/>
        </w:rPr>
        <w:t>1.</w:t>
      </w:r>
      <w:r>
        <w:rPr>
          <w:rFonts w:ascii="宋体" w:hAnsi="宋体" w:cs="宋体" w:hint="eastAsia"/>
          <w:bCs/>
          <w:color w:val="000000"/>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755C72" w:rsidRDefault="00F84E83">
      <w:pPr>
        <w:pStyle w:val="a8"/>
        <w:ind w:firstLineChars="200" w:firstLine="420"/>
        <w:rPr>
          <w:rFonts w:ascii="宋体" w:hAnsi="宋体" w:cs="宋体"/>
          <w:bCs/>
          <w:color w:val="000000"/>
        </w:rPr>
      </w:pPr>
      <w:r>
        <w:rPr>
          <w:rFonts w:ascii="宋体" w:hAnsi="宋体" w:cs="宋体" w:hint="eastAsia"/>
          <w:bCs/>
          <w:color w:val="000000"/>
        </w:rPr>
        <w:t>2.</w:t>
      </w:r>
      <w:r>
        <w:rPr>
          <w:rFonts w:ascii="宋体" w:hAnsi="宋体" w:cs="宋体" w:hint="eastAsia"/>
          <w:bCs/>
          <w:color w:val="000000"/>
        </w:rPr>
        <w:t>采购人享有本项目实施过程中产生的知识成果及知识产权。</w:t>
      </w:r>
    </w:p>
    <w:p w:rsidR="00755C72" w:rsidRDefault="00F84E83">
      <w:pPr>
        <w:pStyle w:val="a8"/>
        <w:ind w:firstLineChars="200" w:firstLine="420"/>
        <w:rPr>
          <w:rFonts w:ascii="宋体" w:hAnsi="宋体" w:cs="宋体"/>
          <w:bCs/>
          <w:color w:val="000000"/>
        </w:rPr>
      </w:pPr>
      <w:r>
        <w:rPr>
          <w:rFonts w:ascii="宋体" w:hAnsi="宋体" w:cs="宋体" w:hint="eastAsia"/>
          <w:bCs/>
          <w:color w:val="000000"/>
        </w:rPr>
        <w:t>3.</w:t>
      </w:r>
      <w:r>
        <w:rPr>
          <w:rFonts w:ascii="宋体" w:hAnsi="宋体" w:cs="宋体" w:hint="eastAsia"/>
          <w:bCs/>
          <w:color w:val="000000"/>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755C72" w:rsidRDefault="00F84E83">
      <w:pPr>
        <w:pStyle w:val="a8"/>
        <w:ind w:firstLineChars="200" w:firstLine="420"/>
        <w:rPr>
          <w:rFonts w:ascii="宋体" w:hAnsi="宋体" w:cs="宋体"/>
          <w:color w:val="000000"/>
        </w:rPr>
      </w:pPr>
      <w:r>
        <w:rPr>
          <w:rFonts w:ascii="宋体" w:hAnsi="宋体" w:cs="宋体" w:hint="eastAsia"/>
          <w:bCs/>
          <w:color w:val="000000"/>
        </w:rPr>
        <w:t>4.</w:t>
      </w:r>
      <w:r>
        <w:rPr>
          <w:rFonts w:ascii="宋体" w:hAnsi="宋体" w:cs="宋体" w:hint="eastAsia"/>
          <w:bCs/>
          <w:color w:val="000000"/>
        </w:rPr>
        <w:t>如采用本单位所不拥有的知识产权，本单位承诺在本项目报价中已经包括合法获取该知识产权的相关费用。</w:t>
      </w:r>
      <w:r>
        <w:rPr>
          <w:rFonts w:ascii="宋体" w:hAnsi="宋体" w:cs="宋体" w:hint="eastAsia"/>
          <w:bCs/>
          <w:color w:val="000000"/>
        </w:rPr>
        <w:t xml:space="preserve"> </w:t>
      </w:r>
    </w:p>
    <w:p w:rsidR="00755C72" w:rsidRDefault="00755C72">
      <w:pPr>
        <w:pStyle w:val="a8"/>
        <w:ind w:firstLineChars="200" w:firstLine="422"/>
        <w:rPr>
          <w:rFonts w:ascii="宋体" w:hAnsi="宋体" w:cs="宋体"/>
          <w:b/>
          <w:bCs/>
          <w:color w:val="000000"/>
        </w:rPr>
      </w:pPr>
    </w:p>
    <w:p w:rsidR="00755C72" w:rsidRDefault="00F84E83">
      <w:pPr>
        <w:pStyle w:val="a8"/>
        <w:ind w:firstLineChars="200" w:firstLine="422"/>
        <w:rPr>
          <w:rFonts w:ascii="宋体" w:hAnsi="宋体" w:cs="宋体"/>
          <w:b/>
          <w:bCs/>
          <w:color w:val="000000"/>
        </w:rPr>
      </w:pPr>
      <w:r>
        <w:rPr>
          <w:rFonts w:ascii="宋体" w:hAnsi="宋体" w:cs="宋体" w:hint="eastAsia"/>
          <w:b/>
          <w:bCs/>
          <w:color w:val="000000"/>
        </w:rPr>
        <w:t>本单位对上述承诺声明内容事项真实性负责。如经查实上述承诺声明的内容事项存</w:t>
      </w:r>
      <w:r>
        <w:rPr>
          <w:rFonts w:ascii="宋体" w:hAnsi="宋体" w:cs="宋体" w:hint="eastAsia"/>
          <w:b/>
          <w:bCs/>
          <w:color w:val="000000"/>
        </w:rPr>
        <w:t>在虚假或未履行，本单位愿意接受以提供虚假材料谋取中标追究法律责任。</w:t>
      </w: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F84E83">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F84E83">
      <w:pPr>
        <w:tabs>
          <w:tab w:val="left" w:pos="5550"/>
        </w:tabs>
        <w:adjustRightInd w:val="0"/>
        <w:snapToGrid w:val="0"/>
        <w:spacing w:line="360" w:lineRule="auto"/>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ab/>
      </w:r>
    </w:p>
    <w:p w:rsidR="00755C72" w:rsidRDefault="00F84E83">
      <w:pPr>
        <w:rPr>
          <w:rFonts w:ascii="宋体" w:hAnsi="宋体" w:cs="宋体"/>
          <w:color w:val="000000"/>
        </w:rPr>
      </w:pPr>
      <w:r>
        <w:rPr>
          <w:rFonts w:ascii="宋体" w:hAnsi="宋体" w:cs="宋体" w:hint="eastAsia"/>
          <w:color w:val="000000"/>
        </w:rPr>
        <w:t>日期：</w:t>
      </w:r>
    </w:p>
    <w:p w:rsidR="00755C72" w:rsidRDefault="00755C72">
      <w:pPr>
        <w:pStyle w:val="a8"/>
        <w:rPr>
          <w:rFonts w:ascii="宋体" w:hAnsi="宋体" w:cs="宋体"/>
          <w:color w:val="000000"/>
        </w:rPr>
      </w:pPr>
    </w:p>
    <w:p w:rsidR="00755C72" w:rsidRDefault="00755C72">
      <w:pPr>
        <w:spacing w:line="360" w:lineRule="auto"/>
        <w:ind w:firstLineChars="147" w:firstLine="413"/>
        <w:jc w:val="center"/>
        <w:rPr>
          <w:rFonts w:ascii="宋体" w:hAnsi="宋体" w:cs="宋体"/>
          <w:b/>
          <w:color w:val="000000"/>
          <w:sz w:val="28"/>
          <w:szCs w:val="28"/>
        </w:rPr>
      </w:pPr>
    </w:p>
    <w:p w:rsidR="00755C72" w:rsidRDefault="00755C72">
      <w:pPr>
        <w:spacing w:line="360" w:lineRule="auto"/>
        <w:ind w:firstLineChars="147" w:firstLine="413"/>
        <w:jc w:val="center"/>
        <w:rPr>
          <w:rFonts w:ascii="宋体" w:hAnsi="宋体" w:cs="宋体"/>
          <w:b/>
          <w:color w:val="000000"/>
          <w:sz w:val="28"/>
          <w:szCs w:val="28"/>
        </w:rPr>
      </w:pPr>
    </w:p>
    <w:p w:rsidR="00755C72" w:rsidRDefault="00F84E83">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1-9</w:t>
      </w:r>
    </w:p>
    <w:p w:rsidR="00755C72" w:rsidRDefault="00F84E83">
      <w:pPr>
        <w:pStyle w:val="40"/>
        <w:tabs>
          <w:tab w:val="left" w:pos="3400"/>
        </w:tabs>
        <w:spacing w:line="360" w:lineRule="auto"/>
        <w:jc w:val="center"/>
        <w:rPr>
          <w:rFonts w:ascii="宋体" w:hAnsi="宋体" w:cs="宋体"/>
          <w:color w:val="000000"/>
        </w:rPr>
      </w:pPr>
      <w:r>
        <w:rPr>
          <w:rFonts w:ascii="宋体" w:hAnsi="宋体" w:cs="宋体" w:hint="eastAsia"/>
          <w:color w:val="000000"/>
        </w:rPr>
        <w:t>关于供应商控股关系声明函</w:t>
      </w:r>
    </w:p>
    <w:p w:rsidR="00755C72" w:rsidRDefault="00755C72">
      <w:pPr>
        <w:rPr>
          <w:rFonts w:ascii="宋体" w:hAnsi="宋体" w:cs="宋体"/>
          <w:color w:val="000000"/>
        </w:rPr>
      </w:pPr>
    </w:p>
    <w:p w:rsidR="00755C72" w:rsidRDefault="00F84E83">
      <w:pPr>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a8"/>
        <w:ind w:firstLineChars="200" w:firstLine="422"/>
        <w:rPr>
          <w:rFonts w:ascii="宋体" w:hAnsi="宋体" w:cs="宋体"/>
          <w:b/>
          <w:bCs/>
          <w:color w:val="000000"/>
        </w:rPr>
      </w:pPr>
    </w:p>
    <w:p w:rsidR="00755C72" w:rsidRDefault="00F84E83">
      <w:pPr>
        <w:pStyle w:val="a8"/>
        <w:ind w:firstLineChars="200" w:firstLine="422"/>
        <w:rPr>
          <w:rFonts w:ascii="宋体" w:hAnsi="宋体" w:cs="宋体"/>
          <w:b/>
          <w:bCs/>
          <w:color w:val="000000"/>
        </w:rPr>
      </w:pPr>
      <w:r>
        <w:rPr>
          <w:rFonts w:ascii="宋体" w:hAnsi="宋体" w:cs="宋体" w:hint="eastAsia"/>
          <w:b/>
          <w:bCs/>
          <w:color w:val="000000"/>
        </w:rPr>
        <w:t>本单位（公司名称）参加（项目名称）的采购活动，现声明：</w:t>
      </w:r>
    </w:p>
    <w:p w:rsidR="00755C72" w:rsidRDefault="00755C72">
      <w:pPr>
        <w:pStyle w:val="113"/>
        <w:snapToGrid w:val="0"/>
        <w:spacing w:line="360" w:lineRule="auto"/>
        <w:ind w:left="1" w:firstLineChars="200" w:firstLine="480"/>
        <w:rPr>
          <w:rFonts w:hAnsi="宋体" w:cs="宋体"/>
          <w:color w:val="000000"/>
          <w:sz w:val="24"/>
        </w:rPr>
      </w:pPr>
    </w:p>
    <w:p w:rsidR="00755C72" w:rsidRDefault="00F84E83">
      <w:pPr>
        <w:pStyle w:val="a8"/>
        <w:ind w:firstLineChars="200" w:firstLine="420"/>
        <w:rPr>
          <w:rFonts w:ascii="宋体" w:hAnsi="宋体" w:cs="宋体"/>
          <w:color w:val="000000"/>
        </w:rPr>
      </w:pPr>
      <w:r>
        <w:rPr>
          <w:rFonts w:ascii="宋体" w:hAnsi="宋体" w:cs="宋体" w:hint="eastAsia"/>
          <w:color w:val="000000"/>
        </w:rPr>
        <w:t>除本单位外，本单位负责人为同一人或者存在直接控股、管理关系的其他供应商均未参加本项目同一合同项下的采购活动。与本单位存在直接控股、管理关系的其他供应商均未参加本项目同一合同项下的采购活动（仅参加资格预审例外）。</w:t>
      </w:r>
    </w:p>
    <w:p w:rsidR="00755C72" w:rsidRDefault="00755C72">
      <w:pPr>
        <w:pStyle w:val="a8"/>
        <w:ind w:firstLineChars="200" w:firstLine="422"/>
        <w:rPr>
          <w:rFonts w:ascii="宋体" w:hAnsi="宋体" w:cs="宋体"/>
          <w:b/>
          <w:bCs/>
          <w:color w:val="000000"/>
        </w:rPr>
      </w:pPr>
    </w:p>
    <w:p w:rsidR="00755C72" w:rsidRDefault="00F84E83">
      <w:pPr>
        <w:pStyle w:val="a8"/>
        <w:ind w:firstLineChars="200" w:firstLine="422"/>
        <w:rPr>
          <w:rFonts w:ascii="宋体" w:hAnsi="宋体" w:cs="宋体"/>
          <w:b/>
          <w:bCs/>
          <w:color w:val="000000"/>
        </w:rPr>
      </w:pPr>
      <w:r>
        <w:rPr>
          <w:rFonts w:ascii="宋体" w:hAnsi="宋体" w:cs="宋体" w:hint="eastAsia"/>
          <w:b/>
          <w:bCs/>
          <w:color w:val="000000"/>
        </w:rPr>
        <w:t>本单位对上述声明内容事项真实性负责。如经查实上述承诺声明的内容事项存在虚假或未履行，本单位愿意接受相关处罚并追究法律责任。</w:t>
      </w: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F84E83">
      <w:pPr>
        <w:adjustRightInd w:val="0"/>
        <w:spacing w:line="360" w:lineRule="auto"/>
        <w:outlineLvl w:val="2"/>
        <w:rPr>
          <w:rFonts w:ascii="宋体" w:hAnsi="宋体" w:cs="宋体"/>
          <w:bCs/>
          <w:color w:val="000000"/>
        </w:rPr>
      </w:pPr>
      <w:r>
        <w:rPr>
          <w:rFonts w:ascii="宋体" w:hAnsi="宋体" w:cs="宋体" w:hint="eastAsia"/>
          <w:bCs/>
          <w:color w:val="000000"/>
        </w:rPr>
        <w:t>供应商名称：</w:t>
      </w:r>
      <w:r>
        <w:rPr>
          <w:rFonts w:ascii="宋体" w:hAnsi="宋体" w:cs="宋体" w:hint="eastAsia"/>
          <w:bCs/>
          <w:color w:val="000000"/>
        </w:rPr>
        <w:t xml:space="preserve">        </w:t>
      </w:r>
      <w:r>
        <w:rPr>
          <w:rFonts w:ascii="宋体" w:hAnsi="宋体" w:cs="宋体" w:hint="eastAsia"/>
          <w:bCs/>
          <w:color w:val="000000"/>
        </w:rPr>
        <w:t>（盖单位公章）</w:t>
      </w:r>
    </w:p>
    <w:p w:rsidR="00755C72" w:rsidRDefault="00F84E83">
      <w:pPr>
        <w:adjustRightInd w:val="0"/>
        <w:spacing w:line="360" w:lineRule="auto"/>
        <w:outlineLvl w:val="2"/>
        <w:rPr>
          <w:rFonts w:ascii="宋体" w:hAnsi="宋体" w:cs="宋体"/>
          <w:bCs/>
          <w:color w:val="000000"/>
        </w:rPr>
      </w:pPr>
      <w:r>
        <w:rPr>
          <w:rFonts w:ascii="宋体" w:hAnsi="宋体" w:cs="宋体" w:hint="eastAsia"/>
          <w:bCs/>
          <w:color w:val="000000"/>
        </w:rPr>
        <w:t>法定代表人或授权代表（签字或盖章）：</w:t>
      </w:r>
    </w:p>
    <w:p w:rsidR="00755C72" w:rsidRDefault="00F84E83">
      <w:pPr>
        <w:pStyle w:val="a8"/>
        <w:rPr>
          <w:rFonts w:ascii="宋体" w:hAnsi="宋体" w:cs="宋体"/>
          <w:bCs/>
          <w:color w:val="000000"/>
        </w:rPr>
      </w:pPr>
      <w:r>
        <w:rPr>
          <w:rFonts w:ascii="宋体" w:hAnsi="宋体" w:cs="宋体" w:hint="eastAsia"/>
          <w:bCs/>
          <w:color w:val="000000"/>
        </w:rPr>
        <w:t>日期：</w:t>
      </w:r>
    </w:p>
    <w:p w:rsidR="00755C72" w:rsidRDefault="00755C72">
      <w:pPr>
        <w:pStyle w:val="a8"/>
        <w:rPr>
          <w:rFonts w:ascii="宋体" w:hAnsi="宋体" w:cs="宋体"/>
          <w:bCs/>
          <w:color w:val="000000"/>
        </w:rPr>
      </w:pPr>
    </w:p>
    <w:p w:rsidR="00755C72" w:rsidRDefault="00F84E83">
      <w:pPr>
        <w:rPr>
          <w:color w:val="000000"/>
        </w:rPr>
      </w:pPr>
      <w:r>
        <w:rPr>
          <w:rFonts w:hint="eastAsia"/>
          <w:color w:val="000000"/>
        </w:rPr>
        <w:t>注：供应商应该列明其存在直接控股、管理关系的相关供应商名单作为附件。</w:t>
      </w:r>
    </w:p>
    <w:p w:rsidR="00755C72" w:rsidRDefault="00755C72">
      <w:pPr>
        <w:pStyle w:val="a8"/>
        <w:rPr>
          <w:rFonts w:ascii="宋体" w:hAnsi="宋体" w:cs="宋体"/>
          <w:bCs/>
          <w:color w:val="000000"/>
        </w:rPr>
      </w:pPr>
    </w:p>
    <w:p w:rsidR="00755C72" w:rsidRDefault="00755C72">
      <w:pPr>
        <w:pStyle w:val="a8"/>
        <w:rPr>
          <w:rFonts w:ascii="宋体" w:hAnsi="宋体" w:cs="宋体"/>
          <w:bCs/>
          <w:color w:val="000000"/>
        </w:rPr>
      </w:pPr>
    </w:p>
    <w:p w:rsidR="00755C72" w:rsidRDefault="00755C72">
      <w:pPr>
        <w:pStyle w:val="a8"/>
        <w:rPr>
          <w:rFonts w:ascii="宋体" w:hAnsi="宋体" w:cs="宋体"/>
          <w:bCs/>
          <w:color w:val="000000"/>
        </w:rPr>
      </w:pPr>
    </w:p>
    <w:p w:rsidR="00755C72" w:rsidRDefault="00F84E83">
      <w:pPr>
        <w:spacing w:line="360" w:lineRule="auto"/>
        <w:ind w:right="480"/>
        <w:rPr>
          <w:rFonts w:ascii="宋体" w:hAnsi="宋体" w:cs="宋体"/>
          <w:b/>
          <w:color w:val="000000"/>
        </w:rPr>
      </w:pPr>
      <w:r>
        <w:rPr>
          <w:rFonts w:ascii="宋体" w:hAnsi="宋体" w:cs="宋体" w:hint="eastAsia"/>
          <w:b/>
          <w:color w:val="000000"/>
        </w:rPr>
        <w:br w:type="page"/>
      </w:r>
    </w:p>
    <w:p w:rsidR="00755C72" w:rsidRDefault="00F84E83">
      <w:pPr>
        <w:spacing w:line="360" w:lineRule="auto"/>
        <w:ind w:right="480"/>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1-10</w:t>
      </w:r>
    </w:p>
    <w:p w:rsidR="00755C72" w:rsidRDefault="00F84E83">
      <w:pPr>
        <w:spacing w:line="360" w:lineRule="auto"/>
        <w:ind w:right="480" w:firstLineChars="392" w:firstLine="826"/>
        <w:rPr>
          <w:rFonts w:ascii="宋体" w:hAnsi="宋体" w:cs="宋体"/>
          <w:b/>
          <w:color w:val="000000"/>
        </w:rPr>
      </w:pPr>
      <w:r>
        <w:rPr>
          <w:rFonts w:ascii="宋体" w:hAnsi="宋体" w:cs="宋体" w:hint="eastAsia"/>
          <w:b/>
          <w:color w:val="000000"/>
        </w:rPr>
        <w:t>1</w:t>
      </w:r>
      <w:r>
        <w:rPr>
          <w:rFonts w:ascii="宋体" w:hAnsi="宋体" w:cs="宋体" w:hint="eastAsia"/>
          <w:b/>
          <w:color w:val="000000"/>
        </w:rPr>
        <w:t>、响应文件中有关项目的其他承诺函（格式自拟，如适用）</w:t>
      </w:r>
    </w:p>
    <w:p w:rsidR="00755C72" w:rsidRDefault="00F84E83">
      <w:pPr>
        <w:spacing w:line="360" w:lineRule="auto"/>
        <w:ind w:right="480" w:firstLineChars="392" w:firstLine="826"/>
        <w:rPr>
          <w:rFonts w:ascii="宋体" w:hAnsi="宋体" w:cs="宋体"/>
          <w:b/>
          <w:color w:val="000000"/>
        </w:rPr>
      </w:pPr>
      <w:r>
        <w:rPr>
          <w:rFonts w:ascii="宋体" w:hAnsi="宋体" w:cs="宋体" w:hint="eastAsia"/>
          <w:b/>
          <w:color w:val="000000"/>
        </w:rPr>
        <w:t>2</w:t>
      </w:r>
      <w:r>
        <w:rPr>
          <w:rFonts w:ascii="宋体" w:hAnsi="宋体" w:cs="宋体" w:hint="eastAsia"/>
          <w:b/>
          <w:color w:val="000000"/>
        </w:rPr>
        <w:t>、响应文件中有关的项目的相关证书及说明函（格式自拟，如适用）</w:t>
      </w:r>
    </w:p>
    <w:p w:rsidR="00755C72" w:rsidRDefault="00755C72">
      <w:pPr>
        <w:spacing w:line="360" w:lineRule="auto"/>
        <w:jc w:val="center"/>
        <w:rPr>
          <w:rFonts w:ascii="宋体" w:hAnsi="宋体" w:cs="宋体"/>
          <w:b/>
          <w:bCs/>
          <w:color w:val="000000"/>
        </w:rPr>
      </w:pPr>
    </w:p>
    <w:p w:rsidR="00755C72" w:rsidRDefault="00F84E83">
      <w:pPr>
        <w:spacing w:line="360" w:lineRule="auto"/>
        <w:ind w:firstLine="480"/>
        <w:rPr>
          <w:rFonts w:ascii="宋体" w:hAnsi="宋体" w:cs="宋体"/>
          <w:color w:val="000000"/>
        </w:rPr>
      </w:pPr>
      <w:r>
        <w:rPr>
          <w:rFonts w:ascii="宋体" w:hAnsi="宋体" w:cs="宋体" w:hint="eastAsia"/>
          <w:color w:val="000000"/>
        </w:rPr>
        <w:t>注：</w:t>
      </w:r>
    </w:p>
    <w:p w:rsidR="00755C72" w:rsidRDefault="00F84E83">
      <w:pPr>
        <w:spacing w:line="360" w:lineRule="auto"/>
        <w:ind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请各供应商务按照项目的服务和实施方案，自行提供说明函和相关资料。如无上述内容可不提供。</w:t>
      </w:r>
    </w:p>
    <w:p w:rsidR="00755C72" w:rsidRDefault="00F84E83">
      <w:pPr>
        <w:spacing w:line="360" w:lineRule="auto"/>
        <w:rPr>
          <w:rFonts w:ascii="宋体" w:hAnsi="宋体" w:cs="宋体"/>
          <w:color w:val="000000"/>
          <w:kern w:val="44"/>
          <w:sz w:val="32"/>
          <w:szCs w:val="72"/>
        </w:rPr>
      </w:pPr>
      <w:r>
        <w:rPr>
          <w:rFonts w:ascii="宋体" w:hAnsi="宋体" w:cs="宋体" w:hint="eastAsia"/>
          <w:color w:val="000000"/>
        </w:rPr>
        <w:t xml:space="preserve">    2.</w:t>
      </w:r>
      <w:r>
        <w:rPr>
          <w:rFonts w:ascii="宋体" w:hAnsi="宋体" w:cs="宋体" w:hint="eastAsia"/>
          <w:color w:val="000000"/>
        </w:rPr>
        <w:t>比选文件中要求提供的其它文件、承诺或资料格式未作要求的供应商可自行拟定。</w:t>
      </w:r>
    </w:p>
    <w:p w:rsidR="00755C72" w:rsidRDefault="00755C72">
      <w:pPr>
        <w:spacing w:line="360" w:lineRule="auto"/>
        <w:jc w:val="center"/>
        <w:rPr>
          <w:rFonts w:ascii="宋体" w:hAnsi="宋体" w:cs="宋体"/>
          <w:b/>
          <w:color w:val="000000"/>
          <w:kern w:val="44"/>
          <w:sz w:val="32"/>
          <w:szCs w:val="72"/>
        </w:rPr>
      </w:pPr>
    </w:p>
    <w:p w:rsidR="00755C72" w:rsidRDefault="00755C72">
      <w:pPr>
        <w:spacing w:line="360" w:lineRule="auto"/>
        <w:ind w:right="480" w:firstLineChars="392" w:firstLine="823"/>
        <w:rPr>
          <w:rFonts w:ascii="宋体" w:hAnsi="宋体" w:cs="宋体"/>
          <w:bCs/>
          <w:color w:val="000000"/>
        </w:rPr>
      </w:pPr>
    </w:p>
    <w:p w:rsidR="00755C72" w:rsidRDefault="00F84E83">
      <w:pPr>
        <w:spacing w:line="360" w:lineRule="auto"/>
        <w:ind w:right="480" w:firstLineChars="392" w:firstLine="823"/>
        <w:rPr>
          <w:rFonts w:ascii="宋体" w:hAnsi="宋体" w:cs="宋体"/>
          <w:bCs/>
          <w:color w:val="000000"/>
        </w:rPr>
      </w:pPr>
      <w:r>
        <w:rPr>
          <w:rFonts w:ascii="宋体" w:hAnsi="宋体" w:cs="宋体" w:hint="eastAsia"/>
          <w:bCs/>
          <w:color w:val="000000"/>
        </w:rPr>
        <w:t>（请各供应商务必对照项目的要求，按要求提供相关资料）</w:t>
      </w:r>
    </w:p>
    <w:p w:rsidR="00755C72" w:rsidRDefault="00755C72">
      <w:pPr>
        <w:spacing w:line="360" w:lineRule="auto"/>
        <w:ind w:right="480" w:firstLineChars="392" w:firstLine="826"/>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6B210E" w:rsidRDefault="006B210E">
      <w:pPr>
        <w:widowControl/>
        <w:jc w:val="left"/>
        <w:rPr>
          <w:rFonts w:ascii="宋体" w:hAnsi="宋体" w:cs="宋体"/>
          <w:b/>
          <w:color w:val="000000"/>
        </w:rPr>
      </w:pPr>
      <w:r>
        <w:rPr>
          <w:rFonts w:ascii="宋体" w:hAnsi="宋体" w:cs="宋体"/>
          <w:b/>
          <w:color w:val="000000"/>
        </w:rPr>
        <w:br w:type="page"/>
      </w:r>
    </w:p>
    <w:p w:rsidR="00755C72" w:rsidRDefault="00F84E83">
      <w:pPr>
        <w:tabs>
          <w:tab w:val="left" w:pos="900"/>
        </w:tabs>
        <w:spacing w:line="400" w:lineRule="atLeast"/>
        <w:jc w:val="center"/>
        <w:rPr>
          <w:rFonts w:ascii="宋体" w:hAnsi="宋体" w:cs="宋体"/>
          <w:b/>
          <w:bCs/>
          <w:color w:val="000000"/>
          <w:sz w:val="36"/>
          <w:szCs w:val="28"/>
        </w:rPr>
      </w:pPr>
      <w:r>
        <w:rPr>
          <w:rFonts w:ascii="宋体" w:hAnsi="宋体" w:cs="宋体" w:hint="eastAsia"/>
          <w:b/>
          <w:bCs/>
          <w:color w:val="000000"/>
          <w:sz w:val="32"/>
        </w:rPr>
        <w:t>第二部分</w:t>
      </w:r>
      <w:r>
        <w:rPr>
          <w:rFonts w:ascii="宋体" w:hAnsi="宋体" w:cs="宋体" w:hint="eastAsia"/>
          <w:b/>
          <w:bCs/>
          <w:color w:val="000000"/>
          <w:sz w:val="32"/>
        </w:rPr>
        <w:t xml:space="preserve">    </w:t>
      </w:r>
      <w:r>
        <w:rPr>
          <w:rFonts w:ascii="宋体" w:hAnsi="宋体" w:cs="宋体" w:hint="eastAsia"/>
          <w:b/>
          <w:bCs/>
          <w:color w:val="000000"/>
          <w:sz w:val="32"/>
        </w:rPr>
        <w:t>其他响应文件（格式）</w:t>
      </w:r>
    </w:p>
    <w:p w:rsidR="00755C72" w:rsidRDefault="00F84E83">
      <w:pPr>
        <w:pStyle w:val="2"/>
        <w:numPr>
          <w:ilvl w:val="0"/>
          <w:numId w:val="1"/>
        </w:numPr>
        <w:spacing w:line="400" w:lineRule="atLeast"/>
        <w:jc w:val="center"/>
        <w:rPr>
          <w:rFonts w:ascii="宋体" w:hAnsi="宋体" w:cs="宋体"/>
          <w:color w:val="000000"/>
          <w:sz w:val="28"/>
          <w:szCs w:val="28"/>
        </w:rPr>
      </w:pPr>
      <w:bookmarkStart w:id="44" w:name="_Toc514241837"/>
      <w:r>
        <w:rPr>
          <w:rFonts w:ascii="宋体" w:hAnsi="宋体" w:cs="宋体" w:hint="eastAsia"/>
          <w:color w:val="000000"/>
          <w:sz w:val="28"/>
          <w:szCs w:val="28"/>
        </w:rPr>
        <w:t>报</w:t>
      </w:r>
      <w:r>
        <w:rPr>
          <w:rFonts w:ascii="宋体" w:hAnsi="宋体" w:cs="宋体" w:hint="eastAsia"/>
          <w:color w:val="000000"/>
          <w:sz w:val="28"/>
          <w:szCs w:val="28"/>
        </w:rPr>
        <w:t xml:space="preserve"> </w:t>
      </w:r>
      <w:r>
        <w:rPr>
          <w:rFonts w:ascii="宋体" w:hAnsi="宋体" w:cs="宋体" w:hint="eastAsia"/>
          <w:color w:val="000000"/>
          <w:sz w:val="28"/>
          <w:szCs w:val="28"/>
        </w:rPr>
        <w:t>价</w:t>
      </w:r>
      <w:r>
        <w:rPr>
          <w:rFonts w:ascii="宋体" w:hAnsi="宋体" w:cs="宋体" w:hint="eastAsia"/>
          <w:color w:val="000000"/>
          <w:sz w:val="28"/>
          <w:szCs w:val="28"/>
        </w:rPr>
        <w:t xml:space="preserve"> </w:t>
      </w:r>
      <w:r>
        <w:rPr>
          <w:rFonts w:ascii="宋体" w:hAnsi="宋体" w:cs="宋体" w:hint="eastAsia"/>
          <w:color w:val="000000"/>
          <w:sz w:val="28"/>
          <w:szCs w:val="28"/>
        </w:rPr>
        <w:t>函</w:t>
      </w:r>
      <w:bookmarkEnd w:id="44"/>
    </w:p>
    <w:p w:rsidR="00755C72" w:rsidRDefault="00F84E83">
      <w:pPr>
        <w:tabs>
          <w:tab w:val="left" w:pos="6884"/>
        </w:tabs>
        <w:rPr>
          <w:rFonts w:ascii="宋体" w:hAnsi="宋体" w:cs="宋体"/>
          <w:color w:val="000000"/>
        </w:rPr>
      </w:pPr>
      <w:r>
        <w:rPr>
          <w:rFonts w:ascii="宋体" w:hAnsi="宋体" w:cs="宋体" w:hint="eastAsia"/>
          <w:color w:val="000000"/>
        </w:rPr>
        <w:tab/>
      </w:r>
    </w:p>
    <w:p w:rsidR="00755C72" w:rsidRDefault="00F84E83">
      <w:pPr>
        <w:spacing w:line="288" w:lineRule="auto"/>
        <w:rPr>
          <w:rFonts w:ascii="宋体" w:hAnsi="宋体" w:cs="宋体"/>
          <w:color w:val="000000"/>
        </w:rPr>
      </w:pPr>
      <w:r>
        <w:rPr>
          <w:rFonts w:ascii="宋体" w:hAnsi="宋体" w:cs="宋体" w:hint="eastAsia"/>
          <w:color w:val="000000"/>
          <w:u w:val="single"/>
        </w:rPr>
        <w:t>XXX</w:t>
      </w:r>
      <w:r>
        <w:rPr>
          <w:rFonts w:ascii="宋体" w:hAnsi="宋体" w:cs="宋体" w:hint="eastAsia"/>
          <w:color w:val="000000"/>
        </w:rPr>
        <w:t>（采购人名称）：</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1.</w:t>
      </w:r>
      <w:r>
        <w:rPr>
          <w:rFonts w:ascii="宋体" w:hAnsi="宋体" w:cs="宋体" w:hint="eastAsia"/>
          <w:color w:val="000000"/>
        </w:rPr>
        <w:t>我方全面研究了“</w:t>
      </w:r>
      <w:r>
        <w:rPr>
          <w:rFonts w:ascii="宋体" w:hAnsi="宋体" w:cs="宋体" w:hint="eastAsia"/>
          <w:color w:val="000000"/>
          <w:u w:val="single"/>
        </w:rPr>
        <w:t>XXXXXX</w:t>
      </w:r>
      <w:r>
        <w:rPr>
          <w:rFonts w:ascii="宋体" w:hAnsi="宋体" w:cs="宋体" w:hint="eastAsia"/>
          <w:color w:val="000000"/>
        </w:rPr>
        <w:t>项目”比选文件（项目编号：</w:t>
      </w:r>
      <w:r>
        <w:rPr>
          <w:rFonts w:ascii="宋体" w:hAnsi="宋体" w:cs="宋体" w:hint="eastAsia"/>
          <w:color w:val="000000"/>
          <w:u w:val="single"/>
        </w:rPr>
        <w:t>XXXX</w:t>
      </w:r>
      <w:r>
        <w:rPr>
          <w:rFonts w:ascii="宋体" w:hAnsi="宋体" w:cs="宋体" w:hint="eastAsia"/>
          <w:color w:val="000000"/>
        </w:rPr>
        <w:t>），决定参加贵单位组织的本项目比选采购。</w:t>
      </w:r>
    </w:p>
    <w:p w:rsidR="00755C72" w:rsidRDefault="00F84E83">
      <w:pPr>
        <w:tabs>
          <w:tab w:val="left" w:pos="2694"/>
        </w:tabs>
        <w:spacing w:line="288" w:lineRule="auto"/>
        <w:ind w:firstLineChars="200" w:firstLine="420"/>
        <w:rPr>
          <w:rFonts w:ascii="宋体" w:hAnsi="宋体" w:cs="宋体"/>
          <w:color w:val="000000"/>
        </w:rPr>
      </w:pPr>
      <w:r>
        <w:rPr>
          <w:rFonts w:ascii="宋体" w:hAnsi="宋体" w:cs="宋体" w:hint="eastAsia"/>
          <w:color w:val="000000"/>
        </w:rPr>
        <w:t>2.</w:t>
      </w:r>
      <w:r>
        <w:rPr>
          <w:rFonts w:ascii="宋体" w:hAnsi="宋体" w:cs="宋体" w:hint="eastAsia"/>
          <w:color w:val="000000"/>
        </w:rPr>
        <w:t>我方自愿按照比选文件规定的各项要求向采购人提供所需货物</w:t>
      </w:r>
      <w:r>
        <w:rPr>
          <w:rFonts w:ascii="宋体" w:hAnsi="宋体" w:cs="宋体" w:hint="eastAsia"/>
          <w:color w:val="000000"/>
        </w:rPr>
        <w:t>/</w:t>
      </w:r>
      <w:r>
        <w:rPr>
          <w:rFonts w:ascii="宋体" w:hAnsi="宋体" w:cs="宋体" w:hint="eastAsia"/>
          <w:color w:val="000000"/>
        </w:rPr>
        <w:t>服务</w:t>
      </w:r>
      <w:r>
        <w:rPr>
          <w:rFonts w:ascii="宋体" w:hAnsi="宋体" w:cs="宋体" w:hint="eastAsia"/>
          <w:color w:val="000000"/>
        </w:rPr>
        <w:t>/</w:t>
      </w:r>
      <w:r>
        <w:rPr>
          <w:rFonts w:ascii="宋体" w:hAnsi="宋体" w:cs="宋体" w:hint="eastAsia"/>
          <w:color w:val="000000"/>
        </w:rPr>
        <w:t>工程。最终报价以最终报价</w:t>
      </w:r>
      <w:r w:rsidR="002B0D8A">
        <w:rPr>
          <w:rFonts w:ascii="宋体" w:hAnsi="宋体" w:cs="宋体" w:hint="eastAsia"/>
          <w:color w:val="000000"/>
        </w:rPr>
        <w:t>表</w:t>
      </w:r>
      <w:r>
        <w:rPr>
          <w:rFonts w:ascii="宋体" w:hAnsi="宋体" w:cs="宋体" w:hint="eastAsia"/>
          <w:color w:val="000000"/>
        </w:rPr>
        <w:t>为准。</w:t>
      </w:r>
    </w:p>
    <w:p w:rsidR="00755C72" w:rsidRDefault="00F84E83">
      <w:pPr>
        <w:tabs>
          <w:tab w:val="left" w:pos="2694"/>
        </w:tabs>
        <w:spacing w:line="288" w:lineRule="auto"/>
        <w:ind w:firstLineChars="200" w:firstLine="420"/>
        <w:rPr>
          <w:rFonts w:ascii="宋体" w:hAnsi="宋体" w:cs="宋体"/>
          <w:color w:val="000000"/>
        </w:rPr>
      </w:pPr>
      <w:r>
        <w:rPr>
          <w:rFonts w:ascii="宋体" w:hAnsi="宋体" w:cs="宋体" w:hint="eastAsia"/>
          <w:color w:val="000000"/>
        </w:rPr>
        <w:t>3.</w:t>
      </w:r>
      <w:r>
        <w:rPr>
          <w:rFonts w:ascii="宋体" w:hAnsi="宋体" w:cs="宋体" w:hint="eastAsia"/>
          <w:color w:val="000000"/>
        </w:rPr>
        <w:t>一旦我方成交，我方将严格履行本次采购合同规定的责任和义务。</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4</w:t>
      </w:r>
      <w:r>
        <w:rPr>
          <w:rFonts w:ascii="宋体" w:hAnsi="宋体" w:cs="宋体" w:hint="eastAsia"/>
          <w:color w:val="000000"/>
        </w:rPr>
        <w:t>．我们已详细审核全部比选文件，包括文件修改书</w:t>
      </w:r>
      <w:r>
        <w:rPr>
          <w:rFonts w:ascii="宋体" w:hAnsi="宋体" w:cs="宋体" w:hint="eastAsia"/>
          <w:color w:val="000000"/>
        </w:rPr>
        <w:t>(</w:t>
      </w:r>
      <w:r>
        <w:rPr>
          <w:rFonts w:ascii="宋体" w:hAnsi="宋体" w:cs="宋体" w:hint="eastAsia"/>
          <w:color w:val="000000"/>
        </w:rPr>
        <w:t>如果有的话</w:t>
      </w:r>
      <w:r>
        <w:rPr>
          <w:rFonts w:ascii="宋体" w:hAnsi="宋体" w:cs="宋体" w:hint="eastAsia"/>
          <w:color w:val="000000"/>
        </w:rPr>
        <w:t>)</w:t>
      </w:r>
      <w:r>
        <w:rPr>
          <w:rFonts w:ascii="宋体" w:hAnsi="宋体" w:cs="宋体" w:hint="eastAsia"/>
          <w:color w:val="000000"/>
        </w:rPr>
        <w:t>，参考资料及有关附件，我们完全理解并放弃提出含糊不清或误解的问题的权利。</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5.</w:t>
      </w:r>
      <w:r>
        <w:rPr>
          <w:rFonts w:ascii="宋体" w:hAnsi="宋体" w:cs="宋体" w:hint="eastAsia"/>
          <w:color w:val="000000"/>
        </w:rPr>
        <w:t>我方为本项目提交的响应文件正本</w:t>
      </w:r>
      <w:r>
        <w:rPr>
          <w:rFonts w:ascii="宋体" w:hAnsi="宋体" w:cs="宋体" w:hint="eastAsia"/>
          <w:color w:val="000000"/>
        </w:rPr>
        <w:t>1</w:t>
      </w:r>
      <w:r>
        <w:rPr>
          <w:rFonts w:ascii="宋体" w:hAnsi="宋体" w:cs="宋体" w:hint="eastAsia"/>
          <w:color w:val="000000"/>
        </w:rPr>
        <w:t>份，副本</w:t>
      </w:r>
      <w:r w:rsidR="00A26465">
        <w:rPr>
          <w:rFonts w:ascii="宋体" w:hAnsi="宋体" w:cs="宋体"/>
          <w:color w:val="000000"/>
        </w:rPr>
        <w:t>1</w:t>
      </w:r>
      <w:r>
        <w:rPr>
          <w:rFonts w:ascii="宋体" w:hAnsi="宋体" w:cs="宋体" w:hint="eastAsia"/>
          <w:color w:val="000000"/>
        </w:rPr>
        <w:t>份，用于比选报价。</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6.</w:t>
      </w:r>
      <w:r>
        <w:rPr>
          <w:rFonts w:ascii="宋体" w:hAnsi="宋体" w:cs="宋体" w:hint="eastAsia"/>
          <w:color w:val="000000"/>
        </w:rPr>
        <w:t>我方同意本比选文件依据《四川省公共资源交易领域严重失信联合惩戒实施办法》（川发改信用规〔</w:t>
      </w:r>
      <w:r>
        <w:rPr>
          <w:rFonts w:ascii="宋体" w:hAnsi="宋体" w:cs="宋体" w:hint="eastAsia"/>
          <w:color w:val="000000"/>
        </w:rPr>
        <w:t>2019</w:t>
      </w:r>
      <w:r>
        <w:rPr>
          <w:rFonts w:ascii="宋体" w:hAnsi="宋体" w:cs="宋体" w:hint="eastAsia"/>
          <w:color w:val="000000"/>
        </w:rPr>
        <w:t>〕</w:t>
      </w:r>
      <w:r>
        <w:rPr>
          <w:rFonts w:ascii="宋体" w:hAnsi="宋体" w:cs="宋体" w:hint="eastAsia"/>
          <w:color w:val="000000"/>
        </w:rPr>
        <w:t>405</w:t>
      </w:r>
      <w:r>
        <w:rPr>
          <w:rFonts w:ascii="宋体" w:hAnsi="宋体" w:cs="宋体" w:hint="eastAsia"/>
          <w:color w:val="000000"/>
        </w:rPr>
        <w:t>号）、《关于对政府采购领域严重违法失信主</w:t>
      </w:r>
      <w:r>
        <w:rPr>
          <w:rFonts w:ascii="宋体" w:hAnsi="宋体" w:cs="宋体" w:hint="eastAsia"/>
          <w:color w:val="000000"/>
        </w:rPr>
        <w:t>体开展联合惩戒的合作备忘录》（发改财金〔</w:t>
      </w:r>
      <w:r>
        <w:rPr>
          <w:rFonts w:ascii="宋体" w:hAnsi="宋体" w:cs="宋体" w:hint="eastAsia"/>
          <w:color w:val="000000"/>
        </w:rPr>
        <w:t>2018</w:t>
      </w:r>
      <w:r>
        <w:rPr>
          <w:rFonts w:ascii="宋体" w:hAnsi="宋体" w:cs="宋体" w:hint="eastAsia"/>
          <w:color w:val="000000"/>
        </w:rPr>
        <w:t>〕</w:t>
      </w:r>
      <w:r>
        <w:rPr>
          <w:rFonts w:ascii="宋体" w:hAnsi="宋体" w:cs="宋体" w:hint="eastAsia"/>
          <w:color w:val="000000"/>
        </w:rPr>
        <w:t>1614</w:t>
      </w:r>
      <w:r>
        <w:rPr>
          <w:rFonts w:ascii="宋体" w:hAnsi="宋体" w:cs="宋体" w:hint="eastAsia"/>
          <w:color w:val="000000"/>
        </w:rPr>
        <w:t>号）对我方可能存在的失信行为进行惩戒。</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7.</w:t>
      </w:r>
      <w:r>
        <w:rPr>
          <w:rFonts w:ascii="宋体" w:hAnsi="宋体" w:cs="宋体" w:hint="eastAsia"/>
          <w:color w:val="000000"/>
        </w:rPr>
        <w:t>我方愿意提供贵单位可能另外要求的，与比选报价有关的文件资料，并保证我方已提供和将要提供的文件资料是真实、准确的。</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 xml:space="preserve">8. </w:t>
      </w:r>
      <w:r>
        <w:rPr>
          <w:rFonts w:ascii="宋体" w:hAnsi="宋体" w:cs="宋体" w:hint="eastAsia"/>
          <w:color w:val="000000"/>
        </w:rPr>
        <w:t>同意按文件须知中关于不予退还项目比选保证金（如有）的规定。</w:t>
      </w:r>
    </w:p>
    <w:p w:rsidR="00755C72" w:rsidRDefault="00F84E83">
      <w:pPr>
        <w:spacing w:line="288" w:lineRule="auto"/>
        <w:ind w:firstLineChars="200" w:firstLine="420"/>
        <w:rPr>
          <w:rFonts w:ascii="宋体" w:hAnsi="宋体" w:cs="宋体"/>
          <w:color w:val="000000"/>
        </w:rPr>
      </w:pPr>
      <w:r>
        <w:rPr>
          <w:rFonts w:ascii="宋体" w:hAnsi="宋体" w:cs="宋体" w:hint="eastAsia"/>
          <w:color w:val="000000"/>
        </w:rPr>
        <w:t>9.</w:t>
      </w:r>
      <w:r>
        <w:rPr>
          <w:rFonts w:ascii="宋体" w:hAnsi="宋体" w:cs="宋体" w:hint="eastAsia"/>
          <w:color w:val="000000"/>
        </w:rPr>
        <w:t>本次比选，我方递交的响应文件有效期为递交响应文件截止之日起</w:t>
      </w:r>
      <w:r>
        <w:rPr>
          <w:rFonts w:ascii="宋体" w:hAnsi="宋体" w:cs="宋体" w:hint="eastAsia"/>
          <w:color w:val="000000"/>
        </w:rPr>
        <w:t>90</w:t>
      </w:r>
      <w:r>
        <w:rPr>
          <w:rFonts w:ascii="宋体" w:hAnsi="宋体" w:cs="宋体" w:hint="eastAsia"/>
          <w:color w:val="000000"/>
        </w:rPr>
        <w:t>天。</w:t>
      </w:r>
    </w:p>
    <w:p w:rsidR="00755C72" w:rsidRDefault="00755C72">
      <w:pPr>
        <w:autoSpaceDE w:val="0"/>
        <w:autoSpaceDN w:val="0"/>
        <w:spacing w:line="288" w:lineRule="auto"/>
        <w:ind w:firstLineChars="400" w:firstLine="840"/>
        <w:rPr>
          <w:rFonts w:ascii="宋体" w:hAnsi="宋体" w:cs="宋体"/>
          <w:color w:val="000000"/>
        </w:rPr>
      </w:pPr>
    </w:p>
    <w:p w:rsidR="00755C72" w:rsidRDefault="00755C72">
      <w:pPr>
        <w:autoSpaceDE w:val="0"/>
        <w:autoSpaceDN w:val="0"/>
        <w:spacing w:line="288" w:lineRule="auto"/>
        <w:ind w:firstLineChars="400" w:firstLine="840"/>
        <w:rPr>
          <w:rFonts w:ascii="宋体" w:hAnsi="宋体" w:cs="宋体"/>
          <w:color w:val="000000"/>
        </w:rPr>
      </w:pPr>
    </w:p>
    <w:p w:rsidR="00755C72" w:rsidRDefault="00755C72">
      <w:pPr>
        <w:autoSpaceDE w:val="0"/>
        <w:autoSpaceDN w:val="0"/>
        <w:spacing w:line="288" w:lineRule="auto"/>
        <w:ind w:firstLineChars="400" w:firstLine="840"/>
        <w:rPr>
          <w:rFonts w:ascii="宋体" w:hAnsi="宋体" w:cs="宋体"/>
          <w:color w:val="000000"/>
        </w:rPr>
      </w:pPr>
    </w:p>
    <w:p w:rsidR="00755C72" w:rsidRDefault="00F84E83">
      <w:pPr>
        <w:autoSpaceDE w:val="0"/>
        <w:autoSpaceDN w:val="0"/>
        <w:spacing w:line="288" w:lineRule="auto"/>
        <w:ind w:firstLineChars="400" w:firstLine="840"/>
        <w:rPr>
          <w:rFonts w:ascii="宋体" w:hAnsi="宋体" w:cs="宋体"/>
          <w:color w:val="000000"/>
        </w:rPr>
      </w:pPr>
      <w:r>
        <w:rPr>
          <w:rFonts w:ascii="宋体" w:hAnsi="宋体" w:cs="宋体" w:hint="eastAsia"/>
          <w:color w:val="000000"/>
        </w:rPr>
        <w:t>供应商名称：</w:t>
      </w:r>
      <w:r>
        <w:rPr>
          <w:rFonts w:ascii="宋体" w:hAnsi="宋体" w:cs="宋体" w:hint="eastAsia"/>
          <w:color w:val="000000"/>
          <w:u w:val="single"/>
        </w:rPr>
        <w:t xml:space="preserve">                        </w:t>
      </w:r>
      <w:r>
        <w:rPr>
          <w:rFonts w:ascii="宋体" w:hAnsi="宋体" w:cs="宋体" w:hint="eastAsia"/>
          <w:color w:val="000000"/>
          <w:u w:val="single"/>
        </w:rPr>
        <w:t>（</w:t>
      </w:r>
      <w:r>
        <w:rPr>
          <w:rFonts w:ascii="宋体" w:hAnsi="宋体" w:cs="宋体" w:hint="eastAsia"/>
          <w:color w:val="000000"/>
        </w:rPr>
        <w:t>公章）</w:t>
      </w:r>
    </w:p>
    <w:p w:rsidR="00755C72" w:rsidRDefault="00F84E83">
      <w:pPr>
        <w:spacing w:line="288" w:lineRule="auto"/>
        <w:ind w:firstLineChars="398" w:firstLine="836"/>
        <w:rPr>
          <w:rFonts w:ascii="宋体" w:hAnsi="宋体" w:cs="宋体"/>
          <w:color w:val="000000"/>
          <w:u w:val="single"/>
        </w:rPr>
      </w:pPr>
      <w:r>
        <w:rPr>
          <w:rFonts w:ascii="宋体" w:hAnsi="宋体" w:cs="宋体" w:hint="eastAsia"/>
          <w:color w:val="000000"/>
        </w:rPr>
        <w:t>地址：；</w:t>
      </w:r>
      <w:r>
        <w:rPr>
          <w:rFonts w:ascii="宋体" w:hAnsi="宋体" w:cs="宋体" w:hint="eastAsia"/>
          <w:color w:val="000000"/>
        </w:rPr>
        <w:t xml:space="preserve"> </w:t>
      </w:r>
    </w:p>
    <w:p w:rsidR="00755C72" w:rsidRDefault="00F84E83">
      <w:pPr>
        <w:autoSpaceDE w:val="0"/>
        <w:autoSpaceDN w:val="0"/>
        <w:spacing w:line="288" w:lineRule="auto"/>
        <w:ind w:firstLineChars="398" w:firstLine="836"/>
        <w:rPr>
          <w:rFonts w:ascii="宋体" w:hAnsi="宋体" w:cs="宋体"/>
          <w:color w:val="000000"/>
        </w:rPr>
      </w:pPr>
      <w:r>
        <w:rPr>
          <w:rFonts w:ascii="宋体" w:hAnsi="宋体" w:cs="宋体" w:hint="eastAsia"/>
          <w:color w:val="000000"/>
        </w:rPr>
        <w:t>电话：；</w:t>
      </w:r>
      <w:r>
        <w:rPr>
          <w:rFonts w:ascii="宋体" w:hAnsi="宋体" w:cs="宋体" w:hint="eastAsia"/>
          <w:color w:val="000000"/>
        </w:rPr>
        <w:t xml:space="preserve"> </w:t>
      </w:r>
    </w:p>
    <w:p w:rsidR="00755C72" w:rsidRDefault="00F84E83">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传真：；</w:t>
      </w:r>
      <w:r>
        <w:rPr>
          <w:rFonts w:ascii="宋体" w:hAnsi="宋体" w:cs="宋体" w:hint="eastAsia"/>
          <w:color w:val="000000"/>
        </w:rPr>
        <w:t xml:space="preserve"> </w:t>
      </w:r>
    </w:p>
    <w:p w:rsidR="00755C72" w:rsidRDefault="00F84E83">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邮政编码：。</w:t>
      </w:r>
    </w:p>
    <w:p w:rsidR="00755C72" w:rsidRDefault="00F84E83">
      <w:pPr>
        <w:spacing w:line="288" w:lineRule="auto"/>
        <w:ind w:firstLineChars="175" w:firstLine="368"/>
        <w:rPr>
          <w:rFonts w:ascii="宋体" w:hAnsi="宋体" w:cs="宋体"/>
          <w:color w:val="000000"/>
          <w:u w:val="single"/>
        </w:rPr>
      </w:pPr>
      <w:r>
        <w:rPr>
          <w:rFonts w:ascii="宋体" w:hAnsi="宋体" w:cs="宋体" w:hint="eastAsia"/>
          <w:color w:val="000000"/>
        </w:rPr>
        <w:t xml:space="preserve">     </w:t>
      </w:r>
      <w:r>
        <w:rPr>
          <w:rFonts w:ascii="宋体" w:hAnsi="宋体" w:cs="宋体" w:hint="eastAsia"/>
          <w:color w:val="000000"/>
        </w:rPr>
        <w:t>法定代表人或授权代表</w:t>
      </w:r>
      <w:r>
        <w:rPr>
          <w:rFonts w:ascii="宋体" w:hAnsi="宋体" w:cs="宋体" w:hint="eastAsia"/>
          <w:bCs/>
          <w:color w:val="000000"/>
        </w:rPr>
        <w:t>：</w:t>
      </w:r>
      <w:r>
        <w:rPr>
          <w:rFonts w:ascii="宋体" w:hAnsi="宋体" w:cs="宋体" w:hint="eastAsia"/>
          <w:color w:val="000000"/>
        </w:rPr>
        <w:t>（签字）</w:t>
      </w:r>
    </w:p>
    <w:p w:rsidR="00755C72" w:rsidRDefault="00F84E83">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日期：年月日</w:t>
      </w:r>
    </w:p>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F84E83">
      <w:pPr>
        <w:pStyle w:val="2"/>
        <w:numPr>
          <w:ilvl w:val="0"/>
          <w:numId w:val="1"/>
        </w:numPr>
        <w:spacing w:line="400" w:lineRule="atLeast"/>
        <w:jc w:val="center"/>
        <w:rPr>
          <w:rFonts w:ascii="宋体" w:hAnsi="宋体" w:cs="宋体"/>
          <w:color w:val="000000"/>
          <w:sz w:val="28"/>
          <w:szCs w:val="28"/>
        </w:rPr>
      </w:pPr>
      <w:bookmarkStart w:id="45" w:name="_Toc514241838"/>
      <w:r>
        <w:rPr>
          <w:rFonts w:ascii="宋体" w:hAnsi="宋体" w:cs="宋体" w:hint="eastAsia"/>
          <w:color w:val="000000"/>
          <w:sz w:val="28"/>
          <w:szCs w:val="28"/>
        </w:rPr>
        <w:t>报价表</w:t>
      </w:r>
      <w:bookmarkEnd w:id="45"/>
    </w:p>
    <w:p w:rsidR="00755C72" w:rsidRDefault="00755C72">
      <w:pPr>
        <w:rPr>
          <w:rFonts w:ascii="黑体" w:eastAsia="黑体" w:hAnsi="黑体" w:cs="黑体"/>
          <w:b/>
          <w:bCs/>
          <w:color w:val="000000"/>
        </w:rPr>
      </w:pPr>
    </w:p>
    <w:p w:rsidR="00755C72" w:rsidRDefault="00755C72">
      <w:pPr>
        <w:pStyle w:val="a8"/>
      </w:pPr>
    </w:p>
    <w:p w:rsidR="00755C72" w:rsidRDefault="00F84E83">
      <w:pPr>
        <w:spacing w:line="360" w:lineRule="auto"/>
        <w:rPr>
          <w:rFonts w:hAnsi="宋体" w:cs="宋体"/>
          <w:b/>
          <w:color w:val="000000"/>
        </w:rPr>
      </w:pPr>
      <w:r>
        <w:rPr>
          <w:rFonts w:hAnsi="宋体" w:cs="宋体" w:hint="eastAsia"/>
          <w:b/>
          <w:color w:val="000000"/>
        </w:rPr>
        <w:t>项目名称：</w:t>
      </w:r>
      <w:r>
        <w:rPr>
          <w:rFonts w:hAnsi="宋体" w:cs="宋体" w:hint="eastAsia"/>
          <w:b/>
          <w:color w:val="000000"/>
        </w:rPr>
        <w:t xml:space="preserve">                                        </w:t>
      </w:r>
      <w:r>
        <w:rPr>
          <w:rFonts w:hAnsi="宋体" w:cs="宋体" w:hint="eastAsia"/>
          <w:b/>
          <w:color w:val="000000"/>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2278"/>
        <w:gridCol w:w="1692"/>
        <w:gridCol w:w="2543"/>
        <w:gridCol w:w="1578"/>
        <w:gridCol w:w="1239"/>
      </w:tblGrid>
      <w:tr w:rsidR="00755C72">
        <w:trPr>
          <w:trHeight w:val="930"/>
        </w:trPr>
        <w:tc>
          <w:tcPr>
            <w:tcW w:w="322" w:type="pct"/>
            <w:noWrap/>
            <w:vAlign w:val="center"/>
          </w:tcPr>
          <w:p w:rsidR="00755C72" w:rsidRDefault="00F84E83">
            <w:pPr>
              <w:jc w:val="center"/>
              <w:rPr>
                <w:b/>
                <w:color w:val="000000"/>
              </w:rPr>
            </w:pPr>
            <w:r>
              <w:rPr>
                <w:rFonts w:hint="eastAsia"/>
                <w:b/>
                <w:color w:val="000000"/>
              </w:rPr>
              <w:t>序号</w:t>
            </w:r>
          </w:p>
        </w:tc>
        <w:tc>
          <w:tcPr>
            <w:tcW w:w="1218" w:type="pct"/>
            <w:noWrap/>
            <w:vAlign w:val="center"/>
          </w:tcPr>
          <w:p w:rsidR="00755C72" w:rsidRDefault="00F84E83">
            <w:pPr>
              <w:jc w:val="center"/>
              <w:rPr>
                <w:b/>
                <w:color w:val="000000"/>
              </w:rPr>
            </w:pPr>
            <w:r>
              <w:rPr>
                <w:rFonts w:hint="eastAsia"/>
                <w:b/>
                <w:color w:val="000000"/>
              </w:rPr>
              <w:t>服务内容</w:t>
            </w:r>
          </w:p>
        </w:tc>
        <w:tc>
          <w:tcPr>
            <w:tcW w:w="656" w:type="pct"/>
            <w:noWrap/>
            <w:vAlign w:val="center"/>
          </w:tcPr>
          <w:p w:rsidR="00755C72" w:rsidRDefault="00F84E83">
            <w:pPr>
              <w:jc w:val="center"/>
              <w:rPr>
                <w:b/>
                <w:color w:val="000000"/>
              </w:rPr>
            </w:pPr>
            <w:r>
              <w:rPr>
                <w:rFonts w:hint="eastAsia"/>
                <w:b/>
                <w:color w:val="000000"/>
              </w:rPr>
              <w:t>服务期限（年）</w:t>
            </w:r>
          </w:p>
        </w:tc>
        <w:tc>
          <w:tcPr>
            <w:tcW w:w="1314" w:type="pct"/>
            <w:noWrap/>
            <w:vAlign w:val="center"/>
          </w:tcPr>
          <w:p w:rsidR="00755C72" w:rsidRDefault="00F84E83">
            <w:pPr>
              <w:jc w:val="center"/>
              <w:rPr>
                <w:b/>
                <w:color w:val="000000"/>
              </w:rPr>
            </w:pPr>
            <w:r>
              <w:rPr>
                <w:rFonts w:hint="eastAsia"/>
                <w:b/>
                <w:color w:val="000000"/>
              </w:rPr>
              <w:t>报价（元）</w:t>
            </w:r>
          </w:p>
        </w:tc>
        <w:tc>
          <w:tcPr>
            <w:tcW w:w="830" w:type="pct"/>
            <w:vAlign w:val="center"/>
          </w:tcPr>
          <w:p w:rsidR="00755C72" w:rsidRDefault="00F84E83">
            <w:pPr>
              <w:ind w:left="312" w:hangingChars="148" w:hanging="312"/>
              <w:jc w:val="center"/>
              <w:rPr>
                <w:b/>
                <w:color w:val="000000"/>
              </w:rPr>
            </w:pPr>
            <w:r>
              <w:rPr>
                <w:rFonts w:hint="eastAsia"/>
                <w:b/>
                <w:color w:val="000000"/>
              </w:rPr>
              <w:t>总金额（元）</w:t>
            </w:r>
          </w:p>
        </w:tc>
        <w:tc>
          <w:tcPr>
            <w:tcW w:w="660" w:type="pct"/>
            <w:noWrap/>
            <w:vAlign w:val="center"/>
          </w:tcPr>
          <w:p w:rsidR="00755C72" w:rsidRDefault="00F84E83">
            <w:pPr>
              <w:ind w:left="312" w:hangingChars="148" w:hanging="312"/>
              <w:jc w:val="center"/>
              <w:rPr>
                <w:b/>
                <w:color w:val="000000"/>
              </w:rPr>
            </w:pPr>
            <w:r>
              <w:rPr>
                <w:rFonts w:hint="eastAsia"/>
                <w:b/>
                <w:color w:val="000000"/>
              </w:rPr>
              <w:t>备注</w:t>
            </w:r>
          </w:p>
        </w:tc>
      </w:tr>
      <w:tr w:rsidR="00755C72">
        <w:trPr>
          <w:trHeight w:val="930"/>
        </w:trPr>
        <w:tc>
          <w:tcPr>
            <w:tcW w:w="322" w:type="pct"/>
            <w:noWrap/>
            <w:vAlign w:val="center"/>
          </w:tcPr>
          <w:p w:rsidR="00755C72" w:rsidRDefault="00F84E83">
            <w:pPr>
              <w:jc w:val="center"/>
              <w:rPr>
                <w:b/>
                <w:color w:val="000000"/>
              </w:rPr>
            </w:pPr>
            <w:r>
              <w:rPr>
                <w:rFonts w:hint="eastAsia"/>
                <w:b/>
                <w:color w:val="000000"/>
              </w:rPr>
              <w:t>1</w:t>
            </w:r>
          </w:p>
        </w:tc>
        <w:tc>
          <w:tcPr>
            <w:tcW w:w="1218" w:type="pct"/>
            <w:noWrap/>
            <w:vAlign w:val="center"/>
          </w:tcPr>
          <w:p w:rsidR="00755C72" w:rsidRDefault="00F84E83">
            <w:pPr>
              <w:jc w:val="center"/>
              <w:rPr>
                <w:b/>
                <w:color w:val="000000"/>
              </w:rPr>
            </w:pPr>
            <w:r>
              <w:rPr>
                <w:rFonts w:hint="eastAsia"/>
                <w:b/>
                <w:color w:val="000000"/>
              </w:rPr>
              <w:t>放射设备监测</w:t>
            </w:r>
          </w:p>
        </w:tc>
        <w:tc>
          <w:tcPr>
            <w:tcW w:w="656" w:type="pct"/>
            <w:noWrap/>
            <w:vAlign w:val="center"/>
          </w:tcPr>
          <w:p w:rsidR="00755C72" w:rsidRDefault="00F84E83">
            <w:pPr>
              <w:jc w:val="center"/>
              <w:rPr>
                <w:b/>
                <w:color w:val="000000"/>
              </w:rPr>
            </w:pPr>
            <w:r>
              <w:rPr>
                <w:rFonts w:hint="eastAsia"/>
                <w:b/>
                <w:color w:val="000000"/>
              </w:rPr>
              <w:t>3</w:t>
            </w:r>
          </w:p>
        </w:tc>
        <w:tc>
          <w:tcPr>
            <w:tcW w:w="1314" w:type="pct"/>
            <w:noWrap/>
            <w:vAlign w:val="center"/>
          </w:tcPr>
          <w:p w:rsidR="00755C72" w:rsidRDefault="00F84E83">
            <w:pPr>
              <w:jc w:val="center"/>
              <w:rPr>
                <w:b/>
                <w:color w:val="000000"/>
              </w:rPr>
            </w:pPr>
            <w:r>
              <w:rPr>
                <w:rFonts w:hint="eastAsia"/>
                <w:b/>
                <w:color w:val="000000"/>
              </w:rPr>
              <w:t>元</w:t>
            </w:r>
            <w:r>
              <w:rPr>
                <w:rFonts w:hint="eastAsia"/>
                <w:b/>
                <w:color w:val="000000"/>
              </w:rPr>
              <w:t>/</w:t>
            </w:r>
            <w:r w:rsidR="006B210E">
              <w:rPr>
                <w:b/>
                <w:color w:val="000000"/>
              </w:rPr>
              <w:t>6</w:t>
            </w:r>
            <w:r>
              <w:rPr>
                <w:rFonts w:hint="eastAsia"/>
                <w:b/>
                <w:color w:val="000000"/>
              </w:rPr>
              <w:t>台设备</w:t>
            </w:r>
            <w:r>
              <w:rPr>
                <w:rFonts w:hint="eastAsia"/>
                <w:b/>
                <w:color w:val="000000"/>
              </w:rPr>
              <w:t>/</w:t>
            </w:r>
            <w:r>
              <w:rPr>
                <w:rFonts w:hint="eastAsia"/>
                <w:b/>
                <w:color w:val="000000"/>
              </w:rPr>
              <w:t>年</w:t>
            </w:r>
          </w:p>
        </w:tc>
        <w:tc>
          <w:tcPr>
            <w:tcW w:w="830" w:type="pct"/>
            <w:vAlign w:val="center"/>
          </w:tcPr>
          <w:p w:rsidR="00755C72" w:rsidRDefault="00755C72">
            <w:pPr>
              <w:jc w:val="center"/>
              <w:rPr>
                <w:b/>
                <w:color w:val="000000"/>
              </w:rPr>
            </w:pPr>
          </w:p>
        </w:tc>
        <w:tc>
          <w:tcPr>
            <w:tcW w:w="660" w:type="pct"/>
            <w:noWrap/>
            <w:vAlign w:val="center"/>
          </w:tcPr>
          <w:p w:rsidR="00755C72" w:rsidRDefault="00755C72">
            <w:pPr>
              <w:jc w:val="center"/>
              <w:rPr>
                <w:b/>
                <w:color w:val="000000"/>
              </w:rPr>
            </w:pPr>
          </w:p>
        </w:tc>
      </w:tr>
      <w:tr w:rsidR="00755C72">
        <w:trPr>
          <w:trHeight w:val="930"/>
        </w:trPr>
        <w:tc>
          <w:tcPr>
            <w:tcW w:w="322" w:type="pct"/>
            <w:noWrap/>
            <w:vAlign w:val="center"/>
          </w:tcPr>
          <w:p w:rsidR="00755C72" w:rsidRDefault="00F84E83">
            <w:pPr>
              <w:jc w:val="center"/>
              <w:rPr>
                <w:b/>
                <w:color w:val="000000"/>
              </w:rPr>
            </w:pPr>
            <w:r>
              <w:rPr>
                <w:rFonts w:hint="eastAsia"/>
                <w:b/>
                <w:color w:val="000000"/>
              </w:rPr>
              <w:t>2</w:t>
            </w:r>
          </w:p>
        </w:tc>
        <w:tc>
          <w:tcPr>
            <w:tcW w:w="1218" w:type="pct"/>
            <w:noWrap/>
            <w:vAlign w:val="center"/>
          </w:tcPr>
          <w:p w:rsidR="00755C72" w:rsidRDefault="00F84E83">
            <w:pPr>
              <w:jc w:val="center"/>
              <w:rPr>
                <w:b/>
                <w:color w:val="000000"/>
              </w:rPr>
            </w:pPr>
            <w:r>
              <w:rPr>
                <w:rFonts w:hint="eastAsia"/>
                <w:b/>
                <w:color w:val="000000"/>
              </w:rPr>
              <w:t>放射场所监测</w:t>
            </w:r>
          </w:p>
        </w:tc>
        <w:tc>
          <w:tcPr>
            <w:tcW w:w="656" w:type="pct"/>
            <w:noWrap/>
            <w:vAlign w:val="center"/>
          </w:tcPr>
          <w:p w:rsidR="00755C72" w:rsidRDefault="00F84E83">
            <w:pPr>
              <w:jc w:val="center"/>
              <w:rPr>
                <w:b/>
                <w:color w:val="000000"/>
              </w:rPr>
            </w:pPr>
            <w:r>
              <w:rPr>
                <w:rFonts w:hint="eastAsia"/>
                <w:b/>
                <w:color w:val="000000"/>
              </w:rPr>
              <w:t>3</w:t>
            </w:r>
          </w:p>
        </w:tc>
        <w:tc>
          <w:tcPr>
            <w:tcW w:w="1314" w:type="pct"/>
            <w:noWrap/>
            <w:vAlign w:val="center"/>
          </w:tcPr>
          <w:p w:rsidR="00755C72" w:rsidRDefault="00F84E83">
            <w:pPr>
              <w:jc w:val="center"/>
              <w:rPr>
                <w:b/>
                <w:color w:val="000000"/>
              </w:rPr>
            </w:pPr>
            <w:r>
              <w:rPr>
                <w:rFonts w:hint="eastAsia"/>
                <w:b/>
                <w:color w:val="000000"/>
              </w:rPr>
              <w:t>元</w:t>
            </w:r>
            <w:r>
              <w:rPr>
                <w:rFonts w:hint="eastAsia"/>
                <w:b/>
                <w:color w:val="000000"/>
              </w:rPr>
              <w:t>/</w:t>
            </w:r>
            <w:r w:rsidR="006B210E">
              <w:rPr>
                <w:b/>
                <w:color w:val="000000"/>
              </w:rPr>
              <w:t>6</w:t>
            </w:r>
            <w:r>
              <w:rPr>
                <w:rFonts w:hint="eastAsia"/>
                <w:b/>
                <w:color w:val="000000"/>
              </w:rPr>
              <w:t>个场所</w:t>
            </w:r>
            <w:r>
              <w:rPr>
                <w:rFonts w:hint="eastAsia"/>
                <w:b/>
                <w:color w:val="000000"/>
              </w:rPr>
              <w:t>/</w:t>
            </w:r>
            <w:r>
              <w:rPr>
                <w:rFonts w:hint="eastAsia"/>
                <w:b/>
                <w:color w:val="000000"/>
              </w:rPr>
              <w:t>年</w:t>
            </w:r>
          </w:p>
        </w:tc>
        <w:tc>
          <w:tcPr>
            <w:tcW w:w="830" w:type="pct"/>
            <w:vAlign w:val="center"/>
          </w:tcPr>
          <w:p w:rsidR="00755C72" w:rsidRDefault="00755C72">
            <w:pPr>
              <w:jc w:val="center"/>
              <w:rPr>
                <w:b/>
                <w:color w:val="000000"/>
              </w:rPr>
            </w:pPr>
          </w:p>
        </w:tc>
        <w:tc>
          <w:tcPr>
            <w:tcW w:w="660" w:type="pct"/>
            <w:noWrap/>
            <w:vAlign w:val="center"/>
          </w:tcPr>
          <w:p w:rsidR="00755C72" w:rsidRDefault="00755C72">
            <w:pPr>
              <w:jc w:val="center"/>
              <w:rPr>
                <w:b/>
                <w:color w:val="000000"/>
              </w:rPr>
            </w:pPr>
          </w:p>
        </w:tc>
      </w:tr>
      <w:tr w:rsidR="00755C72">
        <w:trPr>
          <w:trHeight w:val="930"/>
        </w:trPr>
        <w:tc>
          <w:tcPr>
            <w:tcW w:w="322" w:type="pct"/>
            <w:noWrap/>
            <w:vAlign w:val="center"/>
          </w:tcPr>
          <w:p w:rsidR="00755C72" w:rsidRDefault="00755C72">
            <w:pPr>
              <w:jc w:val="center"/>
              <w:rPr>
                <w:b/>
                <w:color w:val="000000"/>
              </w:rPr>
            </w:pPr>
          </w:p>
        </w:tc>
        <w:tc>
          <w:tcPr>
            <w:tcW w:w="1218" w:type="pct"/>
            <w:noWrap/>
            <w:vAlign w:val="center"/>
          </w:tcPr>
          <w:p w:rsidR="00755C72" w:rsidRDefault="00755C72">
            <w:pPr>
              <w:jc w:val="center"/>
              <w:rPr>
                <w:b/>
                <w:color w:val="000000"/>
              </w:rPr>
            </w:pPr>
          </w:p>
        </w:tc>
        <w:tc>
          <w:tcPr>
            <w:tcW w:w="656" w:type="pct"/>
            <w:noWrap/>
            <w:vAlign w:val="center"/>
          </w:tcPr>
          <w:p w:rsidR="00755C72" w:rsidRDefault="00755C72">
            <w:pPr>
              <w:jc w:val="center"/>
              <w:rPr>
                <w:b/>
                <w:color w:val="000000"/>
              </w:rPr>
            </w:pPr>
          </w:p>
        </w:tc>
        <w:tc>
          <w:tcPr>
            <w:tcW w:w="1314" w:type="pct"/>
            <w:noWrap/>
            <w:vAlign w:val="center"/>
          </w:tcPr>
          <w:p w:rsidR="00755C72" w:rsidRDefault="00755C72">
            <w:pPr>
              <w:jc w:val="center"/>
              <w:rPr>
                <w:b/>
                <w:color w:val="000000"/>
              </w:rPr>
            </w:pPr>
          </w:p>
        </w:tc>
        <w:tc>
          <w:tcPr>
            <w:tcW w:w="830" w:type="pct"/>
            <w:vAlign w:val="center"/>
          </w:tcPr>
          <w:p w:rsidR="00755C72" w:rsidRDefault="00755C72">
            <w:pPr>
              <w:jc w:val="center"/>
              <w:rPr>
                <w:b/>
                <w:color w:val="000000"/>
              </w:rPr>
            </w:pPr>
          </w:p>
        </w:tc>
        <w:tc>
          <w:tcPr>
            <w:tcW w:w="660" w:type="pct"/>
            <w:noWrap/>
            <w:vAlign w:val="center"/>
          </w:tcPr>
          <w:p w:rsidR="00755C72" w:rsidRDefault="00755C72">
            <w:pPr>
              <w:jc w:val="center"/>
              <w:rPr>
                <w:b/>
                <w:color w:val="000000"/>
              </w:rPr>
            </w:pPr>
          </w:p>
        </w:tc>
      </w:tr>
      <w:tr w:rsidR="00755C72">
        <w:trPr>
          <w:trHeight w:val="930"/>
        </w:trPr>
        <w:tc>
          <w:tcPr>
            <w:tcW w:w="5000" w:type="pct"/>
            <w:gridSpan w:val="6"/>
            <w:vAlign w:val="center"/>
          </w:tcPr>
          <w:p w:rsidR="00755C72" w:rsidRDefault="00F84E83">
            <w:pPr>
              <w:ind w:left="312" w:hangingChars="148" w:hanging="312"/>
              <w:rPr>
                <w:b/>
                <w:color w:val="000000"/>
              </w:rPr>
            </w:pPr>
            <w:r>
              <w:rPr>
                <w:rFonts w:hint="eastAsia"/>
                <w:b/>
                <w:color w:val="000000"/>
              </w:rPr>
              <w:t>合计报价（元）：</w:t>
            </w:r>
            <w:r>
              <w:rPr>
                <w:rFonts w:hint="eastAsia"/>
                <w:b/>
                <w:color w:val="000000"/>
              </w:rPr>
              <w:t xml:space="preserve"> </w:t>
            </w:r>
            <w:r>
              <w:rPr>
                <w:rFonts w:hint="eastAsia"/>
                <w:b/>
                <w:color w:val="000000"/>
              </w:rPr>
              <w:t>，</w:t>
            </w:r>
          </w:p>
          <w:p w:rsidR="00755C72" w:rsidRDefault="00F84E83">
            <w:pPr>
              <w:rPr>
                <w:b/>
                <w:color w:val="000000"/>
              </w:rPr>
            </w:pPr>
            <w:r>
              <w:rPr>
                <w:rFonts w:hint="eastAsia"/>
                <w:b/>
                <w:color w:val="000000"/>
              </w:rPr>
              <w:t>大写。</w:t>
            </w:r>
          </w:p>
        </w:tc>
      </w:tr>
    </w:tbl>
    <w:p w:rsidR="00755C72" w:rsidRDefault="00755C72">
      <w:pPr>
        <w:adjustRightInd w:val="0"/>
        <w:snapToGrid w:val="0"/>
        <w:spacing w:line="360" w:lineRule="auto"/>
        <w:rPr>
          <w:rFonts w:hAnsi="宋体" w:cs="宋体"/>
          <w:b/>
          <w:color w:val="000000"/>
        </w:rPr>
      </w:pPr>
    </w:p>
    <w:p w:rsidR="00755C72" w:rsidRDefault="00F84E83">
      <w:pPr>
        <w:adjustRightInd w:val="0"/>
        <w:snapToGrid w:val="0"/>
        <w:spacing w:line="340" w:lineRule="exact"/>
        <w:outlineLvl w:val="2"/>
        <w:rPr>
          <w:rFonts w:asciiTheme="minorEastAsia" w:hAnsiTheme="minorEastAsia"/>
          <w:color w:val="000000"/>
          <w:szCs w:val="21"/>
        </w:rPr>
      </w:pPr>
      <w:r>
        <w:rPr>
          <w:rFonts w:hAnsi="宋体" w:hint="eastAsia"/>
          <w:color w:val="000000"/>
        </w:rPr>
        <w:t xml:space="preserve"> </w:t>
      </w:r>
      <w:r>
        <w:rPr>
          <w:rFonts w:hAnsi="宋体" w:hint="eastAsia"/>
          <w:color w:val="000000"/>
        </w:rPr>
        <w:t>注：</w:t>
      </w:r>
      <w:r>
        <w:rPr>
          <w:rFonts w:asciiTheme="minorEastAsia" w:hAnsiTheme="minorEastAsia"/>
          <w:color w:val="000000"/>
          <w:szCs w:val="21"/>
        </w:rPr>
        <w:t>1.</w:t>
      </w:r>
      <w:r>
        <w:rPr>
          <w:rFonts w:asciiTheme="minorEastAsia" w:hAnsiTheme="minorEastAsia" w:hint="eastAsia"/>
          <w:color w:val="000000"/>
          <w:szCs w:val="21"/>
        </w:rPr>
        <w:t>报价应是最终用户验收合格后的单价，包括但不限于出具检测报告、保险、税金、差旅等所有相关费用。</w:t>
      </w:r>
    </w:p>
    <w:p w:rsidR="00755C72" w:rsidRDefault="00F84E83">
      <w:pPr>
        <w:pStyle w:val="4"/>
        <w:spacing w:line="340" w:lineRule="exact"/>
        <w:ind w:leftChars="240" w:left="504"/>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color w:val="000000"/>
          <w:szCs w:val="21"/>
        </w:rPr>
        <w:t>“报价表”为多页的，每页均需由法定代表人或授权代表签字并盖供应商印章。</w:t>
      </w:r>
    </w:p>
    <w:p w:rsidR="00755C72" w:rsidRDefault="00F84E83">
      <w:pPr>
        <w:pStyle w:val="4"/>
        <w:spacing w:line="340" w:lineRule="exact"/>
        <w:ind w:left="0" w:firstLineChars="250" w:firstLine="525"/>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报价要求：供应商须在报价表中按照以下方式单独报价①元</w:t>
      </w:r>
      <w:r>
        <w:rPr>
          <w:rFonts w:asciiTheme="minorEastAsia" w:hAnsiTheme="minorEastAsia" w:hint="eastAsia"/>
          <w:szCs w:val="21"/>
        </w:rPr>
        <w:t>/</w:t>
      </w:r>
      <w:r>
        <w:rPr>
          <w:rFonts w:asciiTheme="minorEastAsia" w:hAnsiTheme="minorEastAsia" w:hint="eastAsia"/>
          <w:szCs w:val="21"/>
        </w:rPr>
        <w:t>每</w:t>
      </w:r>
      <w:r w:rsidR="00A26465">
        <w:rPr>
          <w:rFonts w:asciiTheme="minorEastAsia" w:hAnsiTheme="minorEastAsia"/>
          <w:szCs w:val="21"/>
        </w:rPr>
        <w:t>6</w:t>
      </w:r>
      <w:r>
        <w:rPr>
          <w:rFonts w:asciiTheme="minorEastAsia" w:hAnsiTheme="minorEastAsia" w:hint="eastAsia"/>
          <w:szCs w:val="21"/>
        </w:rPr>
        <w:t>台放射设备</w:t>
      </w:r>
      <w:r>
        <w:rPr>
          <w:rFonts w:asciiTheme="minorEastAsia" w:hAnsiTheme="minorEastAsia" w:hint="eastAsia"/>
          <w:szCs w:val="21"/>
        </w:rPr>
        <w:t>/</w:t>
      </w:r>
      <w:r>
        <w:rPr>
          <w:rFonts w:asciiTheme="minorEastAsia" w:hAnsiTheme="minorEastAsia" w:hint="eastAsia"/>
          <w:szCs w:val="21"/>
        </w:rPr>
        <w:t>年，②元</w:t>
      </w:r>
      <w:r>
        <w:rPr>
          <w:rFonts w:asciiTheme="minorEastAsia" w:hAnsiTheme="minorEastAsia" w:hint="eastAsia"/>
          <w:szCs w:val="21"/>
        </w:rPr>
        <w:t>/</w:t>
      </w:r>
      <w:r w:rsidR="00A26465">
        <w:rPr>
          <w:rFonts w:asciiTheme="minorEastAsia" w:hAnsiTheme="minorEastAsia"/>
          <w:szCs w:val="21"/>
        </w:rPr>
        <w:t>6</w:t>
      </w:r>
      <w:r>
        <w:rPr>
          <w:rFonts w:asciiTheme="minorEastAsia" w:hAnsiTheme="minorEastAsia" w:hint="eastAsia"/>
          <w:szCs w:val="21"/>
        </w:rPr>
        <w:t>个放射</w:t>
      </w:r>
      <w:r>
        <w:rPr>
          <w:rFonts w:hint="eastAsia"/>
          <w:b/>
          <w:color w:val="000000"/>
        </w:rPr>
        <w:t>场所</w:t>
      </w:r>
      <w:r>
        <w:rPr>
          <w:rFonts w:asciiTheme="minorEastAsia" w:hAnsiTheme="minorEastAsia" w:hint="eastAsia"/>
          <w:szCs w:val="21"/>
        </w:rPr>
        <w:t>/</w:t>
      </w:r>
      <w:r>
        <w:rPr>
          <w:rFonts w:asciiTheme="minorEastAsia" w:hAnsiTheme="minorEastAsia" w:hint="eastAsia"/>
          <w:szCs w:val="21"/>
        </w:rPr>
        <w:t>年。</w:t>
      </w:r>
    </w:p>
    <w:p w:rsidR="00755C72" w:rsidRDefault="00755C72">
      <w:pPr>
        <w:adjustRightInd w:val="0"/>
        <w:snapToGrid w:val="0"/>
        <w:spacing w:line="360" w:lineRule="auto"/>
        <w:outlineLvl w:val="2"/>
        <w:rPr>
          <w:rFonts w:hAnsi="宋体"/>
          <w:color w:val="000000"/>
        </w:rPr>
      </w:pPr>
    </w:p>
    <w:p w:rsidR="00755C72" w:rsidRDefault="00755C72">
      <w:pPr>
        <w:adjustRightInd w:val="0"/>
        <w:snapToGrid w:val="0"/>
        <w:spacing w:line="360" w:lineRule="auto"/>
        <w:outlineLvl w:val="2"/>
        <w:rPr>
          <w:color w:val="000000"/>
        </w:rPr>
      </w:pPr>
    </w:p>
    <w:p w:rsidR="00755C72" w:rsidRDefault="00755C72">
      <w:pPr>
        <w:pStyle w:val="a8"/>
        <w:rPr>
          <w:color w:val="000000"/>
        </w:rPr>
      </w:pPr>
    </w:p>
    <w:p w:rsidR="00755C72" w:rsidRDefault="00F84E83">
      <w:pPr>
        <w:spacing w:line="360" w:lineRule="auto"/>
        <w:rPr>
          <w:rFonts w:hAnsi="宋体" w:cs="宋体"/>
          <w:bCs/>
          <w:color w:val="000000"/>
        </w:rPr>
      </w:pPr>
      <w:r>
        <w:rPr>
          <w:rFonts w:hAnsi="宋体" w:cs="宋体" w:hint="eastAsia"/>
          <w:bCs/>
          <w:color w:val="000000"/>
        </w:rPr>
        <w:t>供应商</w:t>
      </w:r>
      <w:r>
        <w:rPr>
          <w:rFonts w:hAnsi="宋体" w:hint="eastAsia"/>
          <w:color w:val="000000"/>
        </w:rPr>
        <w:t>名称</w:t>
      </w:r>
      <w:r>
        <w:rPr>
          <w:rFonts w:hAnsi="宋体" w:cs="宋体" w:hint="eastAsia"/>
          <w:bCs/>
          <w:color w:val="000000"/>
        </w:rPr>
        <w:t>（单位公章）：</w:t>
      </w:r>
    </w:p>
    <w:p w:rsidR="00755C72" w:rsidRDefault="00F84E83">
      <w:pPr>
        <w:spacing w:line="360" w:lineRule="auto"/>
        <w:rPr>
          <w:rFonts w:hAnsi="宋体" w:cs="宋体"/>
          <w:bCs/>
          <w:color w:val="000000"/>
        </w:rPr>
      </w:pPr>
      <w:r>
        <w:rPr>
          <w:rFonts w:hAnsi="宋体" w:cs="宋体" w:hint="eastAsia"/>
          <w:bCs/>
          <w:color w:val="000000"/>
        </w:rPr>
        <w:t>法定代表人或授权代表（签字）：</w:t>
      </w:r>
    </w:p>
    <w:p w:rsidR="00755C72" w:rsidRDefault="00F84E83">
      <w:pPr>
        <w:autoSpaceDE w:val="0"/>
        <w:autoSpaceDN w:val="0"/>
        <w:spacing w:line="400" w:lineRule="atLeast"/>
        <w:rPr>
          <w:color w:val="000000"/>
        </w:rPr>
      </w:pPr>
      <w:r>
        <w:rPr>
          <w:rFonts w:hAnsi="宋体" w:cs="宋体" w:hint="eastAsia"/>
          <w:bCs/>
          <w:color w:val="000000"/>
        </w:rPr>
        <w:t>日期</w:t>
      </w:r>
      <w:r>
        <w:rPr>
          <w:rFonts w:hint="eastAsia"/>
          <w:color w:val="000000"/>
        </w:rPr>
        <w:t>：</w:t>
      </w:r>
      <w:r>
        <w:rPr>
          <w:rFonts w:hint="eastAsia"/>
          <w:color w:val="000000"/>
        </w:rPr>
        <w:t>XXX</w:t>
      </w:r>
      <w:r>
        <w:rPr>
          <w:rFonts w:hint="eastAsia"/>
          <w:color w:val="000000"/>
        </w:rPr>
        <w:t>年</w:t>
      </w:r>
      <w:r>
        <w:rPr>
          <w:rFonts w:hint="eastAsia"/>
          <w:color w:val="000000"/>
        </w:rPr>
        <w:t>XXX</w:t>
      </w:r>
      <w:r>
        <w:rPr>
          <w:rFonts w:hint="eastAsia"/>
          <w:color w:val="000000"/>
        </w:rPr>
        <w:t>月</w:t>
      </w:r>
      <w:r>
        <w:rPr>
          <w:rFonts w:hint="eastAsia"/>
          <w:color w:val="000000"/>
        </w:rPr>
        <w:t>XX</w:t>
      </w:r>
      <w:bookmarkStart w:id="46" w:name="_Toc514241839"/>
      <w:r>
        <w:rPr>
          <w:rFonts w:hint="eastAsia"/>
          <w:color w:val="000000"/>
        </w:rPr>
        <w:t>日</w:t>
      </w:r>
    </w:p>
    <w:bookmarkEnd w:id="46"/>
    <w:p w:rsidR="00755C72" w:rsidRDefault="00F84E83">
      <w:pPr>
        <w:spacing w:line="360" w:lineRule="auto"/>
        <w:jc w:val="center"/>
        <w:rPr>
          <w:rFonts w:ascii="宋体" w:hAnsi="宋体" w:cs="宋体"/>
          <w:b/>
          <w:bCs/>
          <w:color w:val="000000"/>
          <w:sz w:val="28"/>
          <w:szCs w:val="28"/>
        </w:rPr>
      </w:pPr>
      <w:r>
        <w:rPr>
          <w:rFonts w:ascii="宋体" w:hAnsi="宋体" w:cs="宋体" w:hint="eastAsia"/>
          <w:color w:val="000000"/>
        </w:rPr>
        <w:br w:type="page"/>
      </w:r>
      <w:r>
        <w:rPr>
          <w:rFonts w:ascii="宋体" w:eastAsiaTheme="majorEastAsia" w:hAnsi="宋体" w:cs="宋体" w:hint="eastAsia"/>
          <w:b/>
          <w:bCs/>
          <w:color w:val="000000"/>
          <w:sz w:val="28"/>
          <w:szCs w:val="28"/>
        </w:rPr>
        <w:t>三、采购项目技术服务、采购履约主要条款及其他商务要求响应偏离表</w:t>
      </w:r>
    </w:p>
    <w:p w:rsidR="00755C72" w:rsidRDefault="00F84E83" w:rsidP="00FB4B27">
      <w:pPr>
        <w:spacing w:line="360" w:lineRule="auto"/>
        <w:ind w:firstLineChars="200" w:firstLine="422"/>
        <w:rPr>
          <w:rFonts w:ascii="宋体" w:hAnsi="宋体" w:cs="宋体"/>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14"/>
        <w:gridCol w:w="2014"/>
        <w:gridCol w:w="2483"/>
        <w:gridCol w:w="2206"/>
      </w:tblGrid>
      <w:tr w:rsidR="00755C72" w:rsidTr="00FB4B27">
        <w:trPr>
          <w:trHeight w:val="635"/>
        </w:trPr>
        <w:tc>
          <w:tcPr>
            <w:tcW w:w="675" w:type="dxa"/>
            <w:noWrap/>
            <w:vAlign w:val="center"/>
          </w:tcPr>
          <w:p w:rsidR="00755C72" w:rsidRDefault="00F84E83">
            <w:pPr>
              <w:spacing w:line="360" w:lineRule="auto"/>
              <w:jc w:val="center"/>
              <w:rPr>
                <w:rFonts w:ascii="宋体" w:hAnsi="宋体" w:cs="宋体"/>
                <w:b/>
                <w:color w:val="000000"/>
                <w:szCs w:val="21"/>
              </w:rPr>
            </w:pPr>
            <w:r>
              <w:rPr>
                <w:rFonts w:ascii="宋体" w:hAnsi="宋体" w:cs="宋体" w:hint="eastAsia"/>
                <w:color w:val="000000"/>
                <w:sz w:val="22"/>
              </w:rPr>
              <w:t>序号</w:t>
            </w:r>
          </w:p>
        </w:tc>
        <w:tc>
          <w:tcPr>
            <w:tcW w:w="1814" w:type="dxa"/>
            <w:noWrap/>
            <w:vAlign w:val="center"/>
          </w:tcPr>
          <w:p w:rsidR="00755C72" w:rsidRDefault="00F84E83">
            <w:pPr>
              <w:spacing w:line="360" w:lineRule="auto"/>
              <w:jc w:val="center"/>
              <w:rPr>
                <w:rFonts w:ascii="宋体" w:hAnsi="宋体" w:cs="宋体"/>
                <w:b/>
                <w:color w:val="000000"/>
                <w:szCs w:val="21"/>
              </w:rPr>
            </w:pPr>
            <w:r>
              <w:rPr>
                <w:rFonts w:ascii="宋体" w:hAnsi="宋体" w:cs="宋体" w:hint="eastAsia"/>
                <w:color w:val="000000"/>
                <w:sz w:val="22"/>
              </w:rPr>
              <w:t>比选文件条目号</w:t>
            </w:r>
          </w:p>
        </w:tc>
        <w:tc>
          <w:tcPr>
            <w:tcW w:w="2014" w:type="dxa"/>
            <w:noWrap/>
            <w:vAlign w:val="center"/>
          </w:tcPr>
          <w:p w:rsidR="00755C72" w:rsidRDefault="00F84E83">
            <w:pPr>
              <w:spacing w:line="360" w:lineRule="auto"/>
              <w:jc w:val="center"/>
              <w:rPr>
                <w:rFonts w:ascii="宋体" w:hAnsi="宋体" w:cs="宋体"/>
                <w:b/>
                <w:color w:val="000000"/>
                <w:szCs w:val="21"/>
              </w:rPr>
            </w:pPr>
            <w:r>
              <w:rPr>
                <w:rFonts w:ascii="宋体" w:hAnsi="宋体" w:cs="宋体" w:hint="eastAsia"/>
                <w:color w:val="000000"/>
                <w:sz w:val="22"/>
              </w:rPr>
              <w:t>比选文件条款</w:t>
            </w:r>
          </w:p>
        </w:tc>
        <w:tc>
          <w:tcPr>
            <w:tcW w:w="2483" w:type="dxa"/>
            <w:noWrap/>
            <w:vAlign w:val="center"/>
          </w:tcPr>
          <w:p w:rsidR="00755C72" w:rsidRDefault="00F84E83">
            <w:pPr>
              <w:spacing w:line="360" w:lineRule="auto"/>
              <w:jc w:val="center"/>
              <w:rPr>
                <w:rFonts w:ascii="宋体" w:hAnsi="宋体" w:cs="宋体"/>
                <w:b/>
                <w:color w:val="000000"/>
                <w:szCs w:val="21"/>
              </w:rPr>
            </w:pPr>
            <w:r>
              <w:rPr>
                <w:rFonts w:ascii="宋体" w:hAnsi="宋体" w:cs="宋体" w:hint="eastAsia"/>
                <w:color w:val="000000"/>
                <w:sz w:val="22"/>
              </w:rPr>
              <w:t>响应文件条款</w:t>
            </w:r>
          </w:p>
        </w:tc>
        <w:tc>
          <w:tcPr>
            <w:tcW w:w="2206" w:type="dxa"/>
            <w:noWrap/>
            <w:vAlign w:val="center"/>
          </w:tcPr>
          <w:p w:rsidR="00755C72" w:rsidRDefault="00F84E83">
            <w:pPr>
              <w:spacing w:line="360" w:lineRule="auto"/>
              <w:jc w:val="center"/>
              <w:rPr>
                <w:rFonts w:ascii="宋体" w:hAnsi="宋体" w:cs="宋体"/>
                <w:b/>
                <w:color w:val="000000"/>
                <w:szCs w:val="21"/>
              </w:rPr>
            </w:pPr>
            <w:r>
              <w:rPr>
                <w:rFonts w:ascii="宋体" w:hAnsi="宋体" w:cs="宋体" w:hint="eastAsia"/>
                <w:color w:val="000000"/>
                <w:sz w:val="22"/>
              </w:rPr>
              <w:t>响应</w:t>
            </w:r>
            <w:r>
              <w:rPr>
                <w:rFonts w:ascii="宋体" w:hAnsi="宋体" w:cs="宋体" w:hint="eastAsia"/>
                <w:color w:val="000000"/>
                <w:sz w:val="22"/>
              </w:rPr>
              <w:t>/</w:t>
            </w:r>
            <w:r>
              <w:rPr>
                <w:rFonts w:ascii="宋体" w:hAnsi="宋体" w:cs="宋体" w:hint="eastAsia"/>
                <w:color w:val="000000"/>
                <w:sz w:val="22"/>
              </w:rPr>
              <w:t>偏离</w:t>
            </w: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tcPr>
          <w:p w:rsidR="00755C72" w:rsidRDefault="00755C72">
            <w:pPr>
              <w:rPr>
                <w:rFonts w:ascii="宋体" w:hAnsi="宋体" w:cs="宋体"/>
                <w:color w:val="000000"/>
              </w:rPr>
            </w:pPr>
          </w:p>
        </w:tc>
        <w:tc>
          <w:tcPr>
            <w:tcW w:w="2483" w:type="dxa"/>
            <w:noWrap/>
          </w:tcPr>
          <w:p w:rsidR="00755C72" w:rsidRDefault="00755C72">
            <w:pPr>
              <w:rPr>
                <w:rFonts w:ascii="宋体" w:hAnsi="宋体" w:cs="宋体"/>
                <w:color w:val="000000"/>
              </w:rPr>
            </w:pPr>
          </w:p>
        </w:tc>
        <w:tc>
          <w:tcPr>
            <w:tcW w:w="2206" w:type="dxa"/>
            <w:noWrap/>
          </w:tcPr>
          <w:p w:rsidR="00755C72" w:rsidRDefault="00755C72">
            <w:pPr>
              <w:rPr>
                <w:rFonts w:ascii="宋体" w:hAnsi="宋体" w:cs="宋体"/>
                <w:color w:val="000000"/>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bl>
    <w:p w:rsidR="00755C72" w:rsidRDefault="00F84E83">
      <w:pPr>
        <w:spacing w:line="360" w:lineRule="auto"/>
        <w:rPr>
          <w:rFonts w:ascii="宋体" w:hAnsi="宋体" w:cs="宋体"/>
          <w:bCs/>
          <w:color w:val="000000"/>
        </w:rPr>
      </w:pPr>
      <w:r>
        <w:rPr>
          <w:rFonts w:ascii="宋体" w:hAnsi="宋体" w:cs="宋体" w:hint="eastAsia"/>
          <w:bCs/>
          <w:color w:val="000000"/>
        </w:rPr>
        <w:t>注：</w:t>
      </w:r>
    </w:p>
    <w:p w:rsidR="00755C72" w:rsidRDefault="00F84E83">
      <w:pPr>
        <w:spacing w:line="400" w:lineRule="exact"/>
        <w:ind w:leftChars="57" w:left="330" w:hangingChars="100" w:hanging="210"/>
        <w:rPr>
          <w:rFonts w:ascii="宋体" w:hAnsi="宋体" w:cs="宋体"/>
          <w:b/>
          <w:color w:val="000000"/>
        </w:rPr>
      </w:pPr>
      <w:r>
        <w:rPr>
          <w:rFonts w:ascii="宋体" w:hAnsi="宋体" w:cs="宋体" w:hint="eastAsia"/>
          <w:bCs/>
          <w:color w:val="000000"/>
        </w:rPr>
        <w:t>1</w:t>
      </w:r>
      <w:r>
        <w:rPr>
          <w:rFonts w:ascii="宋体" w:hAnsi="宋体" w:cs="宋体" w:hint="eastAsia"/>
          <w:bCs/>
          <w:color w:val="000000"/>
        </w:rPr>
        <w:t>．</w:t>
      </w:r>
      <w:r>
        <w:rPr>
          <w:rFonts w:ascii="宋体" w:hAnsi="宋体" w:hint="eastAsia"/>
          <w:bCs/>
          <w:color w:val="000000"/>
        </w:rPr>
        <w:t>供应商必须把比选文件第六章</w:t>
      </w:r>
      <w:r>
        <w:rPr>
          <w:rFonts w:ascii="宋体" w:hAnsi="宋体" w:hint="eastAsia"/>
          <w:bCs/>
          <w:color w:val="000000"/>
        </w:rPr>
        <w:t xml:space="preserve"> </w:t>
      </w:r>
      <w:r>
        <w:rPr>
          <w:rFonts w:ascii="宋体" w:hAnsi="宋体" w:hint="eastAsia"/>
          <w:bCs/>
          <w:color w:val="000000"/>
        </w:rPr>
        <w:t>采购项目技术服务、采购履约主要条款及其他商务要求中全部要求逐条列入此表</w:t>
      </w:r>
      <w:r>
        <w:rPr>
          <w:rFonts w:ascii="宋体" w:hAnsi="宋体" w:cs="宋体" w:hint="eastAsia"/>
          <w:b/>
          <w:color w:val="000000"/>
        </w:rPr>
        <w:t>。</w:t>
      </w:r>
    </w:p>
    <w:p w:rsidR="00755C72" w:rsidRDefault="00F84E83">
      <w:pPr>
        <w:spacing w:line="400" w:lineRule="exact"/>
        <w:ind w:leftChars="57" w:left="330" w:hangingChars="100" w:hanging="210"/>
        <w:rPr>
          <w:rFonts w:ascii="宋体" w:hAnsi="宋体" w:cs="宋体"/>
          <w:bCs/>
          <w:color w:val="000000"/>
        </w:rPr>
      </w:pPr>
      <w:r>
        <w:rPr>
          <w:rFonts w:ascii="宋体" w:hAnsi="宋体" w:cs="宋体" w:hint="eastAsia"/>
          <w:bCs/>
          <w:color w:val="000000"/>
        </w:rPr>
        <w:t>2.</w:t>
      </w:r>
      <w:r>
        <w:rPr>
          <w:rFonts w:ascii="宋体" w:hAnsi="宋体" w:cs="宋体" w:hint="eastAsia"/>
          <w:bCs/>
          <w:color w:val="000000"/>
        </w:rPr>
        <w:t>供应商必须据实填写，不得虚假响应，其响应文件无效并按规定追究其相关责任。</w:t>
      </w:r>
    </w:p>
    <w:p w:rsidR="00755C72" w:rsidRDefault="00755C72">
      <w:pPr>
        <w:adjustRightInd w:val="0"/>
        <w:spacing w:line="360" w:lineRule="auto"/>
        <w:ind w:firstLineChars="175" w:firstLine="368"/>
        <w:rPr>
          <w:rFonts w:ascii="宋体" w:hAnsi="宋体" w:cs="宋体"/>
          <w:bCs/>
          <w:color w:val="000000"/>
        </w:rPr>
      </w:pPr>
    </w:p>
    <w:p w:rsidR="00755C72" w:rsidRDefault="00755C72">
      <w:pPr>
        <w:adjustRightInd w:val="0"/>
        <w:spacing w:line="360" w:lineRule="auto"/>
        <w:ind w:firstLineChars="175" w:firstLine="368"/>
        <w:rPr>
          <w:rFonts w:ascii="宋体" w:hAnsi="宋体" w:cs="宋体"/>
          <w:bCs/>
          <w:color w:val="000000"/>
        </w:rPr>
      </w:pPr>
    </w:p>
    <w:p w:rsidR="00755C72" w:rsidRDefault="00F84E83">
      <w:pPr>
        <w:adjustRightInd w:val="0"/>
        <w:spacing w:line="360" w:lineRule="auto"/>
        <w:ind w:firstLineChars="175" w:firstLine="368"/>
        <w:rPr>
          <w:rFonts w:ascii="宋体" w:hAnsi="宋体" w:cs="宋体"/>
          <w:bCs/>
          <w:color w:val="000000"/>
        </w:rPr>
      </w:pPr>
      <w:r>
        <w:rPr>
          <w:rFonts w:ascii="宋体" w:hAnsi="宋体" w:cs="宋体" w:hint="eastAsia"/>
          <w:bCs/>
          <w:color w:val="000000"/>
        </w:rPr>
        <w:t>供应商名称：</w:t>
      </w:r>
      <w:r>
        <w:rPr>
          <w:rFonts w:ascii="宋体" w:hAnsi="宋体" w:cs="宋体" w:hint="eastAsia"/>
          <w:bCs/>
          <w:color w:val="000000"/>
        </w:rPr>
        <w:t xml:space="preserve">        </w:t>
      </w:r>
      <w:r>
        <w:rPr>
          <w:rFonts w:ascii="宋体" w:hAnsi="宋体" w:cs="宋体" w:hint="eastAsia"/>
          <w:bCs/>
          <w:color w:val="000000"/>
        </w:rPr>
        <w:t>（盖章）</w:t>
      </w:r>
    </w:p>
    <w:p w:rsidR="00755C72" w:rsidRDefault="00F84E83">
      <w:pPr>
        <w:adjustRightInd w:val="0"/>
        <w:spacing w:line="360" w:lineRule="auto"/>
        <w:ind w:firstLineChars="175" w:firstLine="368"/>
        <w:rPr>
          <w:rFonts w:ascii="宋体" w:hAnsi="宋体" w:cs="宋体"/>
          <w:bCs/>
          <w:color w:val="000000"/>
        </w:rPr>
      </w:pPr>
      <w:r>
        <w:rPr>
          <w:rFonts w:ascii="宋体" w:hAnsi="宋体" w:cs="宋体" w:hint="eastAsia"/>
          <w:color w:val="000000"/>
        </w:rPr>
        <w:t>法定代表人或授权代表（签字）</w:t>
      </w:r>
      <w:r>
        <w:rPr>
          <w:rFonts w:ascii="宋体" w:hAnsi="宋体" w:cs="宋体" w:hint="eastAsia"/>
          <w:bCs/>
          <w:color w:val="000000"/>
        </w:rPr>
        <w:t>：</w:t>
      </w:r>
    </w:p>
    <w:p w:rsidR="00755C72" w:rsidRDefault="00F84E83">
      <w:pPr>
        <w:adjustRightInd w:val="0"/>
        <w:spacing w:line="360" w:lineRule="auto"/>
        <w:ind w:firstLineChars="175" w:firstLine="368"/>
        <w:rPr>
          <w:rFonts w:ascii="宋体" w:hAnsi="宋体" w:cs="宋体"/>
          <w:color w:val="000000"/>
        </w:rPr>
      </w:pPr>
      <w:r>
        <w:rPr>
          <w:rFonts w:ascii="宋体" w:hAnsi="宋体" w:cs="宋体" w:hint="eastAsia"/>
          <w:bCs/>
          <w:color w:val="000000"/>
        </w:rPr>
        <w:t>日期</w:t>
      </w:r>
      <w:r>
        <w:rPr>
          <w:rFonts w:ascii="宋体" w:hAnsi="宋体" w:cs="宋体" w:hint="eastAsia"/>
          <w:bCs/>
          <w:color w:val="000000"/>
        </w:rPr>
        <w:t>:</w:t>
      </w:r>
    </w:p>
    <w:p w:rsidR="00755C72" w:rsidRDefault="00F84E83">
      <w:pPr>
        <w:jc w:val="center"/>
        <w:rPr>
          <w:rFonts w:ascii="宋体" w:eastAsiaTheme="majorEastAsia" w:hAnsi="宋体" w:cs="宋体"/>
          <w:b/>
          <w:bCs/>
          <w:color w:val="000000"/>
          <w:sz w:val="32"/>
          <w:szCs w:val="32"/>
        </w:rPr>
      </w:pPr>
      <w:r>
        <w:rPr>
          <w:rFonts w:ascii="宋体" w:hAnsi="宋体" w:cs="宋体" w:hint="eastAsia"/>
          <w:color w:val="000000"/>
        </w:rPr>
        <w:br w:type="page"/>
      </w:r>
      <w:bookmarkStart w:id="47" w:name="_Toc514241841"/>
      <w:r>
        <w:rPr>
          <w:rFonts w:ascii="宋体" w:eastAsiaTheme="majorEastAsia" w:hAnsi="宋体" w:cs="宋体" w:hint="eastAsia"/>
          <w:b/>
          <w:bCs/>
          <w:color w:val="000000"/>
          <w:sz w:val="28"/>
          <w:szCs w:val="28"/>
        </w:rPr>
        <w:t>四、供应商类似项目业绩一览表</w:t>
      </w:r>
      <w:bookmarkEnd w:id="47"/>
    </w:p>
    <w:p w:rsidR="00755C72" w:rsidRDefault="00755C72">
      <w:pPr>
        <w:pStyle w:val="a8"/>
      </w:pPr>
    </w:p>
    <w:p w:rsidR="00755C72" w:rsidRDefault="00F84E83">
      <w:pPr>
        <w:spacing w:line="360" w:lineRule="auto"/>
        <w:rPr>
          <w:rFonts w:ascii="宋体" w:hAnsi="宋体" w:cs="宋体"/>
          <w:b/>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p w:rsidR="00755C72" w:rsidRDefault="00755C72">
      <w:pPr>
        <w:jc w:val="center"/>
        <w:rPr>
          <w:rFonts w:ascii="宋体" w:hAnsi="宋体" w:cs="宋体"/>
          <w:b/>
          <w:bCs/>
          <w:color w:val="00000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921"/>
        <w:gridCol w:w="1849"/>
        <w:gridCol w:w="1694"/>
        <w:gridCol w:w="1489"/>
        <w:gridCol w:w="1817"/>
        <w:gridCol w:w="8"/>
        <w:gridCol w:w="1663"/>
        <w:gridCol w:w="21"/>
      </w:tblGrid>
      <w:tr w:rsidR="00755C72">
        <w:trPr>
          <w:cantSplit/>
          <w:trHeight w:val="600"/>
          <w:jc w:val="center"/>
        </w:trPr>
        <w:tc>
          <w:tcPr>
            <w:tcW w:w="921" w:type="dxa"/>
            <w:tcBorders>
              <w:top w:val="single" w:sz="4" w:space="0" w:color="auto"/>
            </w:tcBorders>
            <w:noWrap/>
            <w:vAlign w:val="center"/>
          </w:tcPr>
          <w:p w:rsidR="00755C72" w:rsidRDefault="00F84E83">
            <w:pPr>
              <w:spacing w:line="400" w:lineRule="exact"/>
              <w:ind w:firstLineChars="50" w:firstLine="105"/>
              <w:jc w:val="center"/>
              <w:rPr>
                <w:rFonts w:ascii="宋体" w:hAnsi="宋体" w:cs="宋体"/>
                <w:b/>
                <w:color w:val="000000"/>
              </w:rPr>
            </w:pPr>
            <w:r>
              <w:rPr>
                <w:rFonts w:ascii="宋体" w:hAnsi="宋体" w:cs="宋体" w:hint="eastAsia"/>
                <w:b/>
                <w:color w:val="000000"/>
              </w:rPr>
              <w:t>年份</w:t>
            </w:r>
          </w:p>
        </w:tc>
        <w:tc>
          <w:tcPr>
            <w:tcW w:w="1849" w:type="dxa"/>
            <w:noWrap/>
            <w:vAlign w:val="center"/>
          </w:tcPr>
          <w:p w:rsidR="00755C72" w:rsidRDefault="00F84E83">
            <w:pPr>
              <w:spacing w:line="400" w:lineRule="exact"/>
              <w:jc w:val="center"/>
              <w:rPr>
                <w:rFonts w:ascii="宋体" w:hAnsi="宋体" w:cs="宋体"/>
                <w:b/>
                <w:color w:val="000000"/>
              </w:rPr>
            </w:pPr>
            <w:r>
              <w:rPr>
                <w:rFonts w:ascii="宋体" w:hAnsi="宋体" w:cs="宋体" w:hint="eastAsia"/>
                <w:b/>
                <w:color w:val="000000"/>
              </w:rPr>
              <w:t>用户名称</w:t>
            </w:r>
          </w:p>
        </w:tc>
        <w:tc>
          <w:tcPr>
            <w:tcW w:w="1694" w:type="dxa"/>
            <w:noWrap/>
            <w:vAlign w:val="center"/>
          </w:tcPr>
          <w:p w:rsidR="00755C72" w:rsidRDefault="00F84E83">
            <w:pPr>
              <w:spacing w:line="400" w:lineRule="exact"/>
              <w:jc w:val="center"/>
              <w:rPr>
                <w:rFonts w:ascii="宋体" w:hAnsi="宋体" w:cs="宋体"/>
                <w:b/>
                <w:color w:val="000000"/>
              </w:rPr>
            </w:pPr>
            <w:r>
              <w:rPr>
                <w:rFonts w:ascii="宋体" w:hAnsi="宋体" w:cs="宋体" w:hint="eastAsia"/>
                <w:b/>
                <w:color w:val="000000"/>
              </w:rPr>
              <w:t>项目名称</w:t>
            </w:r>
          </w:p>
        </w:tc>
        <w:tc>
          <w:tcPr>
            <w:tcW w:w="1489" w:type="dxa"/>
            <w:noWrap/>
            <w:vAlign w:val="center"/>
          </w:tcPr>
          <w:p w:rsidR="00755C72" w:rsidRDefault="00F84E83">
            <w:pPr>
              <w:spacing w:line="400" w:lineRule="exact"/>
              <w:jc w:val="center"/>
              <w:rPr>
                <w:rFonts w:ascii="宋体" w:hAnsi="宋体" w:cs="宋体"/>
                <w:b/>
                <w:color w:val="000000"/>
              </w:rPr>
            </w:pPr>
            <w:r>
              <w:rPr>
                <w:rFonts w:ascii="宋体" w:hAnsi="宋体" w:cs="宋体" w:hint="eastAsia"/>
                <w:b/>
                <w:color w:val="000000"/>
              </w:rPr>
              <w:t>完成时间</w:t>
            </w:r>
          </w:p>
        </w:tc>
        <w:tc>
          <w:tcPr>
            <w:tcW w:w="1825" w:type="dxa"/>
            <w:gridSpan w:val="2"/>
            <w:noWrap/>
            <w:vAlign w:val="center"/>
          </w:tcPr>
          <w:p w:rsidR="00755C72" w:rsidRDefault="00F84E83">
            <w:pPr>
              <w:spacing w:line="400" w:lineRule="exact"/>
              <w:ind w:firstLineChars="50" w:firstLine="105"/>
              <w:jc w:val="center"/>
              <w:rPr>
                <w:rFonts w:ascii="宋体" w:hAnsi="宋体" w:cs="宋体"/>
                <w:b/>
                <w:color w:val="000000"/>
              </w:rPr>
            </w:pPr>
            <w:r>
              <w:rPr>
                <w:rFonts w:ascii="宋体" w:hAnsi="宋体" w:cs="宋体" w:hint="eastAsia"/>
                <w:b/>
                <w:color w:val="000000"/>
              </w:rPr>
              <w:t>合同金额</w:t>
            </w:r>
          </w:p>
        </w:tc>
        <w:tc>
          <w:tcPr>
            <w:tcW w:w="1684" w:type="dxa"/>
            <w:gridSpan w:val="2"/>
            <w:tcBorders>
              <w:left w:val="single" w:sz="4" w:space="0" w:color="auto"/>
            </w:tcBorders>
            <w:noWrap/>
            <w:vAlign w:val="center"/>
          </w:tcPr>
          <w:p w:rsidR="00755C72" w:rsidRDefault="00F84E83">
            <w:pPr>
              <w:spacing w:line="400" w:lineRule="exact"/>
              <w:jc w:val="center"/>
              <w:rPr>
                <w:rFonts w:ascii="宋体" w:hAnsi="宋体" w:cs="宋体"/>
                <w:b/>
                <w:color w:val="000000"/>
              </w:rPr>
            </w:pPr>
            <w:r>
              <w:rPr>
                <w:rFonts w:ascii="宋体" w:hAnsi="宋体" w:cs="宋体" w:hint="eastAsia"/>
                <w:b/>
                <w:color w:val="000000"/>
              </w:rPr>
              <w:t>备注</w:t>
            </w: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left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gridAfter w:val="1"/>
          <w:wAfter w:w="21" w:type="dxa"/>
          <w:cantSplit/>
          <w:trHeight w:val="600"/>
          <w:jc w:val="center"/>
        </w:trPr>
        <w:tc>
          <w:tcPr>
            <w:tcW w:w="921" w:type="dxa"/>
            <w:tcBorders>
              <w:right w:val="single" w:sz="4" w:space="0" w:color="auto"/>
            </w:tcBorders>
            <w:noWrap/>
            <w:vAlign w:val="center"/>
          </w:tcPr>
          <w:p w:rsidR="00755C72" w:rsidRDefault="00755C72">
            <w:pPr>
              <w:spacing w:line="400" w:lineRule="exact"/>
              <w:rPr>
                <w:rFonts w:ascii="宋体" w:hAnsi="宋体" w:cs="宋体"/>
                <w:color w:val="000000"/>
              </w:rPr>
            </w:pPr>
          </w:p>
        </w:tc>
        <w:tc>
          <w:tcPr>
            <w:tcW w:w="1849"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694"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489"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817"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671" w:type="dxa"/>
            <w:gridSpan w:val="2"/>
            <w:tcBorders>
              <w:left w:val="single" w:sz="4" w:space="0" w:color="auto"/>
            </w:tcBorders>
            <w:noWrap/>
            <w:vAlign w:val="center"/>
          </w:tcPr>
          <w:p w:rsidR="00755C72" w:rsidRDefault="00755C72">
            <w:pPr>
              <w:spacing w:line="400" w:lineRule="exact"/>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rPr>
                <w:rFonts w:ascii="宋体" w:hAnsi="宋体" w:cs="宋体"/>
                <w:color w:val="000000"/>
              </w:rPr>
            </w:pPr>
          </w:p>
        </w:tc>
        <w:tc>
          <w:tcPr>
            <w:tcW w:w="1849" w:type="dxa"/>
            <w:noWrap/>
            <w:vAlign w:val="center"/>
          </w:tcPr>
          <w:p w:rsidR="00755C72" w:rsidRDefault="00755C72">
            <w:pPr>
              <w:spacing w:line="400" w:lineRule="exact"/>
              <w:rPr>
                <w:rFonts w:ascii="宋体" w:hAnsi="宋体" w:cs="宋体"/>
                <w:color w:val="000000"/>
              </w:rPr>
            </w:pPr>
          </w:p>
        </w:tc>
        <w:tc>
          <w:tcPr>
            <w:tcW w:w="1694" w:type="dxa"/>
            <w:noWrap/>
            <w:vAlign w:val="center"/>
          </w:tcPr>
          <w:p w:rsidR="00755C72" w:rsidRDefault="00755C72">
            <w:pPr>
              <w:spacing w:line="400" w:lineRule="exact"/>
              <w:rPr>
                <w:rFonts w:ascii="宋体" w:hAnsi="宋体" w:cs="宋体"/>
                <w:color w:val="000000"/>
              </w:rPr>
            </w:pPr>
          </w:p>
        </w:tc>
        <w:tc>
          <w:tcPr>
            <w:tcW w:w="1489" w:type="dxa"/>
            <w:noWrap/>
            <w:vAlign w:val="center"/>
          </w:tcPr>
          <w:p w:rsidR="00755C72" w:rsidRDefault="00755C72">
            <w:pPr>
              <w:spacing w:line="400" w:lineRule="exact"/>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510"/>
          <w:jc w:val="center"/>
        </w:trPr>
        <w:tc>
          <w:tcPr>
            <w:tcW w:w="921"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15"/>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15"/>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450"/>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435"/>
          <w:jc w:val="center"/>
        </w:trPr>
        <w:tc>
          <w:tcPr>
            <w:tcW w:w="921"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tcBorders>
            <w:noWrap/>
            <w:vAlign w:val="center"/>
          </w:tcPr>
          <w:p w:rsidR="00755C72" w:rsidRDefault="00755C72">
            <w:pPr>
              <w:spacing w:line="400" w:lineRule="exact"/>
              <w:jc w:val="center"/>
              <w:rPr>
                <w:rFonts w:ascii="宋体" w:hAnsi="宋体" w:cs="宋体"/>
                <w:color w:val="000000"/>
              </w:rPr>
            </w:pPr>
          </w:p>
        </w:tc>
      </w:tr>
    </w:tbl>
    <w:p w:rsidR="00755C72" w:rsidRDefault="00755C72">
      <w:pPr>
        <w:spacing w:line="400" w:lineRule="exact"/>
        <w:rPr>
          <w:rFonts w:ascii="宋体" w:hAnsi="宋体" w:cs="宋体"/>
          <w:color w:val="000000"/>
        </w:rPr>
      </w:pPr>
    </w:p>
    <w:p w:rsidR="00755C72" w:rsidRDefault="00F84E8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20"/>
        <w:rPr>
          <w:rFonts w:ascii="宋体" w:hAnsi="宋体" w:cs="宋体"/>
          <w:color w:val="000000"/>
        </w:rPr>
      </w:pPr>
      <w:r>
        <w:rPr>
          <w:rFonts w:ascii="宋体" w:hAnsi="宋体" w:cs="宋体" w:hint="eastAsia"/>
          <w:color w:val="000000"/>
        </w:rPr>
        <w:t>注：供应商以上业绩需提供有关书面证明材料。</w:t>
      </w:r>
    </w:p>
    <w:p w:rsidR="00755C72" w:rsidRDefault="00755C72">
      <w:pPr>
        <w:spacing w:line="400" w:lineRule="exact"/>
        <w:ind w:left="360"/>
        <w:jc w:val="center"/>
        <w:rPr>
          <w:rFonts w:ascii="宋体" w:hAnsi="宋体" w:cs="宋体"/>
          <w:color w:val="000000"/>
        </w:rPr>
      </w:pPr>
    </w:p>
    <w:p w:rsidR="00755C72" w:rsidRDefault="00755C72">
      <w:pPr>
        <w:rPr>
          <w:rFonts w:ascii="宋体" w:hAnsi="宋体" w:cs="宋体"/>
          <w:color w:val="000000"/>
        </w:rPr>
      </w:pP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XXXX</w:t>
      </w:r>
      <w:r>
        <w:rPr>
          <w:rFonts w:ascii="宋体" w:hAnsi="宋体" w:cs="宋体" w:hint="eastAsia"/>
          <w:color w:val="000000"/>
        </w:rPr>
        <w:t>（盖单位公章）</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XXXX</w:t>
      </w:r>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日期</w:t>
      </w:r>
      <w:r>
        <w:rPr>
          <w:rFonts w:ascii="宋体" w:hAnsi="宋体" w:cs="宋体" w:hint="eastAsia"/>
          <w:color w:val="000000"/>
        </w:rPr>
        <w:t>: XXXX</w:t>
      </w:r>
    </w:p>
    <w:p w:rsidR="00755C72" w:rsidRDefault="00755C72">
      <w:pPr>
        <w:rPr>
          <w:rFonts w:ascii="宋体" w:hAnsi="宋体" w:cs="宋体"/>
          <w:color w:val="000000"/>
        </w:rPr>
      </w:pPr>
    </w:p>
    <w:p w:rsidR="00755C72" w:rsidRDefault="00755C72">
      <w:pPr>
        <w:tabs>
          <w:tab w:val="left" w:pos="5842"/>
        </w:tabs>
        <w:rPr>
          <w:rFonts w:ascii="宋体" w:hAnsi="宋体" w:cs="宋体"/>
          <w:b/>
          <w:color w:val="000000"/>
          <w:sz w:val="32"/>
          <w:szCs w:val="32"/>
        </w:rPr>
      </w:pPr>
    </w:p>
    <w:p w:rsidR="00755C72" w:rsidRDefault="00F84E83">
      <w:pPr>
        <w:pStyle w:val="2"/>
        <w:spacing w:line="400" w:lineRule="exact"/>
        <w:jc w:val="center"/>
        <w:rPr>
          <w:rFonts w:ascii="宋体" w:hAnsi="宋体" w:cs="宋体"/>
          <w:color w:val="000000"/>
          <w:sz w:val="28"/>
          <w:szCs w:val="28"/>
        </w:rPr>
      </w:pPr>
      <w:bookmarkStart w:id="48" w:name="_Toc514241842"/>
      <w:r>
        <w:rPr>
          <w:rFonts w:ascii="宋体" w:hAnsi="宋体" w:cs="宋体" w:hint="eastAsia"/>
          <w:color w:val="000000"/>
          <w:sz w:val="28"/>
          <w:szCs w:val="28"/>
        </w:rPr>
        <w:t>五、供应商本项目管理、技术、服务人员情况表</w:t>
      </w:r>
      <w:bookmarkEnd w:id="48"/>
    </w:p>
    <w:p w:rsidR="00755C72" w:rsidRDefault="00755C72">
      <w:pPr>
        <w:rPr>
          <w:rFonts w:ascii="宋体" w:hAnsi="宋体" w:cs="宋体"/>
          <w:color w:val="000000"/>
          <w:sz w:val="32"/>
          <w:szCs w:val="32"/>
        </w:rPr>
      </w:pPr>
    </w:p>
    <w:p w:rsidR="00755C72" w:rsidRDefault="00F84E83">
      <w:pPr>
        <w:spacing w:line="360" w:lineRule="auto"/>
        <w:rPr>
          <w:rFonts w:ascii="宋体" w:hAnsi="宋体" w:cs="宋体"/>
          <w:b/>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065"/>
        <w:gridCol w:w="1064"/>
        <w:gridCol w:w="1064"/>
        <w:gridCol w:w="1064"/>
        <w:gridCol w:w="1064"/>
        <w:gridCol w:w="1064"/>
        <w:gridCol w:w="1064"/>
        <w:gridCol w:w="1058"/>
      </w:tblGrid>
      <w:tr w:rsidR="00755C72">
        <w:trPr>
          <w:jc w:val="center"/>
        </w:trPr>
        <w:tc>
          <w:tcPr>
            <w:tcW w:w="1063"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类别</w:t>
            </w:r>
          </w:p>
        </w:tc>
        <w:tc>
          <w:tcPr>
            <w:tcW w:w="1065"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职务</w:t>
            </w:r>
          </w:p>
        </w:tc>
        <w:tc>
          <w:tcPr>
            <w:tcW w:w="1064"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姓名</w:t>
            </w:r>
          </w:p>
        </w:tc>
        <w:tc>
          <w:tcPr>
            <w:tcW w:w="1064"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职称</w:t>
            </w:r>
          </w:p>
        </w:tc>
        <w:tc>
          <w:tcPr>
            <w:tcW w:w="1064"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常住地</w:t>
            </w:r>
          </w:p>
        </w:tc>
        <w:tc>
          <w:tcPr>
            <w:tcW w:w="4250" w:type="dxa"/>
            <w:gridSpan w:val="4"/>
            <w:noWrap/>
            <w:vAlign w:val="center"/>
          </w:tcPr>
          <w:p w:rsidR="00755C72" w:rsidRDefault="00F84E83">
            <w:pPr>
              <w:jc w:val="center"/>
              <w:rPr>
                <w:rFonts w:ascii="宋体" w:hAnsi="宋体" w:cs="宋体"/>
                <w:color w:val="000000"/>
              </w:rPr>
            </w:pPr>
            <w:r>
              <w:rPr>
                <w:rFonts w:ascii="宋体" w:hAnsi="宋体" w:cs="宋体" w:hint="eastAsia"/>
                <w:color w:val="000000"/>
              </w:rPr>
              <w:t>资格证明</w:t>
            </w:r>
          </w:p>
        </w:tc>
      </w:tr>
      <w:tr w:rsidR="00755C72">
        <w:trPr>
          <w:jc w:val="center"/>
        </w:trPr>
        <w:tc>
          <w:tcPr>
            <w:tcW w:w="1063" w:type="dxa"/>
            <w:vMerge/>
            <w:noWrap/>
            <w:vAlign w:val="center"/>
          </w:tcPr>
          <w:p w:rsidR="00755C72" w:rsidRDefault="00755C72">
            <w:pPr>
              <w:jc w:val="center"/>
              <w:rPr>
                <w:rFonts w:ascii="宋体" w:hAnsi="宋体" w:cs="宋体"/>
                <w:color w:val="000000"/>
              </w:rPr>
            </w:pPr>
          </w:p>
        </w:tc>
        <w:tc>
          <w:tcPr>
            <w:tcW w:w="1065"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noWrap/>
            <w:vAlign w:val="center"/>
          </w:tcPr>
          <w:p w:rsidR="00755C72" w:rsidRDefault="00F84E83">
            <w:pPr>
              <w:jc w:val="center"/>
              <w:rPr>
                <w:rFonts w:ascii="宋体" w:hAnsi="宋体" w:cs="宋体"/>
                <w:color w:val="000000"/>
              </w:rPr>
            </w:pPr>
            <w:r>
              <w:rPr>
                <w:rFonts w:ascii="宋体" w:hAnsi="宋体" w:cs="宋体" w:hint="eastAsia"/>
                <w:color w:val="000000"/>
              </w:rPr>
              <w:t>证书</w:t>
            </w:r>
          </w:p>
          <w:p w:rsidR="00755C72" w:rsidRDefault="00F84E83">
            <w:pPr>
              <w:jc w:val="center"/>
              <w:rPr>
                <w:rFonts w:ascii="宋体" w:hAnsi="宋体" w:cs="宋体"/>
                <w:color w:val="000000"/>
              </w:rPr>
            </w:pPr>
            <w:r>
              <w:rPr>
                <w:rFonts w:ascii="宋体" w:hAnsi="宋体" w:cs="宋体" w:hint="eastAsia"/>
                <w:color w:val="000000"/>
              </w:rPr>
              <w:t>名称</w:t>
            </w:r>
          </w:p>
        </w:tc>
        <w:tc>
          <w:tcPr>
            <w:tcW w:w="1064" w:type="dxa"/>
            <w:noWrap/>
            <w:vAlign w:val="center"/>
          </w:tcPr>
          <w:p w:rsidR="00755C72" w:rsidRDefault="00F84E83">
            <w:pPr>
              <w:jc w:val="center"/>
              <w:rPr>
                <w:rFonts w:ascii="宋体" w:hAnsi="宋体" w:cs="宋体"/>
                <w:color w:val="000000"/>
              </w:rPr>
            </w:pPr>
            <w:r>
              <w:rPr>
                <w:rFonts w:ascii="宋体" w:hAnsi="宋体" w:cs="宋体" w:hint="eastAsia"/>
                <w:color w:val="000000"/>
              </w:rPr>
              <w:t>级别</w:t>
            </w:r>
          </w:p>
        </w:tc>
        <w:tc>
          <w:tcPr>
            <w:tcW w:w="1064" w:type="dxa"/>
            <w:noWrap/>
            <w:vAlign w:val="center"/>
          </w:tcPr>
          <w:p w:rsidR="00755C72" w:rsidRDefault="00F84E83">
            <w:pPr>
              <w:jc w:val="center"/>
              <w:rPr>
                <w:rFonts w:ascii="宋体" w:hAnsi="宋体" w:cs="宋体"/>
                <w:color w:val="000000"/>
              </w:rPr>
            </w:pPr>
            <w:r>
              <w:rPr>
                <w:rFonts w:ascii="宋体" w:hAnsi="宋体" w:cs="宋体" w:hint="eastAsia"/>
                <w:color w:val="000000"/>
              </w:rPr>
              <w:t>证号</w:t>
            </w:r>
          </w:p>
        </w:tc>
        <w:tc>
          <w:tcPr>
            <w:tcW w:w="1058" w:type="dxa"/>
            <w:noWrap/>
            <w:vAlign w:val="center"/>
          </w:tcPr>
          <w:p w:rsidR="00755C72" w:rsidRDefault="00F84E83">
            <w:pPr>
              <w:jc w:val="center"/>
              <w:rPr>
                <w:rFonts w:ascii="宋体" w:hAnsi="宋体" w:cs="宋体"/>
                <w:color w:val="000000"/>
              </w:rPr>
            </w:pPr>
            <w:r>
              <w:rPr>
                <w:rFonts w:ascii="宋体" w:hAnsi="宋体" w:cs="宋体" w:hint="eastAsia"/>
                <w:color w:val="000000"/>
              </w:rPr>
              <w:t>专业</w:t>
            </w:r>
          </w:p>
        </w:tc>
      </w:tr>
      <w:tr w:rsidR="00755C72">
        <w:trPr>
          <w:trHeight w:val="595"/>
          <w:jc w:val="center"/>
        </w:trPr>
        <w:tc>
          <w:tcPr>
            <w:tcW w:w="1063"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管理</w:t>
            </w:r>
          </w:p>
          <w:p w:rsidR="00755C72" w:rsidRDefault="00F84E83">
            <w:pPr>
              <w:jc w:val="center"/>
              <w:rPr>
                <w:rFonts w:ascii="宋体" w:hAnsi="宋体" w:cs="宋体"/>
                <w:color w:val="000000"/>
              </w:rPr>
            </w:pPr>
            <w:r>
              <w:rPr>
                <w:rFonts w:ascii="宋体" w:hAnsi="宋体" w:cs="宋体" w:hint="eastAsia"/>
                <w:color w:val="000000"/>
              </w:rPr>
              <w:t>人员</w:t>
            </w: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技术</w:t>
            </w:r>
          </w:p>
          <w:p w:rsidR="00755C72" w:rsidRDefault="00F84E83">
            <w:pPr>
              <w:jc w:val="center"/>
              <w:rPr>
                <w:rFonts w:ascii="宋体" w:hAnsi="宋体" w:cs="宋体"/>
                <w:color w:val="000000"/>
              </w:rPr>
            </w:pPr>
            <w:r>
              <w:rPr>
                <w:rFonts w:ascii="宋体" w:hAnsi="宋体" w:cs="宋体" w:hint="eastAsia"/>
                <w:color w:val="000000"/>
              </w:rPr>
              <w:t>人员</w:t>
            </w: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val="restart"/>
            <w:noWrap/>
            <w:vAlign w:val="center"/>
          </w:tcPr>
          <w:p w:rsidR="00755C72" w:rsidRDefault="00F84E83">
            <w:pPr>
              <w:jc w:val="center"/>
              <w:rPr>
                <w:rFonts w:ascii="宋体" w:hAnsi="宋体" w:cs="宋体"/>
                <w:color w:val="000000"/>
              </w:rPr>
            </w:pPr>
            <w:r>
              <w:rPr>
                <w:rFonts w:ascii="宋体" w:hAnsi="宋体" w:cs="宋体" w:hint="eastAsia"/>
                <w:color w:val="000000"/>
              </w:rPr>
              <w:t>售后服务人员</w:t>
            </w: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tcPr>
          <w:p w:rsidR="00755C72" w:rsidRDefault="00755C72">
            <w:pP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tcPr>
          <w:p w:rsidR="00755C72" w:rsidRDefault="00755C72">
            <w:pP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bl>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F84E83">
      <w:pPr>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XXX</w:t>
      </w:r>
      <w:r>
        <w:rPr>
          <w:rFonts w:ascii="宋体" w:hAnsi="宋体" w:cs="宋体" w:hint="eastAsia"/>
          <w:color w:val="000000"/>
        </w:rPr>
        <w:t>（盖单位公章）</w:t>
      </w:r>
    </w:p>
    <w:p w:rsidR="00755C72" w:rsidRDefault="00F84E83">
      <w:pPr>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XXX</w:t>
      </w:r>
    </w:p>
    <w:p w:rsidR="00755C72" w:rsidRDefault="00F84E83">
      <w:pPr>
        <w:rPr>
          <w:rFonts w:ascii="宋体" w:hAnsi="宋体" w:cs="宋体"/>
          <w:color w:val="000000"/>
        </w:rPr>
      </w:pPr>
      <w:r>
        <w:rPr>
          <w:rFonts w:ascii="宋体" w:hAnsi="宋体" w:cs="宋体" w:hint="eastAsia"/>
          <w:color w:val="000000"/>
        </w:rPr>
        <w:t>日</w:t>
      </w:r>
      <w:r>
        <w:rPr>
          <w:rFonts w:ascii="宋体" w:hAnsi="宋体" w:cs="宋体" w:hint="eastAsia"/>
          <w:color w:val="000000"/>
        </w:rPr>
        <w:t xml:space="preserve">      </w:t>
      </w:r>
      <w:r>
        <w:rPr>
          <w:rFonts w:ascii="宋体" w:hAnsi="宋体" w:cs="宋体" w:hint="eastAsia"/>
          <w:color w:val="000000"/>
        </w:rPr>
        <w:t>期：</w:t>
      </w:r>
      <w:r>
        <w:rPr>
          <w:rFonts w:ascii="宋体" w:hAnsi="宋体" w:cs="宋体" w:hint="eastAsia"/>
          <w:color w:val="000000"/>
        </w:rPr>
        <w:t>XXX</w:t>
      </w: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pStyle w:val="a8"/>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pStyle w:val="a8"/>
      </w:pPr>
    </w:p>
    <w:p w:rsidR="00755C72" w:rsidRDefault="00755C72"/>
    <w:p w:rsidR="00755C72" w:rsidRDefault="00755C72">
      <w:pPr>
        <w:rPr>
          <w:rFonts w:ascii="宋体" w:hAnsi="宋体" w:cs="宋体"/>
          <w:color w:val="000000"/>
          <w:sz w:val="32"/>
          <w:szCs w:val="32"/>
        </w:rPr>
      </w:pPr>
    </w:p>
    <w:p w:rsidR="00755C72" w:rsidRDefault="00755C72">
      <w:pPr>
        <w:spacing w:line="360" w:lineRule="auto"/>
        <w:ind w:left="850"/>
        <w:jc w:val="center"/>
        <w:rPr>
          <w:rFonts w:ascii="宋体" w:hAnsi="宋体" w:cs="宋体"/>
          <w:color w:val="000000"/>
        </w:rPr>
      </w:pPr>
    </w:p>
    <w:p w:rsidR="00755C72" w:rsidRDefault="00F84E83">
      <w:pPr>
        <w:autoSpaceDE w:val="0"/>
        <w:autoSpaceDN w:val="0"/>
        <w:spacing w:line="360" w:lineRule="auto"/>
        <w:ind w:left="1054" w:hangingChars="500" w:hanging="1054"/>
        <w:textAlignment w:val="bottom"/>
        <w:rPr>
          <w:rFonts w:ascii="宋体" w:hAnsi="宋体" w:cs="宋体"/>
          <w:b/>
          <w:bCs/>
          <w:color w:val="000000"/>
        </w:rPr>
      </w:pPr>
      <w:r>
        <w:rPr>
          <w:rFonts w:ascii="宋体" w:hAnsi="宋体" w:cs="宋体" w:hint="eastAsia"/>
          <w:b/>
          <w:bCs/>
          <w:color w:val="000000"/>
        </w:rPr>
        <w:t>六、项目实施承诺函（含：技术方案、实施计划、工期安排、人员配置等）（如适用）</w:t>
      </w:r>
    </w:p>
    <w:p w:rsidR="00755C72" w:rsidRDefault="00F84E83">
      <w:pPr>
        <w:tabs>
          <w:tab w:val="left" w:pos="3525"/>
        </w:tabs>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textAlignment w:val="bottom"/>
        <w:rPr>
          <w:rFonts w:ascii="宋体" w:hAnsi="宋体" w:cs="宋体"/>
          <w:b/>
          <w:bCs/>
          <w:color w:val="000000"/>
        </w:rPr>
      </w:pPr>
    </w:p>
    <w:p w:rsidR="00755C72" w:rsidRDefault="00F84E83">
      <w:pPr>
        <w:autoSpaceDE w:val="0"/>
        <w:autoSpaceDN w:val="0"/>
        <w:spacing w:line="360" w:lineRule="auto"/>
        <w:textAlignment w:val="bottom"/>
        <w:rPr>
          <w:rFonts w:ascii="宋体" w:hAnsi="宋体" w:cs="宋体"/>
          <w:b/>
          <w:bCs/>
          <w:color w:val="000000"/>
        </w:rPr>
      </w:pPr>
      <w:r>
        <w:rPr>
          <w:rFonts w:ascii="宋体" w:hAnsi="宋体" w:cs="宋体" w:hint="eastAsia"/>
          <w:b/>
          <w:bCs/>
          <w:color w:val="000000"/>
        </w:rPr>
        <w:t>七、供应商的合理化建议；（如适用）</w:t>
      </w:r>
    </w:p>
    <w:p w:rsidR="00755C72" w:rsidRDefault="00F84E83">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F84E83">
      <w:pPr>
        <w:autoSpaceDE w:val="0"/>
        <w:autoSpaceDN w:val="0"/>
        <w:spacing w:line="360" w:lineRule="auto"/>
        <w:textAlignment w:val="bottom"/>
        <w:rPr>
          <w:rFonts w:ascii="宋体" w:hAnsi="宋体" w:cs="宋体"/>
          <w:b/>
          <w:bCs/>
          <w:color w:val="000000"/>
        </w:rPr>
      </w:pPr>
      <w:r>
        <w:rPr>
          <w:rFonts w:ascii="宋体" w:hAnsi="宋体" w:cs="宋体" w:hint="eastAsia"/>
          <w:b/>
          <w:bCs/>
          <w:color w:val="000000"/>
        </w:rPr>
        <w:t>八、供应商服务承诺（如适用）</w:t>
      </w:r>
    </w:p>
    <w:p w:rsidR="00755C72" w:rsidRDefault="00F84E83">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ind w:firstLineChars="500" w:firstLine="1050"/>
        <w:textAlignment w:val="bottom"/>
        <w:rPr>
          <w:rFonts w:ascii="宋体" w:hAnsi="宋体" w:cs="宋体"/>
          <w:color w:val="000000"/>
        </w:rPr>
      </w:pPr>
    </w:p>
    <w:p w:rsidR="00755C72" w:rsidRDefault="00F84E83">
      <w:pPr>
        <w:adjustRightInd w:val="0"/>
        <w:snapToGrid w:val="0"/>
        <w:spacing w:line="360" w:lineRule="auto"/>
        <w:rPr>
          <w:rFonts w:ascii="宋体" w:hAnsi="宋体" w:cs="宋体"/>
          <w:b/>
          <w:bCs/>
          <w:color w:val="000000"/>
        </w:rPr>
      </w:pPr>
      <w:r>
        <w:rPr>
          <w:rFonts w:ascii="宋体" w:hAnsi="宋体" w:cs="宋体" w:hint="eastAsia"/>
          <w:b/>
          <w:bCs/>
          <w:color w:val="000000"/>
        </w:rPr>
        <w:t>九、比选文件要求的其他资料及证明材料或供应商认为必要的其他补充材料（如适用）</w:t>
      </w:r>
    </w:p>
    <w:p w:rsidR="00755C72" w:rsidRDefault="00F84E83">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textAlignment w:val="bottom"/>
        <w:rPr>
          <w:rFonts w:ascii="宋体" w:hAnsi="宋体" w:cs="宋体"/>
          <w:b/>
          <w:bCs/>
          <w:color w:val="000000"/>
        </w:rPr>
      </w:pPr>
    </w:p>
    <w:p w:rsidR="00755C72" w:rsidRDefault="00F84E83">
      <w:pPr>
        <w:spacing w:line="360" w:lineRule="auto"/>
        <w:ind w:firstLine="480"/>
        <w:rPr>
          <w:rFonts w:ascii="宋体" w:hAnsi="宋体" w:cs="宋体"/>
          <w:color w:val="000000"/>
        </w:rPr>
      </w:pPr>
      <w:r>
        <w:rPr>
          <w:rFonts w:ascii="宋体" w:hAnsi="宋体" w:cs="宋体" w:hint="eastAsia"/>
          <w:color w:val="000000"/>
        </w:rPr>
        <w:t>注：</w:t>
      </w:r>
    </w:p>
    <w:p w:rsidR="00755C72" w:rsidRDefault="00F84E83">
      <w:pPr>
        <w:spacing w:line="360" w:lineRule="auto"/>
        <w:ind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请各供应商务按照项目的服务和实施方案，自行提供说明函和相关资料。如无上述内容可不提供。</w:t>
      </w:r>
    </w:p>
    <w:p w:rsidR="00755C72" w:rsidRDefault="00F84E83">
      <w:pPr>
        <w:spacing w:line="360" w:lineRule="auto"/>
        <w:ind w:firstLine="480"/>
        <w:rPr>
          <w:rFonts w:ascii="宋体" w:hAnsi="宋体" w:cs="宋体"/>
          <w:color w:val="000000"/>
        </w:rPr>
      </w:pPr>
      <w:r>
        <w:rPr>
          <w:rFonts w:ascii="宋体" w:hAnsi="宋体" w:cs="宋体" w:hint="eastAsia"/>
          <w:color w:val="000000"/>
        </w:rPr>
        <w:t>2.</w:t>
      </w:r>
      <w:r>
        <w:rPr>
          <w:rFonts w:ascii="宋体" w:hAnsi="宋体" w:cs="宋体" w:hint="eastAsia"/>
          <w:color w:val="000000"/>
        </w:rPr>
        <w:t>比选文件中要求提供的其它文件、承诺或资料格式未作要求的供应商可自行拟定。</w:t>
      </w: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6B210E" w:rsidRDefault="006B210E">
      <w:pPr>
        <w:widowControl/>
        <w:jc w:val="left"/>
      </w:pPr>
      <w:r>
        <w:br w:type="page"/>
      </w:r>
    </w:p>
    <w:p w:rsidR="00755C72" w:rsidRDefault="00F84E83">
      <w:pPr>
        <w:numPr>
          <w:ilvl w:val="0"/>
          <w:numId w:val="2"/>
        </w:numPr>
        <w:spacing w:line="400" w:lineRule="exact"/>
        <w:ind w:firstLineChars="1000" w:firstLine="3200"/>
        <w:rPr>
          <w:rFonts w:ascii="黑体" w:eastAsia="黑体" w:hAnsi="黑体" w:cs="方正小标宋简体"/>
          <w:sz w:val="32"/>
          <w:szCs w:val="32"/>
        </w:rPr>
      </w:pPr>
      <w:bookmarkStart w:id="49" w:name="_Toc14793"/>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供应商资格条件要求</w:t>
      </w:r>
      <w:bookmarkEnd w:id="49"/>
    </w:p>
    <w:p w:rsidR="00755C72" w:rsidRDefault="00755C72">
      <w:pPr>
        <w:pStyle w:val="aa"/>
      </w:pPr>
    </w:p>
    <w:p w:rsidR="00755C72" w:rsidRDefault="00F84E83">
      <w:pPr>
        <w:keepNext/>
        <w:keepLines/>
        <w:numPr>
          <w:ilvl w:val="0"/>
          <w:numId w:val="3"/>
        </w:numPr>
        <w:adjustRightInd w:val="0"/>
        <w:snapToGrid w:val="0"/>
        <w:spacing w:line="360" w:lineRule="auto"/>
        <w:ind w:firstLineChars="200" w:firstLine="422"/>
        <w:outlineLvl w:val="5"/>
        <w:rPr>
          <w:rFonts w:ascii="宋体" w:hAnsi="宋体" w:cs="宋体"/>
          <w:b/>
          <w:bCs/>
          <w:color w:val="000000"/>
        </w:rPr>
      </w:pPr>
      <w:r>
        <w:rPr>
          <w:rFonts w:ascii="宋体" w:hAnsi="宋体" w:cs="宋体" w:hint="eastAsia"/>
          <w:b/>
          <w:bCs/>
          <w:color w:val="000000"/>
        </w:rPr>
        <w:t>供应商资格、资质性及其他类似效力要求</w:t>
      </w:r>
    </w:p>
    <w:p w:rsidR="00755C72" w:rsidRDefault="00F84E83">
      <w:pPr>
        <w:adjustRightInd w:val="0"/>
        <w:snapToGrid w:val="0"/>
        <w:spacing w:line="360" w:lineRule="auto"/>
        <w:ind w:firstLineChars="200" w:firstLine="422"/>
        <w:outlineLvl w:val="5"/>
        <w:rPr>
          <w:rFonts w:ascii="宋体" w:hAnsi="宋体" w:cs="宋体"/>
          <w:b/>
          <w:color w:val="000000"/>
        </w:rPr>
      </w:pPr>
      <w:r>
        <w:rPr>
          <w:rFonts w:ascii="宋体" w:hAnsi="宋体" w:cs="宋体" w:hint="eastAsia"/>
          <w:b/>
          <w:color w:val="000000"/>
        </w:rPr>
        <w:t>（一）资格要求：</w:t>
      </w:r>
    </w:p>
    <w:p w:rsidR="00755C72" w:rsidRDefault="00F84E83">
      <w:pPr>
        <w:adjustRightInd w:val="0"/>
        <w:snapToGrid w:val="0"/>
        <w:spacing w:line="360" w:lineRule="auto"/>
        <w:ind w:firstLineChars="200" w:firstLine="422"/>
        <w:outlineLvl w:val="5"/>
        <w:rPr>
          <w:rFonts w:ascii="宋体" w:hAnsi="宋体" w:cs="宋体"/>
          <w:b/>
          <w:bCs/>
          <w:color w:val="000000"/>
        </w:rPr>
      </w:pPr>
      <w:r>
        <w:rPr>
          <w:rFonts w:ascii="宋体" w:hAnsi="宋体" w:cs="宋体" w:hint="eastAsia"/>
          <w:b/>
          <w:bCs/>
          <w:color w:val="000000"/>
        </w:rPr>
        <w:t xml:space="preserve"> 1.</w:t>
      </w:r>
      <w:r>
        <w:rPr>
          <w:rFonts w:ascii="宋体" w:hAnsi="宋体" w:cs="宋体" w:hint="eastAsia"/>
          <w:b/>
          <w:bCs/>
          <w:color w:val="000000"/>
        </w:rPr>
        <w:t>供应商应具备下列条件：</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1</w:t>
      </w:r>
      <w:r>
        <w:rPr>
          <w:rFonts w:ascii="宋体" w:hAnsi="宋体" w:cs="宋体" w:hint="eastAsia"/>
          <w:color w:val="000000"/>
        </w:rPr>
        <w:t>、具有独立承担民事责任的能力；</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2</w:t>
      </w:r>
      <w:r>
        <w:rPr>
          <w:rFonts w:ascii="宋体" w:hAnsi="宋体" w:cs="宋体" w:hint="eastAsia"/>
          <w:color w:val="000000"/>
        </w:rPr>
        <w:t>、具有良好的商业信誉和健全的财务会计制度；</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3</w:t>
      </w:r>
      <w:r>
        <w:rPr>
          <w:rFonts w:ascii="宋体" w:hAnsi="宋体" w:cs="宋体" w:hint="eastAsia"/>
          <w:color w:val="000000"/>
        </w:rPr>
        <w:t>、具有履行合同所必需的设备和专业技术能力；</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4</w:t>
      </w:r>
      <w:r>
        <w:rPr>
          <w:rFonts w:ascii="宋体" w:hAnsi="宋体" w:cs="宋体" w:hint="eastAsia"/>
          <w:color w:val="000000"/>
        </w:rPr>
        <w:t>、有依法缴纳税收和社会保障资金的良好记录；</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5</w:t>
      </w:r>
      <w:r>
        <w:rPr>
          <w:rFonts w:ascii="宋体" w:hAnsi="宋体" w:cs="宋体" w:hint="eastAsia"/>
          <w:color w:val="000000"/>
        </w:rPr>
        <w:t>、参加本次采购活动前三年内，在经营活动中没有重大违法记录；</w:t>
      </w:r>
    </w:p>
    <w:p w:rsidR="00755C72" w:rsidRDefault="00F84E83">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6</w:t>
      </w:r>
      <w:r>
        <w:rPr>
          <w:rFonts w:ascii="宋体" w:hAnsi="宋体" w:cs="宋体" w:hint="eastAsia"/>
          <w:color w:val="000000"/>
        </w:rPr>
        <w:t>、法律、行政法规规定的其他条件。</w:t>
      </w:r>
    </w:p>
    <w:p w:rsidR="00755C72" w:rsidRDefault="00F84E83">
      <w:pPr>
        <w:adjustRightInd w:val="0"/>
        <w:snapToGrid w:val="0"/>
        <w:spacing w:line="360" w:lineRule="auto"/>
        <w:ind w:firstLineChars="200" w:firstLine="420"/>
        <w:rPr>
          <w:rFonts w:ascii="宋体" w:hAnsi="宋体" w:cs="宋体"/>
          <w:b/>
          <w:color w:val="000000"/>
        </w:rPr>
      </w:pPr>
      <w:r>
        <w:rPr>
          <w:rFonts w:ascii="宋体" w:hAnsi="宋体" w:cs="宋体" w:hint="eastAsia"/>
          <w:color w:val="000000"/>
        </w:rPr>
        <w:t>（二）</w:t>
      </w:r>
      <w:r>
        <w:rPr>
          <w:rFonts w:ascii="宋体" w:hAnsi="宋体" w:cs="宋体" w:hint="eastAsia"/>
          <w:b/>
          <w:color w:val="000000"/>
        </w:rPr>
        <w:t>采购人根据采购项目提出的特殊条件：</w:t>
      </w:r>
    </w:p>
    <w:p w:rsidR="00755C72" w:rsidRDefault="00F84E83">
      <w:pPr>
        <w:spacing w:line="440" w:lineRule="exact"/>
        <w:ind w:left="2"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、本项目参加采购活动的供应商在前三年内不得具有行贿犯罪记录；</w:t>
      </w:r>
    </w:p>
    <w:p w:rsidR="00755C72" w:rsidRDefault="00F84E83">
      <w:pPr>
        <w:spacing w:line="440" w:lineRule="exact"/>
        <w:ind w:left="2"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w:t>
      </w:r>
      <w:r>
        <w:rPr>
          <w:rFonts w:asciiTheme="minorEastAsia" w:hAnsiTheme="minorEastAsia" w:cs="仿宋_GB2312" w:hint="eastAsia"/>
          <w:sz w:val="24"/>
          <w:szCs w:val="24"/>
        </w:rPr>
        <w:t>供应商需具有《资质认定计量认证证书》</w:t>
      </w:r>
      <w:r>
        <w:rPr>
          <w:rFonts w:asciiTheme="minorEastAsia" w:hAnsiTheme="minorEastAsia" w:cs="仿宋_GB2312" w:hint="eastAsia"/>
          <w:sz w:val="24"/>
          <w:szCs w:val="24"/>
        </w:rPr>
        <w:t>CMA</w:t>
      </w:r>
      <w:r>
        <w:rPr>
          <w:rFonts w:asciiTheme="minorEastAsia" w:hAnsiTheme="minorEastAsia" w:cs="仿宋_GB2312" w:hint="eastAsia"/>
          <w:sz w:val="24"/>
          <w:szCs w:val="24"/>
        </w:rPr>
        <w:t>证书（证书附表中含：电离辐射类别）；</w:t>
      </w:r>
    </w:p>
    <w:p w:rsidR="00755C72" w:rsidRDefault="00F84E83">
      <w:pPr>
        <w:spacing w:line="4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、供应商需具有《放射卫生技术服务机构资质证书》乙级及以上资质证明；</w:t>
      </w:r>
    </w:p>
    <w:p w:rsidR="00755C72" w:rsidRDefault="00F84E83">
      <w:pPr>
        <w:spacing w:line="4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、供应商为四川省外注册的公司需具有在四川省卫生健康委员会的备案证明；</w:t>
      </w:r>
    </w:p>
    <w:p w:rsidR="00755C72" w:rsidRDefault="00F84E83">
      <w:pPr>
        <w:spacing w:line="460" w:lineRule="exact"/>
        <w:ind w:firstLineChars="200" w:firstLine="480"/>
        <w:rPr>
          <w:rFonts w:asciiTheme="minorEastAsia" w:hAnsiTheme="minorEastAsia" w:cs="仿宋_GB2312"/>
          <w:sz w:val="24"/>
          <w:szCs w:val="24"/>
        </w:rPr>
      </w:pPr>
      <w:r>
        <w:rPr>
          <w:rFonts w:ascii="宋体" w:hAnsi="宋体" w:cs="仿宋_GB2312" w:hint="eastAsia"/>
          <w:sz w:val="24"/>
        </w:rPr>
        <w:t>5</w:t>
      </w:r>
      <w:r>
        <w:rPr>
          <w:rFonts w:ascii="宋体" w:hAnsi="宋体" w:cs="仿宋_GB2312" w:hint="eastAsia"/>
          <w:sz w:val="24"/>
        </w:rPr>
        <w:t>、本项目不接受联合体参与</w:t>
      </w:r>
      <w:r>
        <w:rPr>
          <w:rFonts w:ascii="宋体" w:hAnsi="宋体" w:cs="仿宋_GB2312"/>
          <w:sz w:val="24"/>
        </w:rPr>
        <w:t>。</w:t>
      </w:r>
    </w:p>
    <w:p w:rsidR="00755C72" w:rsidRDefault="00755C72">
      <w:pPr>
        <w:pStyle w:val="4"/>
      </w:pPr>
    </w:p>
    <w:p w:rsidR="00755C72" w:rsidRDefault="00F84E83">
      <w:pPr>
        <w:adjustRightInd w:val="0"/>
        <w:snapToGrid w:val="0"/>
        <w:spacing w:line="360" w:lineRule="auto"/>
        <w:ind w:firstLineChars="200" w:firstLine="422"/>
        <w:rPr>
          <w:rFonts w:ascii="宋体" w:hAnsi="宋体" w:cs="宋体"/>
          <w:color w:val="000000"/>
        </w:rPr>
      </w:pPr>
      <w:r>
        <w:rPr>
          <w:rFonts w:ascii="宋体" w:hAnsi="宋体" w:cs="宋体" w:hint="eastAsia"/>
          <w:b/>
          <w:bCs/>
          <w:color w:val="000000"/>
        </w:rPr>
        <w:t>（三）其他类似效力要求：</w:t>
      </w:r>
      <w:r>
        <w:rPr>
          <w:rFonts w:ascii="宋体" w:hAnsi="宋体" w:cs="宋体" w:hint="eastAsia"/>
          <w:color w:val="000000"/>
        </w:rPr>
        <w:t>供应商法定代表人授权参加本次比选活动的合法代表。</w:t>
      </w:r>
    </w:p>
    <w:p w:rsidR="00755C72" w:rsidRDefault="00755C72">
      <w:pPr>
        <w:rPr>
          <w:rFonts w:ascii="宋体" w:hAnsi="宋体" w:cs="宋体"/>
          <w:color w:val="000000"/>
          <w:szCs w:val="21"/>
        </w:rPr>
      </w:pPr>
    </w:p>
    <w:p w:rsidR="00755C72" w:rsidRDefault="00755C72">
      <w:pPr>
        <w:rPr>
          <w:rFonts w:ascii="宋体" w:hAnsi="宋体" w:cs="宋体"/>
          <w:color w:val="000000"/>
          <w:szCs w:val="21"/>
        </w:rPr>
      </w:pPr>
    </w:p>
    <w:p w:rsidR="00755C72" w:rsidRDefault="00F84E83">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注：</w:t>
      </w:r>
      <w:r>
        <w:rPr>
          <w:rFonts w:ascii="宋体" w:hAnsi="宋体" w:cs="宋体" w:hint="eastAsia"/>
          <w:b/>
          <w:bCs/>
          <w:color w:val="000000"/>
          <w:szCs w:val="21"/>
        </w:rPr>
        <w:t>1</w:t>
      </w:r>
      <w:r>
        <w:rPr>
          <w:rFonts w:ascii="宋体" w:hAnsi="宋体" w:cs="宋体" w:hint="eastAsia"/>
          <w:b/>
          <w:bCs/>
          <w:color w:val="000000"/>
          <w:szCs w:val="21"/>
        </w:rPr>
        <w:t>、根据财政部关于《中华人民共和国政府采购法实施条例》第十九条第一款“较大数额罚款”具体适用问题的意见（财库〔</w:t>
      </w:r>
      <w:r>
        <w:rPr>
          <w:rFonts w:ascii="宋体" w:hAnsi="宋体" w:cs="宋体" w:hint="eastAsia"/>
          <w:b/>
          <w:bCs/>
          <w:color w:val="000000"/>
          <w:szCs w:val="21"/>
        </w:rPr>
        <w:t>2022</w:t>
      </w:r>
      <w:r>
        <w:rPr>
          <w:rFonts w:ascii="宋体" w:hAnsi="宋体" w:cs="宋体" w:hint="eastAsia"/>
          <w:b/>
          <w:bCs/>
          <w:color w:val="000000"/>
          <w:szCs w:val="21"/>
        </w:rPr>
        <w:t>〕</w:t>
      </w:r>
      <w:r>
        <w:rPr>
          <w:rFonts w:ascii="宋体" w:hAnsi="宋体" w:cs="宋体" w:hint="eastAsia"/>
          <w:b/>
          <w:bCs/>
          <w:color w:val="000000"/>
          <w:szCs w:val="21"/>
        </w:rPr>
        <w:t>3</w:t>
      </w:r>
      <w:r>
        <w:rPr>
          <w:rFonts w:ascii="宋体" w:hAnsi="宋体" w:cs="宋体" w:hint="eastAsia"/>
          <w:b/>
          <w:bCs/>
          <w:color w:val="000000"/>
          <w:szCs w:val="21"/>
        </w:rPr>
        <w:t>号）规定，本项目确定供应商经营活动中重大违法记录中较大数额罚款的金额标准为：</w:t>
      </w:r>
      <w:r>
        <w:rPr>
          <w:rFonts w:ascii="宋体" w:hAnsi="宋体" w:cs="宋体" w:hint="eastAsia"/>
          <w:b/>
          <w:bCs/>
          <w:color w:val="000000"/>
          <w:szCs w:val="21"/>
        </w:rPr>
        <w:t>200</w:t>
      </w:r>
      <w:r>
        <w:rPr>
          <w:rFonts w:ascii="宋体" w:hAnsi="宋体" w:cs="宋体" w:hint="eastAsia"/>
          <w:b/>
          <w:bCs/>
          <w:color w:val="000000"/>
          <w:szCs w:val="21"/>
        </w:rPr>
        <w:t>万元以上，法律、行政法规以及国务院有关部门明确规定相</w:t>
      </w:r>
      <w:r>
        <w:rPr>
          <w:rFonts w:ascii="宋体" w:hAnsi="宋体" w:cs="宋体" w:hint="eastAsia"/>
          <w:b/>
          <w:bCs/>
          <w:color w:val="000000"/>
          <w:szCs w:val="21"/>
        </w:rPr>
        <w:t>关领域“较大数额罚款”标准高于</w:t>
      </w:r>
      <w:r>
        <w:rPr>
          <w:rFonts w:ascii="宋体" w:hAnsi="宋体" w:cs="宋体" w:hint="eastAsia"/>
          <w:b/>
          <w:bCs/>
          <w:color w:val="000000"/>
          <w:szCs w:val="21"/>
        </w:rPr>
        <w:t>200</w:t>
      </w:r>
      <w:r>
        <w:rPr>
          <w:rFonts w:ascii="宋体" w:hAnsi="宋体" w:cs="宋体" w:hint="eastAsia"/>
          <w:b/>
          <w:bCs/>
          <w:color w:val="000000"/>
          <w:szCs w:val="21"/>
        </w:rPr>
        <w:t>万元的，从其规定。</w:t>
      </w:r>
    </w:p>
    <w:p w:rsidR="002B0D8A" w:rsidRDefault="00F84E83" w:rsidP="002B0D8A">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供应商在参加政府采购活动前，被纳入法院、工商行政管理部门、税务部门、银行认定的失信名单且在有效期内，或者在前三年政府采购合同履约过程中及其他经营活动履约过程中未依法履</w:t>
      </w:r>
      <w:bookmarkStart w:id="50" w:name="_Toc20309"/>
      <w:bookmarkStart w:id="51" w:name="_Toc1876"/>
      <w:r>
        <w:rPr>
          <w:rFonts w:ascii="宋体" w:hAnsi="宋体" w:cs="宋体" w:hint="eastAsia"/>
          <w:b/>
          <w:bCs/>
          <w:color w:val="000000"/>
          <w:szCs w:val="21"/>
        </w:rPr>
        <w:t>约被有关行政部门处罚（处理）的，本项目不认定其具有良好的商业信誉。</w:t>
      </w:r>
      <w:bookmarkStart w:id="52" w:name="_Toc6006"/>
      <w:bookmarkStart w:id="53" w:name="_Toc514241824"/>
      <w:bookmarkEnd w:id="50"/>
      <w:bookmarkEnd w:id="51"/>
    </w:p>
    <w:p w:rsidR="002B0D8A" w:rsidRDefault="002B0D8A">
      <w:pPr>
        <w:widowControl/>
        <w:jc w:val="left"/>
        <w:rPr>
          <w:rFonts w:ascii="宋体" w:hAnsi="宋体" w:cs="宋体"/>
          <w:b/>
          <w:bCs/>
          <w:color w:val="000000"/>
          <w:szCs w:val="21"/>
        </w:rPr>
      </w:pPr>
      <w:r>
        <w:rPr>
          <w:rFonts w:ascii="宋体" w:hAnsi="宋体" w:cs="宋体"/>
          <w:b/>
          <w:bCs/>
          <w:color w:val="000000"/>
          <w:szCs w:val="21"/>
        </w:rPr>
        <w:br w:type="page"/>
      </w:r>
    </w:p>
    <w:p w:rsidR="00755C72" w:rsidRPr="002B0D8A" w:rsidRDefault="00F84E83" w:rsidP="002B0D8A">
      <w:pPr>
        <w:spacing w:line="360" w:lineRule="auto"/>
        <w:jc w:val="center"/>
        <w:rPr>
          <w:rFonts w:ascii="宋体" w:hAnsi="宋体" w:cs="宋体"/>
          <w:b/>
          <w:bCs/>
          <w:color w:val="000000"/>
          <w:szCs w:val="21"/>
        </w:rPr>
      </w:pPr>
      <w:r>
        <w:rPr>
          <w:rFonts w:ascii="黑体" w:eastAsia="黑体" w:hAnsi="黑体" w:cs="方正小标宋简体" w:hint="eastAsia"/>
          <w:sz w:val="32"/>
          <w:szCs w:val="32"/>
        </w:rPr>
        <w:t>第五章</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供应商资格证明材料</w:t>
      </w:r>
      <w:bookmarkEnd w:id="52"/>
      <w:bookmarkEnd w:id="53"/>
    </w:p>
    <w:p w:rsidR="00755C72" w:rsidRDefault="00F84E83">
      <w:pPr>
        <w:spacing w:line="360" w:lineRule="auto"/>
        <w:ind w:firstLineChars="200" w:firstLine="420"/>
        <w:rPr>
          <w:rFonts w:ascii="宋体" w:hAnsi="宋体" w:cs="宋体"/>
          <w:color w:val="000000"/>
        </w:rPr>
      </w:pPr>
      <w:r>
        <w:rPr>
          <w:rFonts w:ascii="宋体" w:hAnsi="宋体" w:cs="宋体" w:hint="eastAsia"/>
          <w:color w:val="000000"/>
        </w:rPr>
        <w:t>供应商必须按比选文件中的要求提交相关证明文件，并作为其响应文件的一部分，以证明其有资格参加比选和成交后有履行合同的能力。</w:t>
      </w:r>
    </w:p>
    <w:p w:rsidR="00755C72" w:rsidRDefault="00F84E83">
      <w:pPr>
        <w:pStyle w:val="aa"/>
        <w:ind w:firstLineChars="200" w:firstLine="482"/>
        <w:outlineLvl w:val="5"/>
        <w:rPr>
          <w:rFonts w:hAnsi="宋体" w:cs="宋体"/>
          <w:b/>
          <w:color w:val="000000"/>
        </w:rPr>
      </w:pPr>
      <w:r>
        <w:rPr>
          <w:rFonts w:hAnsi="宋体" w:cs="宋体" w:hint="eastAsia"/>
          <w:b/>
          <w:color w:val="000000"/>
        </w:rPr>
        <w:t>一、供应商应当提供的资格、资质性文件及其他类似效力的要求的相关证明材料</w:t>
      </w:r>
    </w:p>
    <w:p w:rsidR="00755C72" w:rsidRDefault="00F84E83">
      <w:pPr>
        <w:numPr>
          <w:ilvl w:val="0"/>
          <w:numId w:val="4"/>
        </w:numPr>
        <w:tabs>
          <w:tab w:val="left" w:pos="1134"/>
        </w:tabs>
        <w:spacing w:line="360" w:lineRule="auto"/>
        <w:ind w:left="0" w:firstLineChars="200" w:firstLine="422"/>
        <w:outlineLvl w:val="5"/>
        <w:rPr>
          <w:rFonts w:ascii="宋体" w:hAnsi="宋体" w:cs="宋体"/>
          <w:b/>
          <w:color w:val="000000"/>
        </w:rPr>
      </w:pPr>
      <w:bookmarkStart w:id="54" w:name="_Toc320624218"/>
      <w:bookmarkStart w:id="55" w:name="_Toc320624216"/>
      <w:bookmarkStart w:id="56" w:name="_Toc320624223"/>
      <w:bookmarkStart w:id="57" w:name="_Toc320624220"/>
      <w:bookmarkStart w:id="58" w:name="_Toc320624219"/>
      <w:bookmarkStart w:id="59" w:name="_Toc320624217"/>
      <w:bookmarkStart w:id="60" w:name="_Toc320624222"/>
      <w:bookmarkStart w:id="61" w:name="_Toc320624213"/>
      <w:bookmarkStart w:id="62" w:name="_Toc320624215"/>
      <w:bookmarkStart w:id="63" w:name="_Toc320624214"/>
      <w:bookmarkStart w:id="64" w:name="_Toc320624224"/>
      <w:bookmarkStart w:id="65" w:name="_Toc320624212"/>
      <w:bookmarkStart w:id="66" w:name="_Toc320624221"/>
      <w:bookmarkEnd w:id="54"/>
      <w:bookmarkEnd w:id="55"/>
      <w:bookmarkEnd w:id="56"/>
      <w:bookmarkEnd w:id="57"/>
      <w:bookmarkEnd w:id="58"/>
      <w:bookmarkEnd w:id="59"/>
      <w:bookmarkEnd w:id="60"/>
      <w:bookmarkEnd w:id="61"/>
      <w:bookmarkEnd w:id="62"/>
      <w:bookmarkEnd w:id="63"/>
      <w:bookmarkEnd w:id="64"/>
      <w:bookmarkEnd w:id="65"/>
      <w:bookmarkEnd w:id="66"/>
      <w:r>
        <w:rPr>
          <w:rFonts w:ascii="宋体" w:hAnsi="宋体" w:cs="宋体" w:hint="eastAsia"/>
          <w:b/>
          <w:color w:val="000000"/>
        </w:rPr>
        <w:t>资格要求相关证明材料：</w:t>
      </w:r>
    </w:p>
    <w:p w:rsidR="00755C72" w:rsidRDefault="00F84E83">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1.</w:t>
      </w:r>
      <w:r>
        <w:rPr>
          <w:rFonts w:ascii="宋体" w:hAnsi="宋体" w:cs="宋体" w:hint="eastAsia"/>
          <w:b/>
          <w:color w:val="000000"/>
        </w:rPr>
        <w:t>具有独立承担民事责任的能力提供以下证明材料：</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）独立法人机构提供下述证明材料：</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营业执照副本复印件（注：①在有效期内；②具有独立法人资格；）或</w:t>
      </w:r>
      <w:r>
        <w:rPr>
          <w:rFonts w:ascii="宋体" w:hAnsi="宋体" w:cs="宋体" w:hint="eastAsia"/>
          <w:color w:val="000000"/>
          <w:shd w:val="clear" w:color="auto" w:fill="FFFFFF"/>
        </w:rPr>
        <w:t>工商部门新颁发的营业执照复印件（有效期内）</w:t>
      </w:r>
      <w:r>
        <w:rPr>
          <w:rFonts w:ascii="宋体" w:hAnsi="宋体" w:cs="宋体" w:hint="eastAsia"/>
          <w:color w:val="000000"/>
        </w:rPr>
        <w:t>。</w:t>
      </w:r>
    </w:p>
    <w:p w:rsidR="00755C72" w:rsidRDefault="00F84E83">
      <w:pPr>
        <w:tabs>
          <w:tab w:val="left" w:pos="1134"/>
          <w:tab w:val="right" w:pos="9440"/>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）其他组织或自然人提供具有承担民事责任的能力的证明材料复印件；</w:t>
      </w:r>
    </w:p>
    <w:p w:rsidR="00755C72" w:rsidRDefault="00F84E83">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2.</w:t>
      </w:r>
      <w:r>
        <w:rPr>
          <w:rFonts w:ascii="宋体" w:hAnsi="宋体" w:cs="宋体" w:hint="eastAsia"/>
          <w:b/>
          <w:color w:val="000000"/>
        </w:rPr>
        <w:t>具有良好的商业信誉和健全的财务会计制度提供以下证明材料：</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）具有健全的财务会计制度（</w:t>
      </w:r>
      <w:r>
        <w:rPr>
          <w:rFonts w:ascii="宋体" w:hAnsi="宋体" w:cs="宋体" w:hint="eastAsia"/>
          <w:color w:val="000000"/>
        </w:rPr>
        <w:t>2020</w:t>
      </w:r>
      <w:r>
        <w:rPr>
          <w:rFonts w:ascii="宋体" w:hAnsi="宋体" w:cs="宋体" w:hint="eastAsia"/>
          <w:color w:val="000000"/>
        </w:rPr>
        <w:t>年度或</w:t>
      </w:r>
      <w:r>
        <w:rPr>
          <w:rFonts w:ascii="宋体" w:hAnsi="宋体" w:cs="宋体" w:hint="eastAsia"/>
          <w:color w:val="000000"/>
        </w:rPr>
        <w:t>2021</w:t>
      </w:r>
      <w:r>
        <w:rPr>
          <w:rFonts w:ascii="宋体" w:hAnsi="宋体" w:cs="宋体" w:hint="eastAsia"/>
          <w:color w:val="000000"/>
        </w:rPr>
        <w:t>年度财务状况（供应商可根据自身实际情况任选其一提供以下证明材料））：</w:t>
      </w:r>
    </w:p>
    <w:p w:rsidR="00755C72" w:rsidRDefault="00F84E83">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①供应商内部出具（至少具有资产负债表）或第三方机构出具的财务状况报告（复印件）；</w:t>
      </w:r>
    </w:p>
    <w:p w:rsidR="00755C72" w:rsidRDefault="008B060F">
      <w:pPr>
        <w:tabs>
          <w:tab w:val="left" w:pos="1134"/>
        </w:tabs>
        <w:spacing w:line="360" w:lineRule="auto"/>
        <w:ind w:firstLineChars="200" w:firstLine="422"/>
        <w:outlineLvl w:val="5"/>
        <w:rPr>
          <w:rFonts w:ascii="宋体" w:hAnsi="宋体" w:cs="宋体"/>
          <w:b/>
          <w:color w:val="000000"/>
          <w:u w:val="single"/>
        </w:rPr>
      </w:pPr>
      <w:r>
        <w:rPr>
          <w:rFonts w:ascii="宋体" w:hAnsi="宋体" w:cs="宋体" w:hint="eastAsia"/>
          <w:b/>
          <w:color w:val="000000"/>
        </w:rPr>
        <w:fldChar w:fldCharType="begin"/>
      </w:r>
      <w:r w:rsidR="00F84E83">
        <w:rPr>
          <w:rFonts w:ascii="宋体" w:hAnsi="宋体" w:cs="宋体" w:hint="eastAsia"/>
          <w:b/>
          <w:color w:val="000000"/>
        </w:rPr>
        <w:instrText xml:space="preserve"> = 2 \* GB3 </w:instrText>
      </w:r>
      <w:r>
        <w:rPr>
          <w:rFonts w:ascii="宋体" w:hAnsi="宋体" w:cs="宋体" w:hint="eastAsia"/>
          <w:b/>
          <w:color w:val="000000"/>
        </w:rPr>
        <w:fldChar w:fldCharType="separate"/>
      </w:r>
      <w:r w:rsidR="00F84E83">
        <w:rPr>
          <w:rFonts w:ascii="宋体" w:hAnsi="宋体" w:cs="宋体" w:hint="eastAsia"/>
          <w:b/>
          <w:color w:val="000000"/>
        </w:rPr>
        <w:t>②</w:t>
      </w:r>
      <w:r>
        <w:rPr>
          <w:rFonts w:ascii="宋体" w:hAnsi="宋体" w:cs="宋体" w:hint="eastAsia"/>
          <w:b/>
          <w:color w:val="000000"/>
        </w:rPr>
        <w:fldChar w:fldCharType="end"/>
      </w:r>
      <w:r w:rsidR="00F84E83">
        <w:rPr>
          <w:rFonts w:ascii="宋体" w:hAnsi="宋体" w:cs="宋体" w:hint="eastAsia"/>
          <w:b/>
          <w:color w:val="000000"/>
        </w:rPr>
        <w:t>也可提供截至响应文件递交截止日一年内银行出具的资信证明（复印件）。</w:t>
      </w:r>
    </w:p>
    <w:p w:rsidR="00755C72" w:rsidRDefault="00F84E83">
      <w:pPr>
        <w:tabs>
          <w:tab w:val="left" w:pos="1134"/>
        </w:tabs>
        <w:spacing w:line="360" w:lineRule="auto"/>
        <w:ind w:firstLineChars="200" w:firstLine="420"/>
        <w:outlineLvl w:val="5"/>
        <w:rPr>
          <w:rFonts w:ascii="宋体" w:hAnsi="宋体" w:cs="宋体"/>
          <w:b/>
          <w:color w:val="000000"/>
          <w:u w:val="single"/>
        </w:rPr>
      </w:pPr>
      <w:r>
        <w:rPr>
          <w:rFonts w:ascii="宋体" w:hAnsi="宋体" w:cs="宋体" w:hint="eastAsia"/>
          <w:color w:val="000000"/>
        </w:rPr>
        <w:t>③</w:t>
      </w:r>
      <w:r>
        <w:rPr>
          <w:rFonts w:ascii="宋体" w:hAnsi="宋体" w:cs="宋体" w:hint="eastAsia"/>
          <w:color w:val="000000"/>
          <w:lang w:val="zh-CN"/>
        </w:rPr>
        <w:t>新成立公司（</w:t>
      </w:r>
      <w:r>
        <w:rPr>
          <w:rFonts w:ascii="宋体" w:hAnsi="宋体" w:cs="宋体" w:hint="eastAsia"/>
          <w:color w:val="000000"/>
        </w:rPr>
        <w:t>本项目递交响应文件截止时间前</w:t>
      </w:r>
      <w:r>
        <w:rPr>
          <w:rFonts w:ascii="宋体" w:hAnsi="宋体" w:cs="宋体" w:hint="eastAsia"/>
          <w:color w:val="000000"/>
        </w:rPr>
        <w:t>1</w:t>
      </w:r>
      <w:r>
        <w:rPr>
          <w:rFonts w:ascii="宋体" w:hAnsi="宋体" w:cs="宋体" w:hint="eastAsia"/>
          <w:color w:val="000000"/>
        </w:rPr>
        <w:t>年内注册的公司，以营业执照注册时间为准）可</w:t>
      </w:r>
      <w:r>
        <w:rPr>
          <w:rFonts w:ascii="宋体" w:hAnsi="宋体" w:cs="宋体" w:hint="eastAsia"/>
          <w:color w:val="000000"/>
          <w:lang w:val="zh-CN"/>
        </w:rPr>
        <w:t>提供在工商备案的公司章程</w:t>
      </w:r>
      <w:r>
        <w:rPr>
          <w:rFonts w:ascii="宋体" w:hAnsi="宋体" w:cs="宋体" w:hint="eastAsia"/>
          <w:color w:val="000000"/>
        </w:rPr>
        <w:t>复印件。</w:t>
      </w:r>
    </w:p>
    <w:p w:rsidR="00755C72" w:rsidRDefault="00F84E83">
      <w:pPr>
        <w:tabs>
          <w:tab w:val="left" w:pos="1134"/>
        </w:tabs>
        <w:spacing w:line="360" w:lineRule="auto"/>
        <w:ind w:firstLineChars="200" w:firstLine="420"/>
        <w:outlineLvl w:val="5"/>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lang w:val="zh-CN"/>
        </w:rPr>
        <w:t>2</w:t>
      </w:r>
      <w:r>
        <w:rPr>
          <w:rFonts w:ascii="宋体" w:hAnsi="宋体" w:cs="宋体" w:hint="eastAsia"/>
          <w:color w:val="000000"/>
          <w:lang w:val="zh-CN"/>
        </w:rPr>
        <w:t>）具有良好的商业信誉可提供承诺函【格式自拟】。</w:t>
      </w:r>
    </w:p>
    <w:p w:rsidR="00755C72" w:rsidRDefault="00F84E83">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3.</w:t>
      </w:r>
      <w:r>
        <w:rPr>
          <w:rFonts w:ascii="宋体" w:hAnsi="宋体" w:cs="宋体" w:hint="eastAsia"/>
          <w:b/>
          <w:color w:val="000000"/>
        </w:rPr>
        <w:t>具有履行合同所必需的设备和专业技术能力的证明材料：</w:t>
      </w:r>
    </w:p>
    <w:p w:rsidR="00755C72" w:rsidRDefault="00F84E83">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）供应商自行提供相关证明材料或提供承诺函。</w:t>
      </w:r>
    </w:p>
    <w:p w:rsidR="00755C72" w:rsidRDefault="00F84E83">
      <w:pPr>
        <w:spacing w:line="360" w:lineRule="auto"/>
        <w:ind w:firstLineChars="200" w:firstLine="422"/>
        <w:rPr>
          <w:rFonts w:ascii="宋体" w:hAnsi="宋体" w:cs="宋体"/>
          <w:b/>
          <w:color w:val="000000"/>
        </w:rPr>
      </w:pPr>
      <w:r>
        <w:rPr>
          <w:rFonts w:ascii="宋体" w:hAnsi="宋体" w:cs="宋体" w:hint="eastAsia"/>
          <w:b/>
          <w:color w:val="000000"/>
        </w:rPr>
        <w:t>4.</w:t>
      </w:r>
      <w:r>
        <w:rPr>
          <w:rFonts w:ascii="宋体" w:hAnsi="宋体" w:cs="宋体" w:hint="eastAsia"/>
          <w:b/>
          <w:color w:val="000000"/>
        </w:rPr>
        <w:t>有依法缴纳税收和社会保障资金的良好记录：</w:t>
      </w:r>
    </w:p>
    <w:p w:rsidR="00755C72" w:rsidRDefault="00F84E83">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）缴纳税收证明材料（供应商可提供以下证明材料）：</w:t>
      </w:r>
    </w:p>
    <w:p w:rsidR="00755C72" w:rsidRDefault="00F84E83">
      <w:pPr>
        <w:spacing w:line="360" w:lineRule="auto"/>
        <w:ind w:firstLineChars="200" w:firstLine="420"/>
        <w:rPr>
          <w:rFonts w:ascii="宋体" w:hAnsi="宋体" w:cs="宋体"/>
          <w:color w:val="000000"/>
          <w:shd w:val="clear" w:color="auto" w:fill="FFFFFF"/>
        </w:rPr>
      </w:pPr>
      <w:r>
        <w:rPr>
          <w:rFonts w:ascii="宋体" w:hAnsi="宋体" w:cs="宋体" w:hint="eastAsia"/>
          <w:color w:val="000000"/>
        </w:rPr>
        <w:t xml:space="preserve"> </w:t>
      </w:r>
      <w:r>
        <w:rPr>
          <w:rFonts w:ascii="宋体" w:hAnsi="宋体" w:cs="宋体" w:hint="eastAsia"/>
          <w:color w:val="000000"/>
        </w:rPr>
        <w:t>①税务登记证副本复印件（注：在有效期内）或</w:t>
      </w:r>
      <w:r>
        <w:rPr>
          <w:rFonts w:ascii="宋体" w:hAnsi="宋体" w:cs="宋体" w:hint="eastAsia"/>
          <w:color w:val="000000"/>
          <w:shd w:val="clear" w:color="auto" w:fill="FFFFFF"/>
        </w:rPr>
        <w:t>工商部门新颁发的营业执照复印件（有效期内）</w:t>
      </w:r>
      <w:r>
        <w:rPr>
          <w:rFonts w:ascii="宋体" w:hAnsi="宋体" w:cs="宋体" w:hint="eastAsia"/>
          <w:color w:val="000000"/>
        </w:rPr>
        <w:t>。</w:t>
      </w:r>
    </w:p>
    <w:p w:rsidR="00755C72" w:rsidRDefault="00F84E83">
      <w:pPr>
        <w:tabs>
          <w:tab w:val="left" w:pos="1134"/>
        </w:tabs>
        <w:spacing w:line="360" w:lineRule="auto"/>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②供应商提供</w:t>
      </w:r>
      <w:r>
        <w:rPr>
          <w:rFonts w:ascii="宋体" w:hAnsi="宋体" w:cs="宋体" w:hint="eastAsia"/>
          <w:color w:val="000000"/>
        </w:rPr>
        <w:t>202</w:t>
      </w:r>
      <w:r w:rsidR="00A26465">
        <w:rPr>
          <w:rFonts w:ascii="宋体" w:hAnsi="宋体" w:cs="宋体"/>
          <w:color w:val="000000"/>
        </w:rPr>
        <w:t>3</w:t>
      </w:r>
      <w:r>
        <w:rPr>
          <w:rFonts w:ascii="宋体" w:hAnsi="宋体" w:cs="宋体" w:hint="eastAsia"/>
          <w:color w:val="000000"/>
        </w:rPr>
        <w:t>年</w:t>
      </w:r>
      <w:r w:rsidR="00A26465">
        <w:rPr>
          <w:rFonts w:ascii="宋体" w:hAnsi="宋体" w:cs="宋体"/>
          <w:color w:val="000000"/>
        </w:rPr>
        <w:t>1</w:t>
      </w:r>
      <w:r>
        <w:rPr>
          <w:rFonts w:ascii="宋体" w:hAnsi="宋体" w:cs="宋体" w:hint="eastAsia"/>
          <w:color w:val="000000"/>
        </w:rPr>
        <w:t>月</w:t>
      </w:r>
      <w:r>
        <w:rPr>
          <w:rFonts w:ascii="宋体" w:hAnsi="宋体" w:cs="宋体" w:hint="eastAsia"/>
          <w:color w:val="000000"/>
        </w:rPr>
        <w:t>1</w:t>
      </w:r>
      <w:r>
        <w:rPr>
          <w:rFonts w:ascii="宋体" w:hAnsi="宋体" w:cs="宋体" w:hint="eastAsia"/>
          <w:color w:val="000000"/>
        </w:rPr>
        <w:t>日以后任意一月的缴纳税收的银行电子回单或者税务部门出具的纳税证明或完税证明（注：原件或复印件或扫描件）或承诺书</w:t>
      </w:r>
      <w:r>
        <w:rPr>
          <w:rFonts w:ascii="宋体" w:hAnsi="宋体" w:cs="宋体" w:hint="eastAsia"/>
          <w:color w:val="000000"/>
          <w:lang w:val="zh-CN"/>
        </w:rPr>
        <w:t>【格式可自拟】</w:t>
      </w:r>
      <w:r>
        <w:rPr>
          <w:rFonts w:ascii="宋体" w:hAnsi="宋体" w:cs="宋体" w:hint="eastAsia"/>
          <w:color w:val="000000"/>
        </w:rPr>
        <w:t>（注：原件。承诺若不属实，将视为虚假响应，并按采购相关规定予以惩罚）。</w:t>
      </w:r>
    </w:p>
    <w:p w:rsidR="00755C72" w:rsidRDefault="00F84E83">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）缴纳社会保障资金（供应商可提供以下证明材料）：</w:t>
      </w:r>
    </w:p>
    <w:p w:rsidR="00755C72" w:rsidRDefault="00F84E83">
      <w:pPr>
        <w:tabs>
          <w:tab w:val="left" w:pos="1134"/>
        </w:tabs>
        <w:spacing w:line="360" w:lineRule="auto"/>
        <w:ind w:firstLineChars="200" w:firstLine="420"/>
        <w:rPr>
          <w:rFonts w:ascii="宋体" w:hAnsi="宋体" w:cs="宋体"/>
          <w:color w:val="000000"/>
        </w:rPr>
      </w:pPr>
      <w:r>
        <w:rPr>
          <w:rFonts w:ascii="宋体" w:hAnsi="宋体" w:cs="宋体" w:hint="eastAsia"/>
          <w:color w:val="000000"/>
        </w:rPr>
        <w:t>①供应商提供</w:t>
      </w:r>
      <w:r>
        <w:rPr>
          <w:rFonts w:ascii="宋体" w:hAnsi="宋体" w:cs="宋体" w:hint="eastAsia"/>
          <w:color w:val="000000"/>
        </w:rPr>
        <w:t>202</w:t>
      </w:r>
      <w:r w:rsidR="00FB3CC5">
        <w:rPr>
          <w:rFonts w:ascii="宋体" w:hAnsi="宋体" w:cs="宋体"/>
          <w:color w:val="000000"/>
        </w:rPr>
        <w:t>3</w:t>
      </w:r>
      <w:r>
        <w:rPr>
          <w:rFonts w:ascii="宋体" w:hAnsi="宋体" w:cs="宋体" w:hint="eastAsia"/>
          <w:color w:val="000000"/>
        </w:rPr>
        <w:t>年</w:t>
      </w:r>
      <w:r w:rsidR="00FB3CC5">
        <w:rPr>
          <w:rFonts w:ascii="宋体" w:hAnsi="宋体" w:cs="宋体"/>
          <w:color w:val="000000"/>
        </w:rPr>
        <w:t>1</w:t>
      </w:r>
      <w:r>
        <w:rPr>
          <w:rFonts w:ascii="宋体" w:hAnsi="宋体" w:cs="宋体" w:hint="eastAsia"/>
          <w:color w:val="000000"/>
        </w:rPr>
        <w:t>月</w:t>
      </w:r>
      <w:r>
        <w:rPr>
          <w:rFonts w:ascii="宋体" w:hAnsi="宋体" w:cs="宋体" w:hint="eastAsia"/>
          <w:color w:val="000000"/>
        </w:rPr>
        <w:t>1</w:t>
      </w:r>
      <w:r>
        <w:rPr>
          <w:rFonts w:ascii="宋体" w:hAnsi="宋体" w:cs="宋体" w:hint="eastAsia"/>
          <w:color w:val="000000"/>
        </w:rPr>
        <w:t>日以后任意一月社保缴纳的证明材料（注：缴纳的银行电子回单或以社保部门出具的为准（注：原件或复印件或扫描件）或承诺书</w:t>
      </w:r>
      <w:r>
        <w:rPr>
          <w:rFonts w:ascii="宋体" w:hAnsi="宋体" w:cs="宋体" w:hint="eastAsia"/>
          <w:color w:val="000000"/>
          <w:lang w:val="zh-CN"/>
        </w:rPr>
        <w:t>【格式可自拟】</w:t>
      </w:r>
      <w:r>
        <w:rPr>
          <w:rFonts w:ascii="宋体" w:hAnsi="宋体" w:cs="宋体" w:hint="eastAsia"/>
          <w:color w:val="000000"/>
        </w:rPr>
        <w:t>（注：原件。承诺若不属实，将视为虚假响应，并按采购相关规定予以惩罚）。</w:t>
      </w:r>
    </w:p>
    <w:p w:rsidR="00755C72" w:rsidRDefault="00F84E83">
      <w:pPr>
        <w:tabs>
          <w:tab w:val="left" w:pos="1134"/>
        </w:tabs>
        <w:spacing w:line="360" w:lineRule="auto"/>
        <w:ind w:firstLineChars="200" w:firstLine="422"/>
        <w:outlineLvl w:val="5"/>
        <w:rPr>
          <w:rFonts w:ascii="宋体" w:hAnsi="宋体" w:cs="宋体"/>
          <w:b/>
          <w:color w:val="000000"/>
          <w:spacing w:val="-20"/>
        </w:rPr>
      </w:pPr>
      <w:r>
        <w:rPr>
          <w:rFonts w:ascii="宋体" w:hAnsi="宋体" w:cs="宋体" w:hint="eastAsia"/>
          <w:b/>
          <w:color w:val="000000"/>
        </w:rPr>
        <w:t>5.</w:t>
      </w:r>
      <w:r>
        <w:rPr>
          <w:rFonts w:ascii="宋体" w:hAnsi="宋体" w:cs="宋体" w:hint="eastAsia"/>
          <w:b/>
          <w:color w:val="000000"/>
        </w:rPr>
        <w:t>参加本次采购活动前三年内，在经营活动中没有重大违法记录提供以</w:t>
      </w:r>
      <w:r>
        <w:rPr>
          <w:rFonts w:ascii="宋体" w:hAnsi="宋体" w:cs="宋体" w:hint="eastAsia"/>
          <w:b/>
          <w:color w:val="000000"/>
          <w:spacing w:val="-20"/>
        </w:rPr>
        <w:t>下证明材料：</w:t>
      </w:r>
    </w:p>
    <w:p w:rsidR="00755C72" w:rsidRDefault="00F84E83">
      <w:pPr>
        <w:tabs>
          <w:tab w:val="left" w:pos="1080"/>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）供应商参加本次采购活动前三年内，在经营活动中没有重大违法记录的书面声明材料原件。</w:t>
      </w:r>
    </w:p>
    <w:p w:rsidR="00755C72" w:rsidRDefault="00F84E83">
      <w:pPr>
        <w:spacing w:line="360" w:lineRule="auto"/>
        <w:ind w:firstLineChars="200" w:firstLine="422"/>
        <w:outlineLvl w:val="5"/>
        <w:rPr>
          <w:rFonts w:hAnsi="宋体"/>
          <w:b/>
        </w:rPr>
      </w:pPr>
      <w:r>
        <w:rPr>
          <w:rFonts w:hAnsi="宋体" w:hint="eastAsia"/>
          <w:b/>
        </w:rPr>
        <w:t>6.</w:t>
      </w:r>
      <w:r>
        <w:rPr>
          <w:rFonts w:hAnsi="宋体" w:hint="eastAsia"/>
          <w:b/>
        </w:rPr>
        <w:t>本项目参加采购活动的供应商在前三年内不得具有行贿犯罪记录材料：</w:t>
      </w:r>
    </w:p>
    <w:p w:rsidR="00755C72" w:rsidRDefault="00F84E83">
      <w:pPr>
        <w:pStyle w:val="a8"/>
      </w:pPr>
      <w:r>
        <w:rPr>
          <w:rFonts w:hint="eastAsia"/>
        </w:rPr>
        <w:t xml:space="preserve">     </w:t>
      </w:r>
      <w:r>
        <w:rPr>
          <w:rFonts w:hint="eastAsia"/>
        </w:rPr>
        <w:t>提供本项目参加采购活动的供应商及其现任法定代表人、主要负责人在前三年内不得具有行贿犯罪记录证明材料（提供承诺函原件，如果虚假承诺，作无效投标、中标处理）。</w:t>
      </w:r>
    </w:p>
    <w:p w:rsidR="00755C72" w:rsidRDefault="00F84E83">
      <w:pPr>
        <w:pStyle w:val="aff6"/>
        <w:ind w:firstLineChars="0" w:firstLine="0"/>
        <w:rPr>
          <w:rFonts w:ascii="宋体" w:hAnsi="宋体" w:cs="宋体"/>
          <w:b/>
        </w:rPr>
      </w:pPr>
      <w:r>
        <w:rPr>
          <w:rFonts w:ascii="宋体" w:hAnsi="宋体" w:cs="宋体" w:hint="eastAsia"/>
          <w:b/>
        </w:rPr>
        <w:t>（二）根据采购项目提出的特殊条件：</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1.</w:t>
      </w:r>
      <w:r>
        <w:rPr>
          <w:rFonts w:ascii="宋体" w:hAnsi="宋体" w:cs="宋体" w:hint="eastAsia"/>
          <w:color w:val="000000"/>
        </w:rPr>
        <w:t>提供本项目参加政府采购活动的供应商及其现任法定代表人、主要负责人在前三年内不得具有行贿犯罪记录证明材料（在投标文件中进行承诺，如果虚假承诺，作无效投标</w:t>
      </w:r>
      <w:r>
        <w:rPr>
          <w:rFonts w:ascii="宋体" w:hAnsi="宋体" w:cs="宋体" w:hint="eastAsia"/>
          <w:color w:val="000000"/>
        </w:rPr>
        <w:t>、中标处理）。</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2.</w:t>
      </w:r>
      <w:r>
        <w:rPr>
          <w:rFonts w:ascii="宋体" w:hAnsi="宋体" w:cs="宋体" w:hint="eastAsia"/>
          <w:color w:val="000000"/>
        </w:rPr>
        <w:t>供应商为四川省外注册的公司需提供在四川省卫生健康委员会备案证明：提供复印件。</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3.</w:t>
      </w:r>
      <w:r>
        <w:rPr>
          <w:rFonts w:ascii="宋体" w:hAnsi="宋体" w:cs="宋体" w:hint="eastAsia"/>
          <w:color w:val="000000"/>
        </w:rPr>
        <w:t>供应商需提供《资质认定计量认证证书》</w:t>
      </w:r>
      <w:r>
        <w:rPr>
          <w:rFonts w:ascii="宋体" w:hAnsi="宋体" w:cs="宋体" w:hint="eastAsia"/>
          <w:color w:val="000000"/>
        </w:rPr>
        <w:t>CMA</w:t>
      </w:r>
      <w:r>
        <w:rPr>
          <w:rFonts w:ascii="宋体" w:hAnsi="宋体" w:cs="宋体" w:hint="eastAsia"/>
          <w:color w:val="000000"/>
        </w:rPr>
        <w:t>证书（证书附表中含：电离辐射类别）：提供复印件。</w:t>
      </w:r>
    </w:p>
    <w:p w:rsidR="00755C72" w:rsidRDefault="00F84E83">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4.</w:t>
      </w:r>
      <w:r>
        <w:rPr>
          <w:rFonts w:ascii="宋体" w:hAnsi="宋体" w:cs="宋体" w:hint="eastAsia"/>
          <w:color w:val="000000"/>
        </w:rPr>
        <w:t>供应商需提供《放射卫生技术服务机构资质证书》乙级及以上资质证明：提供复印件。</w:t>
      </w:r>
    </w:p>
    <w:p w:rsidR="00755C72" w:rsidRDefault="00F84E83">
      <w:pPr>
        <w:tabs>
          <w:tab w:val="left" w:pos="900"/>
          <w:tab w:val="left" w:pos="5366"/>
        </w:tabs>
        <w:snapToGrid w:val="0"/>
        <w:spacing w:line="360" w:lineRule="auto"/>
        <w:outlineLvl w:val="5"/>
        <w:rPr>
          <w:rFonts w:ascii="宋体" w:hAnsi="宋体" w:cs="宋体"/>
        </w:rPr>
      </w:pPr>
      <w:r>
        <w:rPr>
          <w:rFonts w:ascii="宋体" w:hAnsi="宋体" w:cs="宋体" w:hint="eastAsia"/>
          <w:b/>
        </w:rPr>
        <w:t>（三）其他类似效力要求相关证明材料：</w:t>
      </w:r>
    </w:p>
    <w:p w:rsidR="00755C72" w:rsidRDefault="00F84E83">
      <w:pPr>
        <w:tabs>
          <w:tab w:val="left" w:pos="1134"/>
        </w:tabs>
        <w:spacing w:line="360" w:lineRule="auto"/>
        <w:ind w:firstLineChars="141" w:firstLine="296"/>
        <w:rPr>
          <w:rFonts w:ascii="宋体" w:hAnsi="宋体" w:cs="宋体"/>
          <w:bCs/>
        </w:rPr>
      </w:pPr>
      <w:r>
        <w:rPr>
          <w:rFonts w:ascii="宋体" w:hAnsi="宋体" w:cs="宋体" w:hint="eastAsia"/>
          <w:bCs/>
        </w:rPr>
        <w:t>1.</w:t>
      </w:r>
      <w:r>
        <w:rPr>
          <w:rFonts w:ascii="宋体" w:hAnsi="宋体" w:cs="宋体" w:hint="eastAsia"/>
        </w:rPr>
        <w:t xml:space="preserve"> </w:t>
      </w:r>
      <w:r>
        <w:rPr>
          <w:rFonts w:ascii="宋体" w:hAnsi="宋体" w:cs="宋体" w:hint="eastAsia"/>
        </w:rPr>
        <w:t>法定代表人身份证明，</w:t>
      </w:r>
      <w:r>
        <w:rPr>
          <w:rFonts w:ascii="宋体" w:hAnsi="宋体" w:cs="宋体" w:hint="eastAsia"/>
          <w:bCs/>
        </w:rPr>
        <w:t>法定代表人身份证复印件或护照复印件【注：①法定代表人身份证复印件（在有效期内、两面均应复印）或护照复印件（法定代表人为外籍人士的，按此提供）；</w:t>
      </w:r>
      <w:r>
        <w:rPr>
          <w:rFonts w:ascii="宋体" w:hAnsi="宋体" w:cs="宋体" w:hint="eastAsia"/>
        </w:rPr>
        <w:t>非独立法人机构提供具有独立承担</w:t>
      </w:r>
      <w:r>
        <w:rPr>
          <w:rFonts w:ascii="宋体" w:hAnsi="宋体" w:cs="宋体" w:hint="eastAsia"/>
        </w:rPr>
        <w:t>民事责任的能力的负责人的前述要求证明材料</w:t>
      </w:r>
      <w:r>
        <w:rPr>
          <w:rFonts w:ascii="宋体" w:hAnsi="宋体" w:cs="宋体" w:hint="eastAsia"/>
          <w:bCs/>
        </w:rPr>
        <w:t>】</w:t>
      </w:r>
    </w:p>
    <w:p w:rsidR="00755C72" w:rsidRDefault="00755C72">
      <w:pPr>
        <w:ind w:firstLineChars="200" w:firstLine="442"/>
        <w:rPr>
          <w:rFonts w:ascii="宋体" w:hAnsi="宋体" w:cs="宋体"/>
          <w:b/>
          <w:color w:val="000000"/>
          <w:sz w:val="22"/>
        </w:rPr>
      </w:pPr>
    </w:p>
    <w:p w:rsidR="00755C72" w:rsidRDefault="00F84E83">
      <w:pPr>
        <w:spacing w:line="360" w:lineRule="auto"/>
        <w:rPr>
          <w:rFonts w:ascii="宋体" w:hAnsi="宋体" w:cs="宋体"/>
          <w:b/>
          <w:color w:val="000000"/>
          <w:szCs w:val="21"/>
        </w:rPr>
      </w:pPr>
      <w:r>
        <w:rPr>
          <w:rFonts w:ascii="宋体" w:hAnsi="宋体" w:cs="宋体" w:hint="eastAsia"/>
          <w:b/>
          <w:color w:val="000000"/>
          <w:szCs w:val="21"/>
        </w:rPr>
        <w:t>说明：</w:t>
      </w:r>
      <w:r>
        <w:rPr>
          <w:rFonts w:ascii="宋体" w:hAnsi="宋体" w:cs="宋体" w:hint="eastAsia"/>
          <w:b/>
          <w:color w:val="000000"/>
          <w:szCs w:val="21"/>
        </w:rPr>
        <w:t>1</w:t>
      </w:r>
      <w:r>
        <w:rPr>
          <w:rFonts w:ascii="宋体" w:hAnsi="宋体" w:cs="宋体" w:hint="eastAsia"/>
          <w:b/>
          <w:color w:val="000000"/>
          <w:szCs w:val="21"/>
        </w:rPr>
        <w:t>、本章要求提供的相关证明材料应当与第四章的规定要求对应，除供应商自愿以外，不能要求供应商提供额外的证明材料。如果要求提供额外的证明材料，供应商有权不予提供，且不影响响应文件的有效性和完整性。</w:t>
      </w:r>
      <w:r>
        <w:rPr>
          <w:rFonts w:ascii="宋体" w:hAnsi="宋体" w:cs="宋体" w:hint="eastAsia"/>
          <w:b/>
          <w:color w:val="000000"/>
          <w:szCs w:val="21"/>
        </w:rPr>
        <w:t>2</w:t>
      </w:r>
      <w:r>
        <w:rPr>
          <w:rFonts w:ascii="宋体" w:hAnsi="宋体" w:cs="宋体" w:hint="eastAsia"/>
          <w:b/>
          <w:color w:val="000000"/>
          <w:szCs w:val="21"/>
        </w:rPr>
        <w:t>、以上证明材料均须加盖供应商单位公章。</w:t>
      </w:r>
    </w:p>
    <w:p w:rsidR="00755C72" w:rsidRDefault="00755C72">
      <w:pPr>
        <w:ind w:firstLineChars="200" w:firstLine="442"/>
        <w:rPr>
          <w:rFonts w:ascii="宋体" w:hAnsi="宋体" w:cs="宋体"/>
          <w:b/>
          <w:color w:val="000000"/>
          <w:sz w:val="22"/>
        </w:rPr>
      </w:pP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spacing w:line="360" w:lineRule="auto"/>
        <w:ind w:right="480" w:firstLineChars="392" w:firstLine="826"/>
        <w:rPr>
          <w:rFonts w:ascii="宋体" w:hAnsi="宋体" w:cs="宋体"/>
          <w:b/>
          <w:color w:val="000000"/>
        </w:rPr>
      </w:pPr>
    </w:p>
    <w:p w:rsidR="00755C72" w:rsidRDefault="00755C72">
      <w:pPr>
        <w:spacing w:line="380" w:lineRule="atLeast"/>
        <w:jc w:val="center"/>
        <w:outlineLvl w:val="5"/>
        <w:rPr>
          <w:rFonts w:hAnsi="宋体" w:cs="宋体"/>
          <w:b/>
          <w:sz w:val="30"/>
          <w:szCs w:val="30"/>
        </w:rPr>
      </w:pPr>
      <w:bookmarkStart w:id="67" w:name="_Toc7890"/>
      <w:bookmarkStart w:id="68" w:name="_Toc217446093"/>
      <w:bookmarkEnd w:id="40"/>
    </w:p>
    <w:p w:rsidR="00755C72" w:rsidRDefault="00755C72">
      <w:pPr>
        <w:pStyle w:val="a8"/>
        <w:rPr>
          <w:rFonts w:hAnsi="宋体" w:cs="宋体"/>
          <w:b/>
          <w:sz w:val="30"/>
          <w:szCs w:val="30"/>
        </w:rPr>
      </w:pPr>
    </w:p>
    <w:p w:rsidR="00755C72" w:rsidRDefault="00755C72"/>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pStyle w:val="a8"/>
        <w:rPr>
          <w:rFonts w:hAnsi="宋体" w:cs="宋体"/>
          <w:b/>
          <w:sz w:val="30"/>
          <w:szCs w:val="30"/>
        </w:rPr>
      </w:pPr>
    </w:p>
    <w:p w:rsidR="00755C72" w:rsidRDefault="00755C72">
      <w:pPr>
        <w:rPr>
          <w:rFonts w:hAnsi="宋体" w:cs="宋体"/>
          <w:b/>
          <w:sz w:val="30"/>
          <w:szCs w:val="30"/>
        </w:rPr>
      </w:pPr>
    </w:p>
    <w:p w:rsidR="00755C72" w:rsidRDefault="00755C72">
      <w:pPr>
        <w:pStyle w:val="a8"/>
        <w:rPr>
          <w:rFonts w:hAnsi="宋体" w:cs="宋体"/>
          <w:b/>
          <w:sz w:val="30"/>
          <w:szCs w:val="30"/>
        </w:rPr>
      </w:pPr>
    </w:p>
    <w:p w:rsidR="00755C72" w:rsidRDefault="00755C72">
      <w:pPr>
        <w:rPr>
          <w:rFonts w:hAnsi="宋体" w:cs="宋体"/>
          <w:b/>
          <w:sz w:val="30"/>
          <w:szCs w:val="30"/>
        </w:rPr>
      </w:pPr>
    </w:p>
    <w:p w:rsidR="00755C72" w:rsidRDefault="00755C72">
      <w:pPr>
        <w:spacing w:line="380" w:lineRule="atLeast"/>
        <w:outlineLvl w:val="5"/>
        <w:rPr>
          <w:rFonts w:hAnsi="宋体" w:cs="宋体"/>
          <w:b/>
          <w:sz w:val="30"/>
          <w:szCs w:val="30"/>
        </w:rPr>
      </w:pPr>
    </w:p>
    <w:p w:rsidR="006B210E" w:rsidRDefault="006B210E">
      <w:pPr>
        <w:widowControl/>
        <w:jc w:val="left"/>
        <w:rPr>
          <w:rFonts w:ascii="黑体" w:eastAsia="黑体" w:hAnsi="黑体" w:cs="方正小标宋简体"/>
          <w:sz w:val="32"/>
          <w:szCs w:val="32"/>
        </w:rPr>
      </w:pPr>
      <w:r>
        <w:rPr>
          <w:rFonts w:ascii="黑体" w:eastAsia="黑体" w:hAnsi="黑体" w:cs="方正小标宋简体"/>
          <w:sz w:val="32"/>
          <w:szCs w:val="32"/>
        </w:rPr>
        <w:br w:type="page"/>
      </w:r>
    </w:p>
    <w:p w:rsidR="00755C72" w:rsidRDefault="00F84E83">
      <w:pPr>
        <w:spacing w:line="480" w:lineRule="exact"/>
        <w:jc w:val="center"/>
        <w:rPr>
          <w:rFonts w:asciiTheme="minorEastAsia" w:hAnsiTheme="minorEastAsia" w:cs="Arial"/>
          <w:b/>
          <w:color w:val="000000"/>
        </w:rPr>
      </w:pPr>
      <w:r>
        <w:rPr>
          <w:rFonts w:ascii="黑体" w:eastAsia="黑体" w:hAnsi="黑体" w:cs="方正小标宋简体" w:hint="eastAsia"/>
          <w:sz w:val="32"/>
          <w:szCs w:val="32"/>
        </w:rPr>
        <w:t>第六章</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项目</w:t>
      </w:r>
      <w:bookmarkStart w:id="69" w:name="_Toc217446094"/>
      <w:bookmarkEnd w:id="67"/>
      <w:bookmarkEnd w:id="68"/>
      <w:r>
        <w:rPr>
          <w:rFonts w:ascii="黑体" w:eastAsia="黑体" w:hAnsi="黑体" w:cs="方正小标宋简体" w:hint="eastAsia"/>
          <w:sz w:val="32"/>
          <w:szCs w:val="32"/>
        </w:rPr>
        <w:t>服务及商务要求</w:t>
      </w:r>
    </w:p>
    <w:p w:rsidR="00755C72" w:rsidRDefault="00755C72">
      <w:pPr>
        <w:spacing w:line="360" w:lineRule="auto"/>
        <w:ind w:firstLineChars="200" w:firstLine="440"/>
        <w:rPr>
          <w:rFonts w:asciiTheme="minorEastAsia" w:hAnsiTheme="minorEastAsia" w:cs="仿宋"/>
          <w:color w:val="000000"/>
          <w:kern w:val="0"/>
          <w:sz w:val="22"/>
        </w:rPr>
      </w:pPr>
    </w:p>
    <w:p w:rsidR="00755C72" w:rsidRDefault="00F84E83">
      <w:pPr>
        <w:spacing w:line="400" w:lineRule="exact"/>
        <w:ind w:firstLineChars="200" w:firstLine="440"/>
        <w:rPr>
          <w:rFonts w:asciiTheme="minorEastAsia" w:hAnsiTheme="minorEastAsia" w:cs="仿宋"/>
          <w:color w:val="000000"/>
          <w:kern w:val="0"/>
          <w:sz w:val="22"/>
        </w:rPr>
      </w:pPr>
      <w:r>
        <w:rPr>
          <w:rFonts w:asciiTheme="minorEastAsia" w:hAnsiTheme="minorEastAsia" w:cs="仿宋" w:hint="eastAsia"/>
          <w:color w:val="000000"/>
          <w:kern w:val="0"/>
          <w:sz w:val="22"/>
        </w:rPr>
        <w:t>一、项目概述</w:t>
      </w:r>
    </w:p>
    <w:p w:rsidR="00755C72" w:rsidRDefault="00F84E83">
      <w:pPr>
        <w:spacing w:line="400" w:lineRule="exact"/>
        <w:ind w:firstLineChars="200" w:firstLine="440"/>
        <w:rPr>
          <w:rFonts w:asciiTheme="minorEastAsia" w:hAnsiTheme="minorEastAsia" w:cs="Times New Roman"/>
          <w:sz w:val="22"/>
        </w:rPr>
      </w:pPr>
      <w:bookmarkStart w:id="70" w:name="_Toc13099"/>
      <w:bookmarkStart w:id="71" w:name="_Toc25970"/>
      <w:r>
        <w:rPr>
          <w:rFonts w:asciiTheme="minorEastAsia" w:hAnsiTheme="minorEastAsia" w:hint="eastAsia"/>
          <w:sz w:val="22"/>
        </w:rPr>
        <w:t>根据卫健局、环保局等行政主管部门要求，每年需对放射设备及场所进行年度检测和辐射环境监测，以保证设备的安全使用，我院拟采购监测服务三年。</w:t>
      </w:r>
    </w:p>
    <w:p w:rsidR="00755C72" w:rsidRDefault="00F84E83">
      <w:pPr>
        <w:spacing w:line="400" w:lineRule="exact"/>
        <w:ind w:firstLineChars="200" w:firstLine="440"/>
        <w:rPr>
          <w:rFonts w:asciiTheme="minorEastAsia" w:hAnsiTheme="minorEastAsia" w:cs="仿宋"/>
          <w:color w:val="000000"/>
          <w:kern w:val="0"/>
          <w:sz w:val="22"/>
        </w:rPr>
      </w:pPr>
      <w:r>
        <w:rPr>
          <w:rFonts w:asciiTheme="minorEastAsia" w:hAnsiTheme="minorEastAsia" w:cs="仿宋" w:hint="eastAsia"/>
          <w:color w:val="000000"/>
          <w:kern w:val="0"/>
          <w:sz w:val="22"/>
        </w:rPr>
        <w:t>二、服务内容</w:t>
      </w:r>
      <w:bookmarkEnd w:id="70"/>
      <w:bookmarkEnd w:id="71"/>
      <w:r>
        <w:rPr>
          <w:rFonts w:asciiTheme="minorEastAsia" w:hAnsiTheme="minorEastAsia" w:cs="仿宋" w:hint="eastAsia"/>
          <w:color w:val="000000"/>
          <w:kern w:val="0"/>
          <w:sz w:val="22"/>
        </w:rPr>
        <w:t>及要求</w:t>
      </w:r>
    </w:p>
    <w:p w:rsidR="00755C72" w:rsidRDefault="00F84E83">
      <w:pPr>
        <w:pStyle w:val="4"/>
        <w:ind w:left="0" w:firstLine="420"/>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监测设备及场所明细：放射设备</w:t>
      </w:r>
      <w:r w:rsidR="006B210E">
        <w:rPr>
          <w:rFonts w:asciiTheme="minorEastAsia" w:hAnsiTheme="minorEastAsia"/>
          <w:sz w:val="22"/>
        </w:rPr>
        <w:t>6</w:t>
      </w:r>
      <w:r>
        <w:rPr>
          <w:rFonts w:asciiTheme="minorEastAsia" w:hAnsiTheme="minorEastAsia" w:hint="eastAsia"/>
          <w:sz w:val="22"/>
        </w:rPr>
        <w:t>台，放射场所</w:t>
      </w:r>
      <w:r w:rsidR="006B210E">
        <w:rPr>
          <w:rFonts w:asciiTheme="minorEastAsia" w:hAnsiTheme="minorEastAsia"/>
          <w:sz w:val="22"/>
        </w:rPr>
        <w:t>6</w:t>
      </w:r>
      <w:r>
        <w:rPr>
          <w:rFonts w:asciiTheme="minorEastAsia" w:hAnsiTheme="minorEastAsia" w:hint="eastAsia"/>
          <w:sz w:val="22"/>
        </w:rPr>
        <w:t>个；</w:t>
      </w:r>
    </w:p>
    <w:p w:rsidR="00755C72" w:rsidRDefault="00F84E83">
      <w:pPr>
        <w:spacing w:line="400" w:lineRule="exact"/>
        <w:ind w:firstLineChars="1500" w:firstLine="3150"/>
        <w:rPr>
          <w:rFonts w:asciiTheme="minorEastAsia" w:hAnsiTheme="minorEastAsia"/>
          <w:sz w:val="24"/>
          <w:szCs w:val="24"/>
        </w:rPr>
      </w:pPr>
      <w:r>
        <w:rPr>
          <w:rFonts w:hint="eastAsia"/>
        </w:rPr>
        <w:t>附表一</w:t>
      </w:r>
      <w:r>
        <w:rPr>
          <w:rFonts w:hint="eastAsia"/>
        </w:rPr>
        <w:t xml:space="preserve">   </w:t>
      </w:r>
      <w:r>
        <w:rPr>
          <w:rFonts w:hint="eastAsia"/>
        </w:rPr>
        <w:t>放射设备清单</w:t>
      </w:r>
    </w:p>
    <w:tbl>
      <w:tblPr>
        <w:tblW w:w="9229" w:type="dxa"/>
        <w:tblInd w:w="93" w:type="dxa"/>
        <w:tblLook w:val="04A0"/>
      </w:tblPr>
      <w:tblGrid>
        <w:gridCol w:w="679"/>
        <w:gridCol w:w="2229"/>
        <w:gridCol w:w="2069"/>
        <w:gridCol w:w="1984"/>
        <w:gridCol w:w="2268"/>
      </w:tblGrid>
      <w:tr w:rsidR="00272F12" w:rsidTr="00272F12">
        <w:trPr>
          <w:trHeight w:val="54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编号</w:t>
            </w:r>
          </w:p>
        </w:tc>
        <w:tc>
          <w:tcPr>
            <w:tcW w:w="2229" w:type="dxa"/>
            <w:tcBorders>
              <w:top w:val="single" w:sz="4" w:space="0" w:color="auto"/>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设备名称</w:t>
            </w:r>
          </w:p>
        </w:tc>
        <w:tc>
          <w:tcPr>
            <w:tcW w:w="2069" w:type="dxa"/>
            <w:tcBorders>
              <w:top w:val="single" w:sz="4" w:space="0" w:color="auto"/>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型号</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装备时间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装备地点</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方舱CT（X射线计算机体层摄影设备）</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NeuViz 64 Ⅰn</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医院广场方舱</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X射线计算机体层摄影系统设备</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OptimaCT620</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2021.8.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放射科C</w:t>
            </w:r>
            <w:r>
              <w:rPr>
                <w:rFonts w:asciiTheme="minorEastAsia" w:hAnsiTheme="minorEastAsia" w:cs="宋体"/>
                <w:color w:val="000000"/>
                <w:kern w:val="0"/>
                <w:szCs w:val="21"/>
              </w:rPr>
              <w:t>T</w:t>
            </w:r>
            <w:r>
              <w:rPr>
                <w:rFonts w:asciiTheme="minorEastAsia" w:hAnsiTheme="minorEastAsia" w:cs="宋体" w:hint="eastAsia"/>
                <w:color w:val="000000"/>
                <w:kern w:val="0"/>
                <w:szCs w:val="21"/>
              </w:rPr>
              <w:t>机房</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数字化X射线系统</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DTP570A</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2018.1.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放射科D</w:t>
            </w:r>
            <w:r>
              <w:rPr>
                <w:rFonts w:asciiTheme="minorEastAsia" w:hAnsiTheme="minorEastAsia" w:cs="宋体"/>
                <w:color w:val="000000"/>
                <w:kern w:val="0"/>
                <w:szCs w:val="21"/>
              </w:rPr>
              <w:t>R</w:t>
            </w:r>
            <w:r>
              <w:rPr>
                <w:rFonts w:asciiTheme="minorEastAsia" w:hAnsiTheme="minorEastAsia" w:cs="宋体" w:hint="eastAsia"/>
                <w:color w:val="000000"/>
                <w:kern w:val="0"/>
                <w:szCs w:val="21"/>
              </w:rPr>
              <w:t>机房</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DR机</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BigitalDiagnost</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2010.3.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放射科D</w:t>
            </w:r>
            <w:r>
              <w:rPr>
                <w:rFonts w:asciiTheme="minorEastAsia" w:hAnsiTheme="minorEastAsia" w:cs="宋体"/>
                <w:color w:val="000000"/>
                <w:kern w:val="0"/>
                <w:szCs w:val="21"/>
              </w:rPr>
              <w:t>R</w:t>
            </w:r>
            <w:r>
              <w:rPr>
                <w:rFonts w:asciiTheme="minorEastAsia" w:hAnsiTheme="minorEastAsia" w:cs="宋体" w:hint="eastAsia"/>
                <w:color w:val="000000"/>
                <w:kern w:val="0"/>
                <w:szCs w:val="21"/>
              </w:rPr>
              <w:t>机房</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移动C臂X射线机</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BrivoOEC715</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骨科手术间</w:t>
            </w:r>
          </w:p>
        </w:tc>
      </w:tr>
      <w:tr w:rsidR="00272F12" w:rsidTr="00272F12">
        <w:trPr>
          <w:trHeight w:val="615"/>
        </w:trPr>
        <w:tc>
          <w:tcPr>
            <w:tcW w:w="679" w:type="dxa"/>
            <w:tcBorders>
              <w:top w:val="nil"/>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222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移动式C型臂射线机</w:t>
            </w:r>
          </w:p>
        </w:tc>
        <w:tc>
          <w:tcPr>
            <w:tcW w:w="2069" w:type="dxa"/>
            <w:tcBorders>
              <w:top w:val="nil"/>
              <w:left w:val="nil"/>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cios alpha-阿尔法</w:t>
            </w:r>
          </w:p>
        </w:tc>
        <w:tc>
          <w:tcPr>
            <w:tcW w:w="1984" w:type="dxa"/>
            <w:tcBorders>
              <w:top w:val="single" w:sz="4" w:space="0" w:color="auto"/>
              <w:left w:val="nil"/>
              <w:bottom w:val="single" w:sz="4" w:space="0" w:color="auto"/>
              <w:right w:val="single" w:sz="4" w:space="0" w:color="auto"/>
            </w:tcBorders>
            <w:vAlign w:val="center"/>
          </w:tcPr>
          <w:p w:rsidR="00272F12" w:rsidRDefault="00272F12" w:rsidP="00272F12">
            <w:pPr>
              <w:widowControl/>
              <w:jc w:val="center"/>
              <w:rPr>
                <w:rFonts w:asciiTheme="minorEastAsia" w:hAnsiTheme="minorEastAsia" w:cs="宋体"/>
                <w:color w:val="000000"/>
                <w:kern w:val="0"/>
                <w:szCs w:val="21"/>
              </w:rPr>
            </w:pPr>
            <w:r>
              <w:rPr>
                <w:rFonts w:ascii="仿宋" w:eastAsia="仿宋" w:hAnsi="仿宋" w:hint="eastAsia"/>
                <w:color w:val="000000"/>
                <w:sz w:val="20"/>
                <w:szCs w:val="20"/>
              </w:rPr>
              <w:t>2016.6.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72F12" w:rsidRDefault="00272F12" w:rsidP="00272F1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介入手术间</w:t>
            </w:r>
          </w:p>
        </w:tc>
      </w:tr>
    </w:tbl>
    <w:p w:rsidR="00755C72" w:rsidRDefault="00F84E83">
      <w:pPr>
        <w:spacing w:line="400" w:lineRule="exact"/>
        <w:ind w:firstLineChars="1500" w:firstLine="3150"/>
        <w:rPr>
          <w:rFonts w:asciiTheme="minorEastAsia" w:hAnsiTheme="minorEastAsia"/>
          <w:sz w:val="24"/>
          <w:szCs w:val="24"/>
        </w:rPr>
      </w:pPr>
      <w:r>
        <w:rPr>
          <w:rFonts w:hint="eastAsia"/>
        </w:rPr>
        <w:t>附表二</w:t>
      </w:r>
      <w:r>
        <w:rPr>
          <w:rFonts w:hint="eastAsia"/>
        </w:rPr>
        <w:t xml:space="preserve">  </w:t>
      </w:r>
      <w:r>
        <w:rPr>
          <w:rFonts w:hint="eastAsia"/>
        </w:rPr>
        <w:t>放射场所清单</w:t>
      </w:r>
    </w:p>
    <w:tbl>
      <w:tblPr>
        <w:tblStyle w:val="af4"/>
        <w:tblW w:w="0" w:type="auto"/>
        <w:tblInd w:w="675" w:type="dxa"/>
        <w:tblLayout w:type="fixed"/>
        <w:tblLook w:val="04A0"/>
      </w:tblPr>
      <w:tblGrid>
        <w:gridCol w:w="851"/>
        <w:gridCol w:w="2977"/>
        <w:gridCol w:w="850"/>
        <w:gridCol w:w="3119"/>
      </w:tblGrid>
      <w:tr w:rsidR="00755C72">
        <w:trPr>
          <w:trHeight w:val="427"/>
        </w:trPr>
        <w:tc>
          <w:tcPr>
            <w:tcW w:w="851"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序号</w:t>
            </w:r>
          </w:p>
        </w:tc>
        <w:tc>
          <w:tcPr>
            <w:tcW w:w="2977"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放射场所名称</w:t>
            </w:r>
          </w:p>
        </w:tc>
        <w:tc>
          <w:tcPr>
            <w:tcW w:w="850"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序号</w:t>
            </w:r>
          </w:p>
        </w:tc>
        <w:tc>
          <w:tcPr>
            <w:tcW w:w="3119"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放射场所名称</w:t>
            </w:r>
          </w:p>
        </w:tc>
      </w:tr>
      <w:tr w:rsidR="00755C72">
        <w:trPr>
          <w:trHeight w:val="427"/>
        </w:trPr>
        <w:tc>
          <w:tcPr>
            <w:tcW w:w="851"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1</w:t>
            </w:r>
          </w:p>
        </w:tc>
        <w:tc>
          <w:tcPr>
            <w:tcW w:w="2977" w:type="dxa"/>
            <w:vAlign w:val="center"/>
          </w:tcPr>
          <w:p w:rsidR="00755C72" w:rsidRDefault="00FB4B27">
            <w:pPr>
              <w:pStyle w:val="4"/>
              <w:ind w:left="0"/>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T</w:t>
            </w:r>
            <w:r>
              <w:rPr>
                <w:rFonts w:asciiTheme="minorEastAsia" w:hAnsiTheme="minorEastAsia" w:hint="eastAsia"/>
                <w:szCs w:val="21"/>
              </w:rPr>
              <w:t>机房</w:t>
            </w:r>
          </w:p>
        </w:tc>
        <w:tc>
          <w:tcPr>
            <w:tcW w:w="850" w:type="dxa"/>
            <w:vAlign w:val="center"/>
          </w:tcPr>
          <w:p w:rsidR="00755C72" w:rsidRDefault="00FB4B27">
            <w:pPr>
              <w:pStyle w:val="4"/>
              <w:ind w:left="0"/>
              <w:jc w:val="center"/>
              <w:rPr>
                <w:rFonts w:asciiTheme="minorEastAsia" w:hAnsiTheme="minorEastAsia"/>
                <w:szCs w:val="21"/>
              </w:rPr>
            </w:pPr>
            <w:r>
              <w:rPr>
                <w:rFonts w:asciiTheme="minorEastAsia" w:hAnsiTheme="minorEastAsia"/>
                <w:szCs w:val="21"/>
              </w:rPr>
              <w:t>4</w:t>
            </w:r>
          </w:p>
        </w:tc>
        <w:tc>
          <w:tcPr>
            <w:tcW w:w="3119" w:type="dxa"/>
            <w:vAlign w:val="center"/>
          </w:tcPr>
          <w:p w:rsidR="00755C72" w:rsidRDefault="00FB4B27">
            <w:pPr>
              <w:pStyle w:val="4"/>
              <w:ind w:left="0"/>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号</w:t>
            </w:r>
            <w:r>
              <w:rPr>
                <w:rFonts w:asciiTheme="minorEastAsia" w:hAnsiTheme="minorEastAsia" w:hint="eastAsia"/>
                <w:szCs w:val="21"/>
              </w:rPr>
              <w:t>DR</w:t>
            </w:r>
            <w:r>
              <w:rPr>
                <w:rFonts w:asciiTheme="minorEastAsia" w:hAnsiTheme="minorEastAsia" w:hint="eastAsia"/>
                <w:szCs w:val="21"/>
              </w:rPr>
              <w:t>机房</w:t>
            </w:r>
          </w:p>
        </w:tc>
      </w:tr>
      <w:tr w:rsidR="00755C72">
        <w:trPr>
          <w:trHeight w:val="427"/>
        </w:trPr>
        <w:tc>
          <w:tcPr>
            <w:tcW w:w="851"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2</w:t>
            </w:r>
          </w:p>
        </w:tc>
        <w:tc>
          <w:tcPr>
            <w:tcW w:w="2977" w:type="dxa"/>
            <w:vAlign w:val="center"/>
          </w:tcPr>
          <w:p w:rsidR="00755C72" w:rsidRDefault="00FB4B27">
            <w:pPr>
              <w:pStyle w:val="4"/>
              <w:ind w:left="0"/>
              <w:jc w:val="center"/>
              <w:rPr>
                <w:rFonts w:asciiTheme="minorEastAsia" w:hAnsiTheme="minorEastAsia"/>
                <w:szCs w:val="21"/>
              </w:rPr>
            </w:pPr>
            <w:r>
              <w:rPr>
                <w:rFonts w:asciiTheme="minorEastAsia" w:hAnsiTheme="minorEastAsia" w:hint="eastAsia"/>
                <w:szCs w:val="21"/>
              </w:rPr>
              <w:t>方舱</w:t>
            </w:r>
            <w:r>
              <w:rPr>
                <w:rFonts w:asciiTheme="minorEastAsia" w:hAnsiTheme="minorEastAsia" w:hint="eastAsia"/>
                <w:szCs w:val="21"/>
              </w:rPr>
              <w:t>C</w:t>
            </w:r>
            <w:r>
              <w:rPr>
                <w:rFonts w:asciiTheme="minorEastAsia" w:hAnsiTheme="minorEastAsia"/>
                <w:szCs w:val="21"/>
              </w:rPr>
              <w:t>T</w:t>
            </w:r>
          </w:p>
        </w:tc>
        <w:tc>
          <w:tcPr>
            <w:tcW w:w="850" w:type="dxa"/>
            <w:vAlign w:val="center"/>
          </w:tcPr>
          <w:p w:rsidR="00755C72" w:rsidRDefault="00FB4B27">
            <w:pPr>
              <w:pStyle w:val="4"/>
              <w:ind w:left="0"/>
              <w:jc w:val="center"/>
              <w:rPr>
                <w:rFonts w:asciiTheme="minorEastAsia" w:hAnsiTheme="minorEastAsia"/>
                <w:szCs w:val="21"/>
              </w:rPr>
            </w:pPr>
            <w:r>
              <w:rPr>
                <w:rFonts w:asciiTheme="minorEastAsia" w:hAnsiTheme="minorEastAsia"/>
                <w:szCs w:val="21"/>
              </w:rPr>
              <w:t>5</w:t>
            </w:r>
          </w:p>
        </w:tc>
        <w:tc>
          <w:tcPr>
            <w:tcW w:w="3119" w:type="dxa"/>
            <w:vAlign w:val="center"/>
          </w:tcPr>
          <w:p w:rsidR="00755C72" w:rsidRDefault="00272F12">
            <w:pPr>
              <w:pStyle w:val="4"/>
              <w:ind w:left="0"/>
              <w:jc w:val="center"/>
              <w:rPr>
                <w:rFonts w:asciiTheme="minorEastAsia" w:hAnsiTheme="minorEastAsia"/>
                <w:szCs w:val="21"/>
              </w:rPr>
            </w:pPr>
            <w:r>
              <w:rPr>
                <w:rFonts w:asciiTheme="minorEastAsia" w:hAnsiTheme="minorEastAsia" w:hint="eastAsia"/>
                <w:szCs w:val="21"/>
              </w:rPr>
              <w:t>介入</w:t>
            </w:r>
            <w:r w:rsidR="00FB4B27">
              <w:rPr>
                <w:rFonts w:asciiTheme="minorEastAsia" w:hAnsiTheme="minorEastAsia" w:hint="eastAsia"/>
                <w:szCs w:val="21"/>
              </w:rPr>
              <w:t>手术间</w:t>
            </w:r>
          </w:p>
        </w:tc>
      </w:tr>
      <w:tr w:rsidR="00755C72">
        <w:trPr>
          <w:trHeight w:val="427"/>
        </w:trPr>
        <w:tc>
          <w:tcPr>
            <w:tcW w:w="851" w:type="dxa"/>
            <w:vAlign w:val="center"/>
          </w:tcPr>
          <w:p w:rsidR="00755C72" w:rsidRDefault="00F84E83">
            <w:pPr>
              <w:pStyle w:val="4"/>
              <w:ind w:left="0"/>
              <w:jc w:val="center"/>
              <w:rPr>
                <w:rFonts w:asciiTheme="minorEastAsia" w:hAnsiTheme="minorEastAsia"/>
                <w:szCs w:val="21"/>
              </w:rPr>
            </w:pPr>
            <w:r>
              <w:rPr>
                <w:rFonts w:asciiTheme="minorEastAsia" w:hAnsiTheme="minorEastAsia" w:hint="eastAsia"/>
                <w:szCs w:val="21"/>
              </w:rPr>
              <w:t>3</w:t>
            </w:r>
          </w:p>
        </w:tc>
        <w:tc>
          <w:tcPr>
            <w:tcW w:w="2977" w:type="dxa"/>
            <w:vAlign w:val="center"/>
          </w:tcPr>
          <w:p w:rsidR="00755C72" w:rsidRDefault="00FB4B27">
            <w:pPr>
              <w:pStyle w:val="4"/>
              <w:ind w:left="0"/>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号</w:t>
            </w:r>
            <w:r>
              <w:rPr>
                <w:rFonts w:asciiTheme="minorEastAsia" w:hAnsiTheme="minorEastAsia" w:hint="eastAsia"/>
                <w:szCs w:val="21"/>
              </w:rPr>
              <w:t>DR</w:t>
            </w:r>
            <w:r>
              <w:rPr>
                <w:rFonts w:asciiTheme="minorEastAsia" w:hAnsiTheme="minorEastAsia" w:hint="eastAsia"/>
                <w:szCs w:val="21"/>
              </w:rPr>
              <w:t>机房</w:t>
            </w:r>
          </w:p>
        </w:tc>
        <w:tc>
          <w:tcPr>
            <w:tcW w:w="850" w:type="dxa"/>
            <w:vAlign w:val="center"/>
          </w:tcPr>
          <w:p w:rsidR="00755C72" w:rsidRDefault="00FB4B27">
            <w:pPr>
              <w:pStyle w:val="4"/>
              <w:ind w:left="0"/>
              <w:jc w:val="center"/>
              <w:rPr>
                <w:rFonts w:asciiTheme="minorEastAsia" w:hAnsiTheme="minorEastAsia"/>
                <w:szCs w:val="21"/>
              </w:rPr>
            </w:pPr>
            <w:r>
              <w:rPr>
                <w:rFonts w:asciiTheme="minorEastAsia" w:hAnsiTheme="minorEastAsia"/>
                <w:szCs w:val="21"/>
              </w:rPr>
              <w:t>6</w:t>
            </w:r>
          </w:p>
        </w:tc>
        <w:tc>
          <w:tcPr>
            <w:tcW w:w="3119" w:type="dxa"/>
            <w:vAlign w:val="center"/>
          </w:tcPr>
          <w:p w:rsidR="00755C72" w:rsidRDefault="00FB4B27">
            <w:pPr>
              <w:pStyle w:val="4"/>
              <w:ind w:left="0"/>
              <w:jc w:val="center"/>
              <w:rPr>
                <w:rFonts w:asciiTheme="minorEastAsia" w:hAnsiTheme="minorEastAsia"/>
                <w:szCs w:val="21"/>
              </w:rPr>
            </w:pPr>
            <w:r>
              <w:rPr>
                <w:rFonts w:asciiTheme="minorEastAsia" w:hAnsiTheme="minorEastAsia" w:hint="eastAsia"/>
                <w:szCs w:val="21"/>
              </w:rPr>
              <w:t>骨科手术间</w:t>
            </w:r>
          </w:p>
        </w:tc>
      </w:tr>
    </w:tbl>
    <w:p w:rsidR="00755C72" w:rsidRDefault="00755C72">
      <w:pPr>
        <w:pStyle w:val="4"/>
        <w:ind w:left="0"/>
        <w:rPr>
          <w:rFonts w:asciiTheme="minorEastAsia" w:hAnsiTheme="minorEastAsia"/>
          <w:sz w:val="22"/>
        </w:rPr>
      </w:pP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2.</w:t>
      </w:r>
      <w:r>
        <w:rPr>
          <w:rFonts w:asciiTheme="minorEastAsia" w:hAnsiTheme="minorEastAsia" w:hint="eastAsia"/>
          <w:sz w:val="22"/>
        </w:rPr>
        <w:t>服务标准：根据《医用</w:t>
      </w:r>
      <w:r>
        <w:rPr>
          <w:rFonts w:asciiTheme="minorEastAsia" w:hAnsiTheme="minorEastAsia" w:hint="eastAsia"/>
          <w:sz w:val="22"/>
        </w:rPr>
        <w:t>X</w:t>
      </w:r>
      <w:r>
        <w:rPr>
          <w:rFonts w:asciiTheme="minorEastAsia" w:hAnsiTheme="minorEastAsia" w:hint="eastAsia"/>
          <w:sz w:val="22"/>
        </w:rPr>
        <w:t>射线诊断设备质量控制检测规范》</w:t>
      </w:r>
      <w:r>
        <w:rPr>
          <w:rFonts w:asciiTheme="minorEastAsia" w:hAnsiTheme="minorEastAsia" w:hint="eastAsia"/>
          <w:sz w:val="22"/>
        </w:rPr>
        <w:t>WS76-2020</w:t>
      </w:r>
      <w:r>
        <w:rPr>
          <w:rFonts w:asciiTheme="minorEastAsia" w:hAnsiTheme="minorEastAsia" w:hint="eastAsia"/>
          <w:sz w:val="22"/>
        </w:rPr>
        <w:t>、《环境γ辐射剂量率测量技术规范》</w:t>
      </w:r>
      <w:r>
        <w:rPr>
          <w:rFonts w:asciiTheme="minorEastAsia" w:hAnsiTheme="minorEastAsia" w:hint="eastAsia"/>
          <w:sz w:val="22"/>
        </w:rPr>
        <w:t xml:space="preserve"> HJ 1157-2021</w:t>
      </w:r>
      <w:r>
        <w:rPr>
          <w:rFonts w:asciiTheme="minorEastAsia" w:hAnsiTheme="minorEastAsia" w:hint="eastAsia"/>
          <w:sz w:val="22"/>
        </w:rPr>
        <w:t>、《辐射环境监测技术规范》</w:t>
      </w:r>
      <w:r>
        <w:rPr>
          <w:rFonts w:asciiTheme="minorEastAsia" w:hAnsiTheme="minorEastAsia" w:hint="eastAsia"/>
          <w:sz w:val="22"/>
        </w:rPr>
        <w:t xml:space="preserve"> HJ </w:t>
      </w:r>
      <w:r>
        <w:rPr>
          <w:rFonts w:asciiTheme="minorEastAsia" w:hAnsiTheme="minorEastAsia" w:hint="eastAsia"/>
          <w:sz w:val="22"/>
        </w:rPr>
        <w:t>61-2021</w:t>
      </w:r>
      <w:r>
        <w:rPr>
          <w:rFonts w:asciiTheme="minorEastAsia" w:hAnsiTheme="minorEastAsia" w:hint="eastAsia"/>
          <w:sz w:val="22"/>
        </w:rPr>
        <w:t>、《放射诊断放射防护要求》</w:t>
      </w:r>
      <w:r>
        <w:rPr>
          <w:rFonts w:asciiTheme="minorEastAsia" w:hAnsiTheme="minorEastAsia" w:hint="eastAsia"/>
          <w:sz w:val="22"/>
        </w:rPr>
        <w:t>GBZ130-2020</w:t>
      </w:r>
      <w:r>
        <w:rPr>
          <w:rFonts w:asciiTheme="minorEastAsia" w:hAnsiTheme="minorEastAsia" w:hint="eastAsia"/>
          <w:sz w:val="22"/>
        </w:rPr>
        <w:t>等相关文件标准执行。</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3.</w:t>
      </w:r>
      <w:r>
        <w:rPr>
          <w:rFonts w:asciiTheme="minorEastAsia" w:hAnsiTheme="minorEastAsia" w:hint="eastAsia"/>
          <w:sz w:val="22"/>
        </w:rPr>
        <w:t>服务要求</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3.1</w:t>
      </w:r>
      <w:r>
        <w:rPr>
          <w:rFonts w:asciiTheme="minorEastAsia" w:hAnsiTheme="minorEastAsia" w:hint="eastAsia"/>
          <w:sz w:val="22"/>
        </w:rPr>
        <w:t>报告编制数量：放射设备需提供状态监测（含性能与防护）纸质报告</w:t>
      </w:r>
      <w:r>
        <w:rPr>
          <w:rFonts w:asciiTheme="minorEastAsia" w:hAnsiTheme="minorEastAsia" w:hint="eastAsia"/>
          <w:sz w:val="22"/>
        </w:rPr>
        <w:t>3</w:t>
      </w:r>
      <w:r>
        <w:rPr>
          <w:rFonts w:asciiTheme="minorEastAsia" w:hAnsiTheme="minorEastAsia" w:hint="eastAsia"/>
          <w:sz w:val="22"/>
        </w:rPr>
        <w:t>份，报告内容需包含所有放射设备；放射场所需提供环境监纸质监测报告</w:t>
      </w:r>
      <w:r>
        <w:rPr>
          <w:rFonts w:asciiTheme="minorEastAsia" w:hAnsiTheme="minorEastAsia" w:hint="eastAsia"/>
          <w:sz w:val="22"/>
        </w:rPr>
        <w:t>5</w:t>
      </w:r>
      <w:r>
        <w:rPr>
          <w:rFonts w:asciiTheme="minorEastAsia" w:hAnsiTheme="minorEastAsia" w:hint="eastAsia"/>
          <w:sz w:val="22"/>
        </w:rPr>
        <w:t>份，报告内容需包含所有放射场所；均需提供电子版报告一份。</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3.2</w:t>
      </w:r>
      <w:r>
        <w:rPr>
          <w:rFonts w:asciiTheme="minorEastAsia" w:hAnsiTheme="minorEastAsia" w:hint="eastAsia"/>
          <w:sz w:val="22"/>
        </w:rPr>
        <w:t>报告出具时间：监测完成后</w:t>
      </w:r>
      <w:r>
        <w:rPr>
          <w:rFonts w:asciiTheme="minorEastAsia" w:hAnsiTheme="minorEastAsia" w:hint="eastAsia"/>
          <w:sz w:val="22"/>
        </w:rPr>
        <w:t>10</w:t>
      </w:r>
      <w:r>
        <w:rPr>
          <w:rFonts w:asciiTheme="minorEastAsia" w:hAnsiTheme="minorEastAsia" w:hint="eastAsia"/>
          <w:sz w:val="22"/>
        </w:rPr>
        <w:t>个工作日内出具监测报告，报告内容应客观、真实、有效。</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4.</w:t>
      </w:r>
      <w:r>
        <w:rPr>
          <w:rFonts w:asciiTheme="minorEastAsia" w:hAnsiTheme="minorEastAsia" w:hint="eastAsia"/>
          <w:sz w:val="22"/>
        </w:rPr>
        <w:t>若放射设备及场所初检后存在不合格情况，供应商需提供相关不合格的实测数据用于采购人分析不合格原因及整改；整改完成后，采购人通知供应商</w:t>
      </w:r>
      <w:r>
        <w:rPr>
          <w:rFonts w:asciiTheme="minorEastAsia" w:hAnsiTheme="minorEastAsia" w:hint="eastAsia"/>
          <w:sz w:val="22"/>
        </w:rPr>
        <w:t>到场进行第二次复检，复检合格后编制监测报告，第二次监测费用由供应商自行承担；若第二次监测结果仍不合格，则供应商提供相关不合格的实测数据用于采购人分析不合格原因及整改；采购人整改完成后通知供应商进行第三次监测，第三次监测费用由采购人自行承担。（提供承诺函并加盖供应商单位公章）</w:t>
      </w:r>
    </w:p>
    <w:p w:rsidR="00755C72" w:rsidRDefault="00F84E83">
      <w:pPr>
        <w:spacing w:line="400" w:lineRule="exact"/>
        <w:ind w:firstLineChars="200" w:firstLine="440"/>
        <w:rPr>
          <w:rFonts w:asciiTheme="minorEastAsia" w:hAnsiTheme="minorEastAsia" w:cs="宋体"/>
          <w:sz w:val="22"/>
        </w:rPr>
      </w:pPr>
      <w:r>
        <w:rPr>
          <w:rFonts w:asciiTheme="minorEastAsia" w:hAnsiTheme="minorEastAsia" w:hint="eastAsia"/>
          <w:sz w:val="22"/>
        </w:rPr>
        <w:t>5.</w:t>
      </w:r>
      <w:r>
        <w:rPr>
          <w:rFonts w:asciiTheme="minorEastAsia" w:hAnsiTheme="minorEastAsia" w:hint="eastAsia"/>
          <w:sz w:val="22"/>
        </w:rPr>
        <w:t>保密原则：</w:t>
      </w:r>
      <w:r>
        <w:rPr>
          <w:rFonts w:asciiTheme="minorEastAsia" w:hAnsiTheme="minorEastAsia" w:cs="宋体" w:hint="eastAsia"/>
          <w:sz w:val="22"/>
        </w:rPr>
        <w:t>对监测的过程数据和结果数据严格保密，未经授权不得泄露给任何单位和个人，不得利用此数据进行任何侵害采购人的行为，否则采购人有权追究供应商的责任。</w:t>
      </w:r>
    </w:p>
    <w:p w:rsidR="00755C72" w:rsidRDefault="00F84E83">
      <w:pPr>
        <w:spacing w:line="400" w:lineRule="exact"/>
        <w:ind w:firstLineChars="200" w:firstLine="442"/>
        <w:rPr>
          <w:rFonts w:asciiTheme="minorEastAsia" w:hAnsiTheme="minorEastAsia"/>
          <w:b/>
          <w:sz w:val="22"/>
        </w:rPr>
      </w:pPr>
      <w:r>
        <w:rPr>
          <w:rFonts w:asciiTheme="minorEastAsia" w:hAnsiTheme="minorEastAsia" w:cs="Arial" w:hint="eastAsia"/>
          <w:b/>
          <w:color w:val="000000"/>
          <w:sz w:val="22"/>
        </w:rPr>
        <w:t>二、</w:t>
      </w:r>
      <w:r>
        <w:rPr>
          <w:rFonts w:asciiTheme="minorEastAsia" w:hAnsiTheme="minorEastAsia" w:hint="eastAsia"/>
          <w:b/>
          <w:sz w:val="22"/>
        </w:rPr>
        <w:t>商务要求</w:t>
      </w:r>
    </w:p>
    <w:p w:rsidR="00755C72" w:rsidRDefault="00F84E83">
      <w:pPr>
        <w:spacing w:line="400" w:lineRule="exact"/>
        <w:ind w:firstLineChars="200" w:firstLine="440"/>
        <w:rPr>
          <w:rFonts w:asciiTheme="minorEastAsia" w:hAnsiTheme="minorEastAsia"/>
          <w:sz w:val="22"/>
        </w:rPr>
      </w:pPr>
      <w:bookmarkStart w:id="72" w:name="_Toc463873903"/>
      <w:bookmarkStart w:id="73" w:name="_Toc217446096"/>
      <w:bookmarkStart w:id="74" w:name="_Toc10567"/>
      <w:bookmarkEnd w:id="69"/>
      <w:r>
        <w:rPr>
          <w:rFonts w:asciiTheme="minorEastAsia" w:hAnsiTheme="minorEastAsia" w:hint="eastAsia"/>
          <w:sz w:val="22"/>
        </w:rPr>
        <w:t>1.</w:t>
      </w:r>
      <w:r>
        <w:rPr>
          <w:rFonts w:asciiTheme="minorEastAsia" w:hAnsiTheme="minorEastAsia" w:hint="eastAsia"/>
          <w:sz w:val="22"/>
        </w:rPr>
        <w:t>服务期限：</w:t>
      </w:r>
      <w:r>
        <w:rPr>
          <w:rFonts w:asciiTheme="minorEastAsia" w:hAnsiTheme="minorEastAsia" w:hint="eastAsia"/>
          <w:sz w:val="22"/>
        </w:rPr>
        <w:t>3</w:t>
      </w:r>
      <w:r>
        <w:rPr>
          <w:rFonts w:asciiTheme="minorEastAsia" w:hAnsiTheme="minorEastAsia" w:hint="eastAsia"/>
          <w:sz w:val="22"/>
        </w:rPr>
        <w:t>年</w:t>
      </w:r>
      <w:r w:rsidR="00CB7A75">
        <w:rPr>
          <w:rFonts w:asciiTheme="minorEastAsia" w:hAnsiTheme="minorEastAsia" w:hint="eastAsia"/>
          <w:sz w:val="22"/>
        </w:rPr>
        <w:t>，</w:t>
      </w:r>
      <w:r w:rsidR="002C4FE7">
        <w:rPr>
          <w:rFonts w:asciiTheme="minorEastAsia" w:hAnsiTheme="minorEastAsia" w:hint="eastAsia"/>
          <w:sz w:val="22"/>
        </w:rPr>
        <w:t>分</w:t>
      </w:r>
      <w:r w:rsidR="00CB7A75">
        <w:rPr>
          <w:rFonts w:asciiTheme="minorEastAsia" w:hAnsiTheme="minorEastAsia" w:hint="eastAsia"/>
          <w:sz w:val="22"/>
        </w:rPr>
        <w:t>年度签订服务合同</w:t>
      </w:r>
      <w:r>
        <w:rPr>
          <w:rFonts w:asciiTheme="minorEastAsia" w:hAnsiTheme="minorEastAsia" w:hint="eastAsia"/>
          <w:sz w:val="22"/>
        </w:rPr>
        <w:t>。</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2.</w:t>
      </w:r>
      <w:r>
        <w:rPr>
          <w:rFonts w:asciiTheme="minorEastAsia" w:hAnsiTheme="minorEastAsia" w:hint="eastAsia"/>
          <w:sz w:val="22"/>
        </w:rPr>
        <w:t>服务地点：</w:t>
      </w:r>
      <w:r w:rsidR="00A26465">
        <w:rPr>
          <w:rFonts w:asciiTheme="minorEastAsia" w:hAnsiTheme="minorEastAsia" w:hint="eastAsia"/>
          <w:sz w:val="22"/>
        </w:rPr>
        <w:t>绵竹市中医</w:t>
      </w:r>
      <w:r>
        <w:rPr>
          <w:rFonts w:asciiTheme="minorEastAsia" w:hAnsiTheme="minorEastAsia" w:hint="eastAsia"/>
          <w:sz w:val="22"/>
        </w:rPr>
        <w:t>医院指定地点。</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3.</w:t>
      </w:r>
      <w:r>
        <w:rPr>
          <w:rFonts w:asciiTheme="minorEastAsia" w:hAnsiTheme="minorEastAsia" w:hint="eastAsia"/>
          <w:sz w:val="22"/>
        </w:rPr>
        <w:t>响应时间：供应商接到采购人通知后</w:t>
      </w:r>
      <w:r>
        <w:rPr>
          <w:rFonts w:asciiTheme="minorEastAsia" w:hAnsiTheme="minorEastAsia" w:hint="eastAsia"/>
          <w:sz w:val="22"/>
        </w:rPr>
        <w:t>7</w:t>
      </w:r>
      <w:r>
        <w:rPr>
          <w:rFonts w:asciiTheme="minorEastAsia" w:hAnsiTheme="minorEastAsia" w:hint="eastAsia"/>
          <w:sz w:val="22"/>
        </w:rPr>
        <w:t>日内安排技术人员到采购人现场实施监测工作。</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4.</w:t>
      </w:r>
      <w:r>
        <w:rPr>
          <w:rFonts w:asciiTheme="minorEastAsia" w:hAnsiTheme="minorEastAsia" w:hint="eastAsia"/>
          <w:sz w:val="22"/>
        </w:rPr>
        <w:t>付款方式：</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4.1</w:t>
      </w:r>
      <w:r>
        <w:rPr>
          <w:rFonts w:asciiTheme="minorEastAsia" w:hAnsiTheme="minorEastAsia" w:hint="eastAsia"/>
          <w:sz w:val="22"/>
        </w:rPr>
        <w:t>服务费用按年度支付。每年度服务内容全部完成并按要求出具全部正式报告，经验收合格后在收到供应商正式发票的</w:t>
      </w:r>
      <w:r>
        <w:rPr>
          <w:rFonts w:asciiTheme="minorEastAsia" w:hAnsiTheme="minorEastAsia" w:hint="eastAsia"/>
          <w:sz w:val="22"/>
        </w:rPr>
        <w:t>30</w:t>
      </w:r>
      <w:r>
        <w:rPr>
          <w:rFonts w:asciiTheme="minorEastAsia" w:hAnsiTheme="minorEastAsia" w:hint="eastAsia"/>
          <w:sz w:val="22"/>
        </w:rPr>
        <w:t>天内以转账方式支付。</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4.2</w:t>
      </w:r>
      <w:r>
        <w:rPr>
          <w:rFonts w:asciiTheme="minorEastAsia" w:hAnsiTheme="minorEastAsia" w:hint="eastAsia"/>
          <w:sz w:val="22"/>
        </w:rPr>
        <w:t>供应商须向采购人出具合法有效的完税发票及凭证资料进行支付结算，供应商未履行本条义务的，采购人有权延迟付款，且不承担违约责任。</w:t>
      </w:r>
    </w:p>
    <w:p w:rsidR="00755C72" w:rsidRDefault="00F84E83">
      <w:pPr>
        <w:pStyle w:val="4"/>
        <w:spacing w:line="400" w:lineRule="exact"/>
        <w:ind w:left="0" w:firstLine="405"/>
        <w:rPr>
          <w:rFonts w:asciiTheme="minorEastAsia" w:hAnsiTheme="minorEastAsia"/>
          <w:sz w:val="22"/>
        </w:rPr>
      </w:pPr>
      <w:r>
        <w:rPr>
          <w:rFonts w:asciiTheme="minorEastAsia" w:hAnsiTheme="minorEastAsia" w:hint="eastAsia"/>
          <w:sz w:val="22"/>
        </w:rPr>
        <w:t>5.</w:t>
      </w:r>
      <w:r>
        <w:rPr>
          <w:rFonts w:asciiTheme="minorEastAsia" w:hAnsiTheme="minorEastAsia" w:hint="eastAsia"/>
          <w:sz w:val="22"/>
        </w:rPr>
        <w:t>报价要求：供应商须在报价表中按照以下方式单独报价①</w:t>
      </w:r>
      <w:r>
        <w:rPr>
          <w:rFonts w:asciiTheme="minorEastAsia" w:hAnsiTheme="minorEastAsia" w:hint="eastAsia"/>
          <w:sz w:val="22"/>
        </w:rPr>
        <w:t>**</w:t>
      </w:r>
      <w:r>
        <w:rPr>
          <w:rFonts w:asciiTheme="minorEastAsia" w:hAnsiTheme="minorEastAsia" w:hint="eastAsia"/>
          <w:sz w:val="22"/>
        </w:rPr>
        <w:t>元</w:t>
      </w:r>
      <w:r>
        <w:rPr>
          <w:rFonts w:asciiTheme="minorEastAsia" w:hAnsiTheme="minorEastAsia" w:hint="eastAsia"/>
          <w:sz w:val="22"/>
        </w:rPr>
        <w:t>/</w:t>
      </w:r>
      <w:r>
        <w:rPr>
          <w:rFonts w:asciiTheme="minorEastAsia" w:hAnsiTheme="minorEastAsia" w:hint="eastAsia"/>
          <w:sz w:val="22"/>
        </w:rPr>
        <w:t>每</w:t>
      </w:r>
      <w:r w:rsidR="00A26465">
        <w:rPr>
          <w:rFonts w:asciiTheme="minorEastAsia" w:hAnsiTheme="minorEastAsia"/>
          <w:sz w:val="22"/>
        </w:rPr>
        <w:t>6</w:t>
      </w:r>
      <w:r>
        <w:rPr>
          <w:rFonts w:asciiTheme="minorEastAsia" w:hAnsiTheme="minorEastAsia" w:hint="eastAsia"/>
          <w:sz w:val="22"/>
        </w:rPr>
        <w:t>台放射设备</w:t>
      </w:r>
      <w:r>
        <w:rPr>
          <w:rFonts w:asciiTheme="minorEastAsia" w:hAnsiTheme="minorEastAsia" w:hint="eastAsia"/>
          <w:sz w:val="22"/>
        </w:rPr>
        <w:t>/</w:t>
      </w:r>
      <w:r>
        <w:rPr>
          <w:rFonts w:asciiTheme="minorEastAsia" w:hAnsiTheme="minorEastAsia" w:hint="eastAsia"/>
          <w:sz w:val="22"/>
        </w:rPr>
        <w:t>年，②</w:t>
      </w:r>
      <w:r>
        <w:rPr>
          <w:rFonts w:asciiTheme="minorEastAsia" w:hAnsiTheme="minorEastAsia" w:hint="eastAsia"/>
          <w:sz w:val="22"/>
        </w:rPr>
        <w:t>**</w:t>
      </w:r>
      <w:r>
        <w:rPr>
          <w:rFonts w:asciiTheme="minorEastAsia" w:hAnsiTheme="minorEastAsia" w:hint="eastAsia"/>
          <w:sz w:val="22"/>
        </w:rPr>
        <w:t>元</w:t>
      </w:r>
      <w:r>
        <w:rPr>
          <w:rFonts w:asciiTheme="minorEastAsia" w:hAnsiTheme="minorEastAsia" w:hint="eastAsia"/>
          <w:sz w:val="22"/>
        </w:rPr>
        <w:t>/</w:t>
      </w:r>
      <w:r w:rsidR="00A26465">
        <w:rPr>
          <w:rFonts w:asciiTheme="minorEastAsia" w:hAnsiTheme="minorEastAsia"/>
          <w:sz w:val="22"/>
        </w:rPr>
        <w:t>6</w:t>
      </w:r>
      <w:r>
        <w:rPr>
          <w:rFonts w:asciiTheme="minorEastAsia" w:hAnsiTheme="minorEastAsia" w:hint="eastAsia"/>
          <w:sz w:val="22"/>
        </w:rPr>
        <w:t>个放射场所</w:t>
      </w:r>
      <w:r>
        <w:rPr>
          <w:rFonts w:asciiTheme="minorEastAsia" w:hAnsiTheme="minorEastAsia" w:hint="eastAsia"/>
          <w:sz w:val="22"/>
        </w:rPr>
        <w:t>/</w:t>
      </w:r>
      <w:r>
        <w:rPr>
          <w:rFonts w:asciiTheme="minorEastAsia" w:hAnsiTheme="minorEastAsia" w:hint="eastAsia"/>
          <w:sz w:val="22"/>
        </w:rPr>
        <w:t>年；</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6.</w:t>
      </w:r>
      <w:r>
        <w:rPr>
          <w:rFonts w:asciiTheme="minorEastAsia" w:hAnsiTheme="minorEastAsia" w:hint="eastAsia"/>
          <w:sz w:val="22"/>
        </w:rPr>
        <w:t>违约责任：供应商未按响应时间到场扣除当年度监测费用</w:t>
      </w:r>
      <w:r>
        <w:rPr>
          <w:rFonts w:asciiTheme="minorEastAsia" w:hAnsiTheme="minorEastAsia" w:hint="eastAsia"/>
          <w:sz w:val="22"/>
        </w:rPr>
        <w:t>2%</w:t>
      </w:r>
      <w:r>
        <w:rPr>
          <w:rFonts w:asciiTheme="minorEastAsia" w:hAnsiTheme="minorEastAsia" w:hint="eastAsia"/>
          <w:sz w:val="22"/>
        </w:rPr>
        <w:t>，出具报告时间超过约定时间的扣除当年度监测费用</w:t>
      </w:r>
      <w:r>
        <w:rPr>
          <w:rFonts w:asciiTheme="minorEastAsia" w:hAnsiTheme="minorEastAsia" w:hint="eastAsia"/>
          <w:sz w:val="22"/>
        </w:rPr>
        <w:t>2%</w:t>
      </w:r>
      <w:r>
        <w:rPr>
          <w:rFonts w:asciiTheme="minorEastAsia" w:hAnsiTheme="minorEastAsia" w:hint="eastAsia"/>
          <w:sz w:val="22"/>
        </w:rPr>
        <w:t>。</w:t>
      </w:r>
    </w:p>
    <w:p w:rsidR="00755C72" w:rsidRDefault="00F84E83">
      <w:pPr>
        <w:spacing w:line="400" w:lineRule="exact"/>
        <w:ind w:firstLineChars="200" w:firstLine="440"/>
        <w:rPr>
          <w:rFonts w:asciiTheme="minorEastAsia" w:hAnsiTheme="minorEastAsia"/>
          <w:sz w:val="22"/>
        </w:rPr>
      </w:pPr>
      <w:r>
        <w:rPr>
          <w:rFonts w:asciiTheme="minorEastAsia" w:hAnsiTheme="minorEastAsia" w:hint="eastAsia"/>
          <w:sz w:val="22"/>
        </w:rPr>
        <w:t>7.</w:t>
      </w:r>
      <w:r>
        <w:rPr>
          <w:rFonts w:asciiTheme="minorEastAsia" w:hAnsiTheme="minorEastAsia" w:hint="eastAsia"/>
          <w:sz w:val="22"/>
        </w:rPr>
        <w:t>验收要求：供应商出具的监测报告必须通过</w:t>
      </w:r>
      <w:r w:rsidR="00232182">
        <w:rPr>
          <w:rFonts w:asciiTheme="minorEastAsia" w:hAnsiTheme="minorEastAsia" w:hint="eastAsia"/>
          <w:sz w:val="22"/>
        </w:rPr>
        <w:t>绵竹市</w:t>
      </w:r>
      <w:r>
        <w:rPr>
          <w:rFonts w:asciiTheme="minorEastAsia" w:hAnsiTheme="minorEastAsia" w:hint="eastAsia"/>
          <w:sz w:val="22"/>
        </w:rPr>
        <w:t>生态环境局和</w:t>
      </w:r>
      <w:r w:rsidR="00232182">
        <w:rPr>
          <w:rFonts w:asciiTheme="minorEastAsia" w:hAnsiTheme="minorEastAsia" w:hint="eastAsia"/>
          <w:sz w:val="22"/>
        </w:rPr>
        <w:t>绵竹</w:t>
      </w:r>
      <w:r>
        <w:rPr>
          <w:rFonts w:asciiTheme="minorEastAsia" w:hAnsiTheme="minorEastAsia" w:hint="eastAsia"/>
          <w:sz w:val="22"/>
        </w:rPr>
        <w:t>市卫生健康局的年终审核。</w:t>
      </w:r>
    </w:p>
    <w:p w:rsidR="00755C72" w:rsidRDefault="00755C72">
      <w:pPr>
        <w:pStyle w:val="af0"/>
        <w:shd w:val="clear" w:color="auto" w:fill="FFFFFF"/>
        <w:spacing w:before="0" w:beforeAutospacing="0" w:after="135" w:afterAutospacing="0" w:line="27" w:lineRule="atLeast"/>
        <w:rPr>
          <w:rFonts w:asciiTheme="minorEastAsia" w:hAnsiTheme="minorEastAsia" w:cs="Arial"/>
          <w:b/>
          <w:color w:val="000000"/>
          <w:kern w:val="2"/>
          <w:sz w:val="21"/>
          <w:szCs w:val="21"/>
        </w:rPr>
      </w:pPr>
    </w:p>
    <w:p w:rsidR="00755C72" w:rsidRDefault="00755C72">
      <w:pPr>
        <w:pStyle w:val="af0"/>
        <w:shd w:val="clear" w:color="auto" w:fill="FFFFFF"/>
        <w:spacing w:before="0" w:beforeAutospacing="0" w:after="135" w:afterAutospacing="0" w:line="27" w:lineRule="atLeast"/>
        <w:rPr>
          <w:rFonts w:asciiTheme="minorEastAsia" w:hAnsiTheme="minorEastAsia" w:cs="Arial"/>
          <w:b/>
          <w:color w:val="000000"/>
          <w:kern w:val="2"/>
          <w:sz w:val="21"/>
          <w:szCs w:val="21"/>
        </w:rPr>
      </w:pPr>
    </w:p>
    <w:p w:rsidR="00755C72" w:rsidRDefault="00F84E83">
      <w:pPr>
        <w:spacing w:line="400" w:lineRule="exact"/>
        <w:rPr>
          <w:rFonts w:asciiTheme="minorEastAsia" w:hAnsiTheme="minorEastAsia"/>
          <w:b/>
          <w:sz w:val="22"/>
        </w:rPr>
      </w:pPr>
      <w:r>
        <w:rPr>
          <w:rFonts w:asciiTheme="minorEastAsia" w:hAnsiTheme="minorEastAsia" w:hint="eastAsia"/>
          <w:b/>
          <w:sz w:val="22"/>
        </w:rPr>
        <w:t>注：</w:t>
      </w:r>
      <w:r>
        <w:rPr>
          <w:rFonts w:asciiTheme="minorEastAsia" w:hAnsiTheme="minorEastAsia" w:hint="eastAsia"/>
          <w:b/>
          <w:sz w:val="22"/>
        </w:rPr>
        <w:t>1</w:t>
      </w:r>
      <w:r>
        <w:rPr>
          <w:rFonts w:asciiTheme="minorEastAsia" w:hAnsiTheme="minorEastAsia" w:hint="eastAsia"/>
          <w:b/>
          <w:sz w:val="22"/>
        </w:rPr>
        <w:t>、本项目所有要求为实质性响应条件，不允许负偏离，否则作无效投标处理。</w:t>
      </w:r>
    </w:p>
    <w:p w:rsidR="00755C72" w:rsidRDefault="00F84E83">
      <w:pPr>
        <w:spacing w:line="400" w:lineRule="exact"/>
        <w:ind w:firstLineChars="200" w:firstLine="442"/>
        <w:rPr>
          <w:rFonts w:asciiTheme="minorEastAsia" w:hAnsiTheme="minorEastAsia"/>
          <w:b/>
          <w:sz w:val="22"/>
        </w:rPr>
      </w:pPr>
      <w:r>
        <w:rPr>
          <w:rFonts w:asciiTheme="minorEastAsia" w:hAnsiTheme="minorEastAsia" w:hint="eastAsia"/>
          <w:b/>
          <w:sz w:val="22"/>
        </w:rPr>
        <w:t>2</w:t>
      </w:r>
      <w:r>
        <w:rPr>
          <w:rFonts w:asciiTheme="minorEastAsia" w:hAnsiTheme="minorEastAsia" w:hint="eastAsia"/>
          <w:b/>
          <w:sz w:val="22"/>
        </w:rPr>
        <w:t>、</w:t>
      </w:r>
      <w:r>
        <w:rPr>
          <w:rFonts w:asciiTheme="minorEastAsia" w:hAnsiTheme="minorEastAsia"/>
          <w:b/>
          <w:sz w:val="22"/>
        </w:rPr>
        <w:t>本章的要求不能作为资格性条件要求评标，如存在资格性</w:t>
      </w:r>
      <w:r>
        <w:rPr>
          <w:rFonts w:asciiTheme="minorEastAsia" w:hAnsiTheme="minorEastAsia" w:hint="eastAsia"/>
          <w:b/>
          <w:sz w:val="22"/>
        </w:rPr>
        <w:t>条件要求，应当认定比选文件编制存在重大缺陷，评标委员会应当停止评标。</w:t>
      </w:r>
      <w:bookmarkEnd w:id="72"/>
      <w:bookmarkEnd w:id="73"/>
      <w:bookmarkEnd w:id="74"/>
    </w:p>
    <w:p w:rsidR="00755C72" w:rsidRDefault="00755C72">
      <w:pPr>
        <w:pStyle w:val="4"/>
      </w:pPr>
    </w:p>
    <w:p w:rsidR="002B0D8A" w:rsidRDefault="002B0D8A">
      <w:pPr>
        <w:widowControl/>
        <w:jc w:val="left"/>
        <w:rPr>
          <w:rFonts w:asciiTheme="minorEastAsia" w:hAnsiTheme="minorEastAsia" w:cs="Arial"/>
          <w:b/>
          <w:color w:val="000000"/>
          <w:szCs w:val="21"/>
        </w:rPr>
      </w:pPr>
      <w:r>
        <w:rPr>
          <w:rFonts w:asciiTheme="minorEastAsia" w:hAnsiTheme="minorEastAsia" w:cs="Arial"/>
          <w:b/>
          <w:color w:val="000000"/>
          <w:szCs w:val="21"/>
        </w:rPr>
        <w:br w:type="page"/>
      </w:r>
    </w:p>
    <w:p w:rsidR="00755C72" w:rsidRDefault="00F84E83">
      <w:pPr>
        <w:numPr>
          <w:ilvl w:val="0"/>
          <w:numId w:val="5"/>
        </w:numPr>
        <w:spacing w:line="480" w:lineRule="atLeast"/>
        <w:jc w:val="center"/>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评标办法</w:t>
      </w:r>
      <w:bookmarkStart w:id="75" w:name="_Hlt101846155"/>
      <w:bookmarkStart w:id="76" w:name="_Toc217446097"/>
      <w:bookmarkStart w:id="77" w:name="_Toc208849007"/>
      <w:bookmarkStart w:id="78" w:name="_Toc183682415"/>
      <w:bookmarkStart w:id="79" w:name="_Toc183582280"/>
      <w:bookmarkEnd w:id="75"/>
    </w:p>
    <w:p w:rsidR="00755C72" w:rsidRDefault="00F84E83">
      <w:pPr>
        <w:spacing w:line="360" w:lineRule="auto"/>
        <w:ind w:firstLineChars="200" w:firstLine="442"/>
        <w:rPr>
          <w:rFonts w:ascii="宋体" w:hAnsi="宋体" w:cs="仿宋"/>
          <w:b/>
          <w:bCs/>
          <w:color w:val="000000"/>
          <w:kern w:val="0"/>
          <w:sz w:val="22"/>
        </w:rPr>
      </w:pPr>
      <w:bookmarkStart w:id="80" w:name="_Toc16907"/>
      <w:bookmarkStart w:id="81" w:name="_Toc427323968"/>
      <w:bookmarkStart w:id="82" w:name="_Toc463873683"/>
      <w:bookmarkStart w:id="83" w:name="_Toc463873904"/>
      <w:bookmarkStart w:id="84" w:name="_Toc15046"/>
      <w:bookmarkStart w:id="85" w:name="_Toc429643953"/>
      <w:bookmarkStart w:id="86" w:name="_Toc121"/>
      <w:r>
        <w:rPr>
          <w:rFonts w:ascii="宋体" w:hAnsi="宋体" w:cs="仿宋" w:hint="eastAsia"/>
          <w:b/>
          <w:bCs/>
          <w:color w:val="000000"/>
          <w:kern w:val="0"/>
          <w:sz w:val="22"/>
        </w:rPr>
        <w:t>一、总则</w:t>
      </w:r>
      <w:bookmarkEnd w:id="80"/>
      <w:bookmarkEnd w:id="81"/>
      <w:bookmarkEnd w:id="82"/>
      <w:bookmarkEnd w:id="83"/>
      <w:bookmarkEnd w:id="84"/>
      <w:bookmarkEnd w:id="85"/>
      <w:bookmarkEnd w:id="86"/>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（一）根据《中华人民共和国政府采购法实施条例》、《政府采购货物和服务招标投标管理办法》（财政部第</w:t>
      </w:r>
      <w:r>
        <w:rPr>
          <w:rFonts w:ascii="宋体" w:hAnsi="宋体" w:cs="仿宋" w:hint="eastAsia"/>
          <w:color w:val="000000"/>
          <w:kern w:val="0"/>
          <w:sz w:val="22"/>
        </w:rPr>
        <w:t>18</w:t>
      </w:r>
      <w:r>
        <w:rPr>
          <w:rFonts w:ascii="宋体" w:hAnsi="宋体" w:cs="仿宋" w:hint="eastAsia"/>
          <w:color w:val="000000"/>
          <w:kern w:val="0"/>
          <w:sz w:val="22"/>
        </w:rPr>
        <w:t>号令）、《</w:t>
      </w:r>
      <w:r w:rsidR="00A26465">
        <w:rPr>
          <w:rFonts w:ascii="宋体" w:hAnsi="宋体" w:cs="仿宋" w:hint="eastAsia"/>
          <w:color w:val="000000"/>
          <w:kern w:val="0"/>
          <w:sz w:val="22"/>
        </w:rPr>
        <w:t>绵竹市中医</w:t>
      </w:r>
      <w:r>
        <w:rPr>
          <w:rFonts w:ascii="宋体" w:hAnsi="宋体" w:cs="仿宋" w:hint="eastAsia"/>
          <w:color w:val="000000"/>
          <w:kern w:val="0"/>
          <w:sz w:val="22"/>
        </w:rPr>
        <w:t>医院采购管理</w:t>
      </w:r>
      <w:r w:rsidR="006722A0">
        <w:rPr>
          <w:rFonts w:ascii="宋体" w:hAnsi="宋体" w:cs="仿宋" w:hint="eastAsia"/>
          <w:color w:val="000000"/>
          <w:kern w:val="0"/>
          <w:sz w:val="22"/>
        </w:rPr>
        <w:t>规定</w:t>
      </w:r>
      <w:r>
        <w:rPr>
          <w:rFonts w:ascii="宋体" w:hAnsi="宋体" w:cs="仿宋" w:hint="eastAsia"/>
          <w:color w:val="000000"/>
          <w:kern w:val="0"/>
          <w:sz w:val="22"/>
        </w:rPr>
        <w:t>》等法律法规及规章，结合采购项目特点制定本评标办法。</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（二）评标工作由采购人负责组织，具体评标事务由采购人按规定组建的评标委员会负责。评标委员会由采购人有关方面的专家组成。</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（三）评标工作应遵循公平、公正、科学及择，优的原则，并以相同的评标程序和标准对待所有的比选申请人。</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（四）评标委员会按照比选文件规定的评标方法和标准进行评标。</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（五）比选申请人对评委会的评标过程施加影响</w:t>
      </w:r>
      <w:r>
        <w:rPr>
          <w:rFonts w:ascii="宋体" w:hAnsi="宋体" w:cs="仿宋" w:hint="eastAsia"/>
          <w:color w:val="000000"/>
          <w:kern w:val="0"/>
          <w:sz w:val="22"/>
        </w:rPr>
        <w:t>的任何行为都可能导致其投标被拒绝。</w:t>
      </w:r>
    </w:p>
    <w:p w:rsidR="00755C72" w:rsidRDefault="00F84E83">
      <w:pPr>
        <w:spacing w:line="360" w:lineRule="auto"/>
        <w:ind w:firstLineChars="200" w:firstLine="442"/>
        <w:rPr>
          <w:rFonts w:ascii="宋体" w:hAnsi="宋体" w:cs="仿宋"/>
          <w:b/>
          <w:bCs/>
          <w:color w:val="000000"/>
          <w:kern w:val="0"/>
          <w:sz w:val="22"/>
        </w:rPr>
      </w:pPr>
      <w:bookmarkStart w:id="87" w:name="_Toc463873905"/>
      <w:bookmarkStart w:id="88" w:name="_Toc425415179"/>
      <w:bookmarkStart w:id="89" w:name="_Toc463873684"/>
      <w:bookmarkStart w:id="90" w:name="_Toc429643954"/>
      <w:bookmarkStart w:id="91" w:name="_Toc416252354"/>
      <w:r>
        <w:rPr>
          <w:rFonts w:ascii="宋体" w:hAnsi="宋体" w:cs="仿宋" w:hint="eastAsia"/>
          <w:b/>
          <w:bCs/>
          <w:color w:val="000000"/>
          <w:kern w:val="0"/>
          <w:sz w:val="22"/>
        </w:rPr>
        <w:t>二、评标程序</w:t>
      </w:r>
      <w:bookmarkEnd w:id="87"/>
      <w:bookmarkEnd w:id="88"/>
      <w:bookmarkEnd w:id="89"/>
      <w:bookmarkEnd w:id="90"/>
      <w:bookmarkEnd w:id="91"/>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（一）比选申请文件初审</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初审包括资格性检查和符合性检查，由评委分别审查和评标委员会集体审查两个阶段进行。在比选申请文件初审过程中，如果出现评标委员会成员意见不一致的情况，按照少数服从多数的原则确定，但不得违背政府采购基本原则和比选文件规定。</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1.</w:t>
      </w:r>
      <w:r>
        <w:rPr>
          <w:rFonts w:ascii="宋体" w:hAnsi="宋体" w:cs="仿宋" w:hint="eastAsia"/>
          <w:color w:val="000000"/>
          <w:kern w:val="0"/>
          <w:sz w:val="22"/>
        </w:rPr>
        <w:t>资格性检查：依据法律法规和比选文件的规定，对比选申请文件中的资格证明文件等进行审查，以确定比选申请人是否具备投标资格。</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2.</w:t>
      </w:r>
      <w:r>
        <w:rPr>
          <w:rFonts w:ascii="宋体" w:hAnsi="宋体" w:cs="仿宋" w:hint="eastAsia"/>
          <w:color w:val="000000"/>
          <w:kern w:val="0"/>
          <w:sz w:val="22"/>
        </w:rPr>
        <w:t>符合性检查</w:t>
      </w:r>
      <w:r>
        <w:rPr>
          <w:rFonts w:ascii="宋体" w:hAnsi="宋体" w:cs="仿宋" w:hint="eastAsia"/>
          <w:color w:val="000000"/>
          <w:kern w:val="0"/>
          <w:sz w:val="22"/>
        </w:rPr>
        <w:t>:</w:t>
      </w:r>
      <w:r>
        <w:rPr>
          <w:rFonts w:ascii="宋体" w:hAnsi="宋体" w:cs="仿宋" w:hint="eastAsia"/>
          <w:color w:val="000000"/>
          <w:kern w:val="0"/>
          <w:sz w:val="22"/>
        </w:rPr>
        <w:t>依据比选文件的规定，从比选申请人报价情况，比选申请文件的有效性、完整性和对比选文件的响应程度进行审查，以确定是否对比选文件的实质性要求作出响应。</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3.</w:t>
      </w:r>
      <w:r>
        <w:rPr>
          <w:rFonts w:ascii="宋体" w:hAnsi="宋体" w:cs="仿宋" w:hint="eastAsia"/>
          <w:color w:val="000000"/>
          <w:kern w:val="0"/>
          <w:sz w:val="22"/>
        </w:rPr>
        <w:t>在比选申请文件初审过程中，如果出现评标委员会成员意见不一致的情况，按照少数服从多数的原则确定。</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 xml:space="preserve"> </w:t>
      </w:r>
      <w:r>
        <w:rPr>
          <w:rFonts w:ascii="宋体" w:hAnsi="宋体" w:cs="仿宋" w:hint="eastAsia"/>
          <w:color w:val="000000"/>
          <w:kern w:val="0"/>
          <w:sz w:val="22"/>
        </w:rPr>
        <w:t>（二）澄清有关问题</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对比选申请文件中含义不明确、同类问题表述不一致或者有明显文字、计算错误的内容，评标委员会可以书面形式要求比选申请人作出必要的澄清、说明或者纠正。比选申请人的澄清、说明或者补正应当采用书面形式，由其授权的代表签字，并不得超出比选申</w:t>
      </w:r>
      <w:r>
        <w:rPr>
          <w:rFonts w:ascii="宋体" w:hAnsi="宋体" w:cs="仿宋" w:hint="eastAsia"/>
          <w:color w:val="000000"/>
          <w:kern w:val="0"/>
          <w:sz w:val="22"/>
        </w:rPr>
        <w:t>请文件的范围或者改变比选申请文件的实质性内容。</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（三）比较与评价：</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按比选文件中规定的评标方法和标准，对资格性检查和符合性检查合格的比选申请文件进行商务和服务评估，综合比较与评价。</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（四）推荐中标候选人名单</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按比选申请人综合得分从高到低的顺序进行排序，依次推荐中标候选人，得分相同的，按投标报价由低到高顺序排列。得分且投标报价相同的，按技术服务指标优劣顺序排列。</w:t>
      </w:r>
    </w:p>
    <w:p w:rsidR="00755C72" w:rsidRDefault="00F84E83">
      <w:pPr>
        <w:spacing w:line="360" w:lineRule="auto"/>
        <w:ind w:firstLineChars="200" w:firstLine="440"/>
        <w:rPr>
          <w:rFonts w:ascii="宋体" w:hAnsi="宋体" w:cs="仿宋"/>
          <w:color w:val="000000"/>
          <w:kern w:val="0"/>
          <w:sz w:val="22"/>
        </w:rPr>
      </w:pPr>
      <w:bookmarkStart w:id="92" w:name="_Toc463873685"/>
      <w:bookmarkStart w:id="93" w:name="_Toc463873906"/>
      <w:bookmarkStart w:id="94" w:name="_Toc429643955"/>
      <w:r>
        <w:rPr>
          <w:rFonts w:ascii="宋体" w:hAnsi="宋体" w:cs="仿宋" w:hint="eastAsia"/>
          <w:color w:val="000000"/>
          <w:kern w:val="0"/>
          <w:sz w:val="22"/>
        </w:rPr>
        <w:t>三、评标方法细则及标准</w:t>
      </w:r>
      <w:bookmarkEnd w:id="92"/>
      <w:bookmarkEnd w:id="93"/>
      <w:bookmarkEnd w:id="94"/>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1.</w:t>
      </w:r>
      <w:r>
        <w:rPr>
          <w:rFonts w:ascii="宋体" w:hAnsi="宋体" w:cs="仿宋" w:hint="eastAsia"/>
          <w:color w:val="000000"/>
          <w:kern w:val="0"/>
          <w:sz w:val="22"/>
        </w:rPr>
        <w:t>评分方法：综合评标法。</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2.</w:t>
      </w:r>
      <w:r>
        <w:rPr>
          <w:rFonts w:ascii="宋体" w:hAnsi="宋体" w:cs="仿宋" w:hint="eastAsia"/>
          <w:color w:val="000000"/>
          <w:kern w:val="0"/>
          <w:sz w:val="22"/>
        </w:rPr>
        <w:t>评委会只对通过初审的比选申请文件根据比选文件的要求采用相同的评标程序、评分办法及标准进行评价和比较。</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3.</w:t>
      </w:r>
      <w:r>
        <w:rPr>
          <w:rFonts w:ascii="宋体" w:hAnsi="宋体" w:cs="仿宋" w:hint="eastAsia"/>
          <w:color w:val="000000"/>
          <w:kern w:val="0"/>
          <w:sz w:val="22"/>
        </w:rPr>
        <w:t>本次综合评分的因素是：报价、服务方案、合同执行能力等。</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4.</w:t>
      </w:r>
      <w:bookmarkStart w:id="95" w:name="_Toc463873686"/>
      <w:bookmarkStart w:id="96" w:name="_Toc463873907"/>
      <w:r>
        <w:rPr>
          <w:rFonts w:ascii="宋体" w:hAnsi="宋体" w:cs="仿宋" w:hint="eastAsia"/>
          <w:color w:val="000000"/>
          <w:kern w:val="0"/>
          <w:sz w:val="22"/>
        </w:rPr>
        <w:t>评分细则：</w:t>
      </w:r>
    </w:p>
    <w:p w:rsidR="00755C72" w:rsidRDefault="00755C72">
      <w:pPr>
        <w:rPr>
          <w:rFonts w:asciiTheme="minorEastAsia" w:hAnsiTheme="minorEastAsia"/>
          <w:color w:val="000000"/>
          <w:szCs w:val="21"/>
          <w:shd w:val="clear" w:color="auto" w:fill="FFFFFF"/>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134"/>
        <w:gridCol w:w="851"/>
        <w:gridCol w:w="5528"/>
        <w:gridCol w:w="2111"/>
      </w:tblGrid>
      <w:tr w:rsidR="00755C72">
        <w:trPr>
          <w:trHeight w:val="1101"/>
          <w:jc w:val="center"/>
        </w:trPr>
        <w:tc>
          <w:tcPr>
            <w:tcW w:w="723" w:type="dxa"/>
            <w:vAlign w:val="center"/>
          </w:tcPr>
          <w:p w:rsidR="00755C72" w:rsidRDefault="00F84E83">
            <w:pPr>
              <w:spacing w:line="360" w:lineRule="auto"/>
              <w:ind w:firstLine="28"/>
              <w:jc w:val="center"/>
              <w:rPr>
                <w:rFonts w:asciiTheme="minorEastAsia" w:hAnsiTheme="minorEastAsia"/>
                <w:b/>
                <w:bCs/>
                <w:color w:val="000000"/>
                <w:szCs w:val="21"/>
              </w:rPr>
            </w:pPr>
            <w:r>
              <w:rPr>
                <w:rFonts w:asciiTheme="minorEastAsia" w:hAnsiTheme="minorEastAsia" w:cs="宋体" w:hint="eastAsia"/>
                <w:b/>
                <w:bCs/>
                <w:color w:val="000000"/>
                <w:szCs w:val="21"/>
              </w:rPr>
              <w:t>序号</w:t>
            </w:r>
          </w:p>
        </w:tc>
        <w:tc>
          <w:tcPr>
            <w:tcW w:w="1134" w:type="dxa"/>
            <w:vAlign w:val="center"/>
          </w:tcPr>
          <w:p w:rsidR="00755C72" w:rsidRDefault="00F84E83">
            <w:pPr>
              <w:spacing w:line="360" w:lineRule="auto"/>
              <w:ind w:firstLine="28"/>
              <w:jc w:val="center"/>
              <w:rPr>
                <w:rFonts w:asciiTheme="minorEastAsia" w:hAnsiTheme="minorEastAsia"/>
                <w:b/>
                <w:bCs/>
                <w:color w:val="000000"/>
                <w:szCs w:val="21"/>
              </w:rPr>
            </w:pPr>
            <w:r>
              <w:rPr>
                <w:rFonts w:asciiTheme="minorEastAsia" w:hAnsiTheme="minorEastAsia" w:cs="宋体" w:hint="eastAsia"/>
                <w:b/>
                <w:bCs/>
                <w:color w:val="000000"/>
                <w:szCs w:val="21"/>
              </w:rPr>
              <w:t>评分因素及权重</w:t>
            </w:r>
          </w:p>
        </w:tc>
        <w:tc>
          <w:tcPr>
            <w:tcW w:w="851" w:type="dxa"/>
            <w:vAlign w:val="center"/>
          </w:tcPr>
          <w:p w:rsidR="00755C72" w:rsidRDefault="00F84E83">
            <w:pPr>
              <w:spacing w:line="360" w:lineRule="auto"/>
              <w:ind w:firstLine="28"/>
              <w:jc w:val="center"/>
              <w:rPr>
                <w:rFonts w:asciiTheme="minorEastAsia" w:hAnsiTheme="minorEastAsia"/>
                <w:b/>
                <w:bCs/>
                <w:color w:val="000000"/>
                <w:szCs w:val="21"/>
              </w:rPr>
            </w:pPr>
            <w:r>
              <w:rPr>
                <w:rFonts w:asciiTheme="minorEastAsia" w:hAnsiTheme="minorEastAsia" w:cs="宋体" w:hint="eastAsia"/>
                <w:b/>
                <w:bCs/>
                <w:color w:val="000000"/>
                <w:szCs w:val="21"/>
              </w:rPr>
              <w:t>分值</w:t>
            </w:r>
          </w:p>
        </w:tc>
        <w:tc>
          <w:tcPr>
            <w:tcW w:w="5528" w:type="dxa"/>
            <w:vAlign w:val="center"/>
          </w:tcPr>
          <w:p w:rsidR="00755C72" w:rsidRDefault="00F84E83">
            <w:pPr>
              <w:spacing w:line="360" w:lineRule="auto"/>
              <w:ind w:firstLine="28"/>
              <w:jc w:val="center"/>
              <w:rPr>
                <w:rFonts w:asciiTheme="minorEastAsia" w:hAnsiTheme="minorEastAsia"/>
                <w:b/>
                <w:bCs/>
                <w:color w:val="000000"/>
                <w:szCs w:val="21"/>
              </w:rPr>
            </w:pPr>
            <w:r>
              <w:rPr>
                <w:rFonts w:asciiTheme="minorEastAsia" w:hAnsiTheme="minorEastAsia" w:cs="宋体" w:hint="eastAsia"/>
                <w:b/>
                <w:bCs/>
                <w:color w:val="000000"/>
                <w:szCs w:val="21"/>
              </w:rPr>
              <w:t>评分标准</w:t>
            </w:r>
          </w:p>
        </w:tc>
        <w:tc>
          <w:tcPr>
            <w:tcW w:w="2111" w:type="dxa"/>
            <w:vAlign w:val="center"/>
          </w:tcPr>
          <w:p w:rsidR="00755C72" w:rsidRDefault="00F84E83">
            <w:pPr>
              <w:spacing w:line="360" w:lineRule="auto"/>
              <w:jc w:val="center"/>
              <w:rPr>
                <w:rFonts w:asciiTheme="minorEastAsia" w:hAnsiTheme="minorEastAsia"/>
                <w:b/>
                <w:bCs/>
                <w:color w:val="000000"/>
                <w:szCs w:val="21"/>
              </w:rPr>
            </w:pPr>
            <w:r>
              <w:rPr>
                <w:rFonts w:asciiTheme="minorEastAsia" w:hAnsiTheme="minorEastAsia" w:cs="宋体" w:hint="eastAsia"/>
                <w:b/>
                <w:bCs/>
                <w:color w:val="000000"/>
                <w:szCs w:val="21"/>
              </w:rPr>
              <w:t>说</w:t>
            </w:r>
            <w:r>
              <w:rPr>
                <w:rFonts w:asciiTheme="minorEastAsia" w:hAnsiTheme="minorEastAsia" w:cs="宋体" w:hint="eastAsia"/>
                <w:b/>
                <w:bCs/>
                <w:color w:val="000000"/>
                <w:szCs w:val="21"/>
              </w:rPr>
              <w:t xml:space="preserve">    </w:t>
            </w:r>
            <w:r>
              <w:rPr>
                <w:rFonts w:asciiTheme="minorEastAsia" w:hAnsiTheme="minorEastAsia" w:cs="宋体" w:hint="eastAsia"/>
                <w:b/>
                <w:bCs/>
                <w:color w:val="000000"/>
                <w:szCs w:val="21"/>
              </w:rPr>
              <w:t>明</w:t>
            </w:r>
          </w:p>
        </w:tc>
      </w:tr>
      <w:tr w:rsidR="00755C72">
        <w:trPr>
          <w:trHeight w:val="1765"/>
          <w:jc w:val="center"/>
        </w:trPr>
        <w:tc>
          <w:tcPr>
            <w:tcW w:w="723" w:type="dxa"/>
            <w:vAlign w:val="center"/>
          </w:tcPr>
          <w:p w:rsidR="00755C72" w:rsidRDefault="00F84E83">
            <w:pPr>
              <w:spacing w:line="360" w:lineRule="auto"/>
              <w:ind w:firstLine="28"/>
              <w:jc w:val="center"/>
              <w:rPr>
                <w:rFonts w:asciiTheme="minorEastAsia" w:hAnsiTheme="minorEastAsia"/>
                <w:color w:val="000000"/>
                <w:szCs w:val="21"/>
              </w:rPr>
            </w:pPr>
            <w:r>
              <w:rPr>
                <w:rFonts w:asciiTheme="minorEastAsia" w:hAnsiTheme="minorEastAsia" w:cs="宋体" w:hint="eastAsia"/>
                <w:color w:val="000000"/>
                <w:szCs w:val="21"/>
              </w:rPr>
              <w:t>1</w:t>
            </w:r>
          </w:p>
        </w:tc>
        <w:tc>
          <w:tcPr>
            <w:tcW w:w="1134" w:type="dxa"/>
            <w:vAlign w:val="center"/>
          </w:tcPr>
          <w:p w:rsidR="00755C72" w:rsidRDefault="00F84E83">
            <w:pPr>
              <w:spacing w:line="360" w:lineRule="auto"/>
              <w:ind w:left="28"/>
              <w:jc w:val="center"/>
              <w:rPr>
                <w:rFonts w:asciiTheme="minorEastAsia" w:hAnsiTheme="minorEastAsia" w:cs="宋体"/>
                <w:color w:val="000000"/>
                <w:szCs w:val="21"/>
              </w:rPr>
            </w:pPr>
            <w:r>
              <w:rPr>
                <w:rFonts w:asciiTheme="minorEastAsia" w:hAnsiTheme="minorEastAsia" w:cs="宋体" w:hint="eastAsia"/>
                <w:color w:val="000000"/>
                <w:szCs w:val="21"/>
              </w:rPr>
              <w:t>报价</w:t>
            </w:r>
            <w:r>
              <w:rPr>
                <w:rFonts w:asciiTheme="minorEastAsia" w:hAnsiTheme="minorEastAsia" w:cs="宋体" w:hint="eastAsia"/>
                <w:color w:val="000000"/>
                <w:szCs w:val="21"/>
              </w:rPr>
              <w:t>40%</w:t>
            </w:r>
          </w:p>
        </w:tc>
        <w:tc>
          <w:tcPr>
            <w:tcW w:w="851" w:type="dxa"/>
            <w:vAlign w:val="center"/>
          </w:tcPr>
          <w:p w:rsidR="00755C72" w:rsidRDefault="00F84E83">
            <w:pPr>
              <w:spacing w:line="360" w:lineRule="auto"/>
              <w:ind w:left="28"/>
              <w:jc w:val="center"/>
              <w:rPr>
                <w:rFonts w:asciiTheme="minorEastAsia" w:hAnsiTheme="minorEastAsia" w:cs="宋体"/>
                <w:color w:val="000000"/>
                <w:szCs w:val="21"/>
              </w:rPr>
            </w:pPr>
            <w:r>
              <w:rPr>
                <w:rFonts w:asciiTheme="minorEastAsia" w:hAnsiTheme="minorEastAsia" w:cs="宋体" w:hint="eastAsia"/>
                <w:color w:val="000000"/>
                <w:szCs w:val="21"/>
              </w:rPr>
              <w:t>40</w:t>
            </w:r>
            <w:r>
              <w:rPr>
                <w:rFonts w:asciiTheme="minorEastAsia" w:hAnsiTheme="minorEastAsia" w:cs="宋体" w:hint="eastAsia"/>
                <w:color w:val="000000"/>
                <w:szCs w:val="21"/>
              </w:rPr>
              <w:t>分</w:t>
            </w:r>
          </w:p>
        </w:tc>
        <w:tc>
          <w:tcPr>
            <w:tcW w:w="5528" w:type="dxa"/>
            <w:vAlign w:val="center"/>
          </w:tcPr>
          <w:p w:rsidR="00755C72" w:rsidRDefault="00F84E83">
            <w:pPr>
              <w:spacing w:line="360" w:lineRule="auto"/>
              <w:rPr>
                <w:rFonts w:asciiTheme="minorEastAsia" w:hAnsiTheme="minorEastAsia"/>
                <w:color w:val="000000"/>
                <w:szCs w:val="21"/>
              </w:rPr>
            </w:pPr>
            <w:r>
              <w:rPr>
                <w:rFonts w:asciiTheme="minorEastAsia" w:hAnsiTheme="minorEastAsia" w:cs="宋体" w:hint="eastAsia"/>
                <w:color w:val="000000"/>
                <w:szCs w:val="21"/>
              </w:rPr>
              <w:t>满足比选文件要求且投标价格最低的投标报价为评标基准价，其价格分为满分。其他比选申请人的价格分统一按照下列公式计算：投标报价得分＝（评标基准价</w:t>
            </w:r>
            <w:r>
              <w:rPr>
                <w:rFonts w:asciiTheme="minorEastAsia" w:hAnsiTheme="minorEastAsia" w:cs="宋体" w:hint="eastAsia"/>
                <w:color w:val="000000"/>
                <w:szCs w:val="21"/>
              </w:rPr>
              <w:t>/</w:t>
            </w:r>
            <w:r>
              <w:rPr>
                <w:rFonts w:asciiTheme="minorEastAsia" w:hAnsiTheme="minorEastAsia" w:cs="宋体" w:hint="eastAsia"/>
                <w:color w:val="000000"/>
                <w:szCs w:val="21"/>
              </w:rPr>
              <w:t>投标报价）×价格权值（</w:t>
            </w:r>
            <w:r>
              <w:rPr>
                <w:rFonts w:asciiTheme="minorEastAsia" w:hAnsiTheme="minorEastAsia" w:cs="宋体" w:hint="eastAsia"/>
                <w:color w:val="000000"/>
                <w:szCs w:val="21"/>
              </w:rPr>
              <w:t>40%</w:t>
            </w:r>
            <w:r>
              <w:rPr>
                <w:rFonts w:asciiTheme="minorEastAsia" w:hAnsiTheme="minorEastAsia" w:cs="宋体" w:hint="eastAsia"/>
                <w:color w:val="000000"/>
                <w:szCs w:val="21"/>
              </w:rPr>
              <w:t>）×</w:t>
            </w:r>
            <w:r>
              <w:rPr>
                <w:rFonts w:asciiTheme="minorEastAsia" w:hAnsiTheme="minorEastAsia" w:cs="宋体" w:hint="eastAsia"/>
                <w:color w:val="000000"/>
                <w:szCs w:val="21"/>
              </w:rPr>
              <w:t>100</w:t>
            </w:r>
            <w:r>
              <w:rPr>
                <w:rFonts w:asciiTheme="minorEastAsia" w:hAnsiTheme="minorEastAsia" w:cs="宋体" w:hint="eastAsia"/>
                <w:color w:val="000000"/>
                <w:szCs w:val="21"/>
              </w:rPr>
              <w:t>。</w:t>
            </w:r>
          </w:p>
        </w:tc>
        <w:tc>
          <w:tcPr>
            <w:tcW w:w="2111" w:type="dxa"/>
            <w:vAlign w:val="center"/>
          </w:tcPr>
          <w:p w:rsidR="00755C72" w:rsidRDefault="00755C72">
            <w:pPr>
              <w:spacing w:line="360" w:lineRule="auto"/>
              <w:rPr>
                <w:rFonts w:asciiTheme="minorEastAsia" w:hAnsiTheme="minorEastAsia"/>
                <w:color w:val="000000"/>
                <w:szCs w:val="21"/>
              </w:rPr>
            </w:pPr>
          </w:p>
        </w:tc>
      </w:tr>
      <w:tr w:rsidR="00755C72">
        <w:trPr>
          <w:trHeight w:val="4163"/>
          <w:jc w:val="center"/>
        </w:trPr>
        <w:tc>
          <w:tcPr>
            <w:tcW w:w="723" w:type="dxa"/>
            <w:vAlign w:val="center"/>
          </w:tcPr>
          <w:p w:rsidR="00755C72" w:rsidRDefault="00F84E83">
            <w:pPr>
              <w:spacing w:line="360" w:lineRule="auto"/>
              <w:ind w:firstLine="28"/>
              <w:jc w:val="center"/>
              <w:rPr>
                <w:rFonts w:asciiTheme="minorEastAsia" w:hAnsiTheme="minorEastAsia"/>
                <w:color w:val="000000"/>
                <w:szCs w:val="21"/>
              </w:rPr>
            </w:pPr>
            <w:r>
              <w:rPr>
                <w:rFonts w:asciiTheme="minorEastAsia" w:hAnsiTheme="minorEastAsia" w:cs="宋体" w:hint="eastAsia"/>
                <w:color w:val="000000"/>
                <w:szCs w:val="21"/>
              </w:rPr>
              <w:t>2</w:t>
            </w:r>
          </w:p>
        </w:tc>
        <w:tc>
          <w:tcPr>
            <w:tcW w:w="1134" w:type="dxa"/>
            <w:vAlign w:val="center"/>
          </w:tcPr>
          <w:p w:rsidR="00755C72" w:rsidRDefault="00F84E83">
            <w:pPr>
              <w:spacing w:line="360" w:lineRule="auto"/>
              <w:ind w:firstLineChars="20" w:firstLine="42"/>
              <w:jc w:val="center"/>
              <w:rPr>
                <w:rFonts w:asciiTheme="minorEastAsia" w:hAnsiTheme="minorEastAsia"/>
                <w:color w:val="000000"/>
                <w:szCs w:val="21"/>
              </w:rPr>
            </w:pPr>
            <w:r>
              <w:rPr>
                <w:rFonts w:asciiTheme="minorEastAsia" w:hAnsiTheme="minorEastAsia" w:cs="宋体" w:hint="eastAsia"/>
                <w:color w:val="000000"/>
                <w:szCs w:val="21"/>
              </w:rPr>
              <w:t>服务方案</w:t>
            </w:r>
            <w:r>
              <w:rPr>
                <w:rFonts w:asciiTheme="minorEastAsia" w:hAnsiTheme="minorEastAsia" w:cs="宋体" w:hint="eastAsia"/>
                <w:color w:val="000000"/>
                <w:szCs w:val="21"/>
              </w:rPr>
              <w:t>40%</w:t>
            </w:r>
          </w:p>
        </w:tc>
        <w:tc>
          <w:tcPr>
            <w:tcW w:w="851" w:type="dxa"/>
            <w:vAlign w:val="center"/>
          </w:tcPr>
          <w:p w:rsidR="00755C72" w:rsidRDefault="00F84E83">
            <w:pPr>
              <w:spacing w:line="360" w:lineRule="auto"/>
              <w:ind w:firstLine="28"/>
              <w:jc w:val="center"/>
              <w:rPr>
                <w:rFonts w:asciiTheme="minorEastAsia" w:hAnsiTheme="minorEastAsia"/>
                <w:color w:val="000000"/>
                <w:szCs w:val="21"/>
              </w:rPr>
            </w:pPr>
            <w:r>
              <w:rPr>
                <w:rFonts w:asciiTheme="minorEastAsia" w:hAnsiTheme="minorEastAsia" w:cs="宋体" w:hint="eastAsia"/>
                <w:color w:val="000000"/>
                <w:szCs w:val="21"/>
              </w:rPr>
              <w:t>40</w:t>
            </w:r>
            <w:r>
              <w:rPr>
                <w:rFonts w:asciiTheme="minorEastAsia" w:hAnsiTheme="minorEastAsia" w:cs="宋体" w:hint="eastAsia"/>
                <w:color w:val="000000"/>
                <w:szCs w:val="21"/>
              </w:rPr>
              <w:t>分</w:t>
            </w:r>
          </w:p>
        </w:tc>
        <w:tc>
          <w:tcPr>
            <w:tcW w:w="5528" w:type="dxa"/>
            <w:vAlign w:val="center"/>
          </w:tcPr>
          <w:p w:rsidR="00755C72" w:rsidRDefault="00F84E83">
            <w:pPr>
              <w:spacing w:line="360" w:lineRule="auto"/>
              <w:rPr>
                <w:rFonts w:asciiTheme="minorEastAsia" w:hAnsiTheme="minorEastAsia" w:cs="宋体"/>
                <w:color w:val="000000"/>
                <w:szCs w:val="21"/>
              </w:rPr>
            </w:pPr>
            <w:r>
              <w:rPr>
                <w:rFonts w:asciiTheme="minorEastAsia" w:hAnsiTheme="minorEastAsia" w:cs="宋体" w:hint="eastAsia"/>
                <w:color w:val="000000"/>
                <w:szCs w:val="21"/>
              </w:rPr>
              <w:t>根据供应商制定的服务方案进行评标</w:t>
            </w:r>
            <w:r>
              <w:rPr>
                <w:rFonts w:asciiTheme="minorEastAsia" w:hAnsiTheme="minorEastAsia" w:cs="宋体" w:hint="eastAsia"/>
                <w:color w:val="000000"/>
                <w:szCs w:val="21"/>
              </w:rPr>
              <w:t>,</w:t>
            </w:r>
            <w:r>
              <w:rPr>
                <w:rFonts w:asciiTheme="minorEastAsia" w:hAnsiTheme="minorEastAsia" w:cs="宋体" w:hint="eastAsia"/>
                <w:color w:val="000000"/>
                <w:szCs w:val="21"/>
              </w:rPr>
              <w:t>内容包括但不限于：①服务人员配置方案（附身份证）、②检测方案、③应急方案、④售后服务。以上</w:t>
            </w:r>
            <w:r>
              <w:rPr>
                <w:rFonts w:asciiTheme="minorEastAsia" w:hAnsiTheme="minorEastAsia" w:cs="宋体" w:hint="eastAsia"/>
                <w:color w:val="000000"/>
                <w:szCs w:val="21"/>
              </w:rPr>
              <w:t>4</w:t>
            </w:r>
            <w:r>
              <w:rPr>
                <w:rFonts w:asciiTheme="minorEastAsia" w:hAnsiTheme="minorEastAsia" w:cs="宋体" w:hint="eastAsia"/>
                <w:color w:val="000000"/>
                <w:szCs w:val="21"/>
              </w:rPr>
              <w:t>个部分齐全且同时满足：内容完整、逻辑严谨、符合项目及当地实际情况的得</w:t>
            </w:r>
            <w:r>
              <w:rPr>
                <w:rFonts w:asciiTheme="minorEastAsia" w:hAnsiTheme="minorEastAsia" w:cs="宋体" w:hint="eastAsia"/>
                <w:color w:val="000000"/>
                <w:szCs w:val="21"/>
              </w:rPr>
              <w:t>40</w:t>
            </w:r>
            <w:r>
              <w:rPr>
                <w:rFonts w:asciiTheme="minorEastAsia" w:hAnsiTheme="minorEastAsia" w:cs="宋体" w:hint="eastAsia"/>
                <w:color w:val="000000"/>
                <w:szCs w:val="21"/>
              </w:rPr>
              <w:t>分；每缺少一个部分扣</w:t>
            </w:r>
            <w:r>
              <w:rPr>
                <w:rFonts w:asciiTheme="minorEastAsia" w:hAnsiTheme="minorEastAsia" w:cs="宋体" w:hint="eastAsia"/>
                <w:color w:val="000000"/>
                <w:szCs w:val="21"/>
              </w:rPr>
              <w:t>10</w:t>
            </w:r>
            <w:r>
              <w:rPr>
                <w:rFonts w:asciiTheme="minorEastAsia" w:hAnsiTheme="minorEastAsia" w:cs="宋体" w:hint="eastAsia"/>
                <w:color w:val="000000"/>
                <w:szCs w:val="21"/>
              </w:rPr>
              <w:t>分，</w:t>
            </w:r>
            <w:r>
              <w:rPr>
                <w:rFonts w:asciiTheme="minorEastAsia" w:hAnsiTheme="minorEastAsia" w:cs="宋体" w:hint="eastAsia"/>
                <w:color w:val="000000"/>
                <w:szCs w:val="21"/>
              </w:rPr>
              <w:t>40</w:t>
            </w:r>
            <w:r>
              <w:rPr>
                <w:rFonts w:asciiTheme="minorEastAsia" w:hAnsiTheme="minorEastAsia" w:cs="宋体" w:hint="eastAsia"/>
                <w:color w:val="000000"/>
                <w:szCs w:val="21"/>
              </w:rPr>
              <w:t>分扣完为止；内容描述存在不完整、前后矛盾、不符合项目及医院实际情况中任何一种情形或其他不足之处的，每有一处扣</w:t>
            </w:r>
            <w:r>
              <w:rPr>
                <w:rFonts w:asciiTheme="minorEastAsia" w:hAnsiTheme="minorEastAsia" w:cs="宋体" w:hint="eastAsia"/>
                <w:color w:val="000000"/>
                <w:szCs w:val="21"/>
              </w:rPr>
              <w:t>3</w:t>
            </w:r>
            <w:r>
              <w:rPr>
                <w:rFonts w:asciiTheme="minorEastAsia" w:hAnsiTheme="minorEastAsia" w:cs="宋体" w:hint="eastAsia"/>
                <w:color w:val="000000"/>
                <w:szCs w:val="21"/>
              </w:rPr>
              <w:t>分，每个部分最多扣</w:t>
            </w:r>
            <w:r>
              <w:rPr>
                <w:rFonts w:asciiTheme="minorEastAsia" w:hAnsiTheme="minorEastAsia" w:cs="宋体" w:hint="eastAsia"/>
                <w:color w:val="000000"/>
                <w:szCs w:val="21"/>
              </w:rPr>
              <w:t>10</w:t>
            </w:r>
            <w:r>
              <w:rPr>
                <w:rFonts w:asciiTheme="minorEastAsia" w:hAnsiTheme="minorEastAsia" w:cs="宋体" w:hint="eastAsia"/>
                <w:color w:val="000000"/>
                <w:szCs w:val="21"/>
              </w:rPr>
              <w:t>分，</w:t>
            </w:r>
            <w:r>
              <w:rPr>
                <w:rFonts w:asciiTheme="minorEastAsia" w:hAnsiTheme="minorEastAsia" w:cs="宋体" w:hint="eastAsia"/>
                <w:color w:val="000000"/>
                <w:szCs w:val="21"/>
              </w:rPr>
              <w:t>40</w:t>
            </w:r>
            <w:r>
              <w:rPr>
                <w:rFonts w:asciiTheme="minorEastAsia" w:hAnsiTheme="minorEastAsia" w:cs="宋体" w:hint="eastAsia"/>
                <w:color w:val="000000"/>
                <w:szCs w:val="21"/>
              </w:rPr>
              <w:t>分扣完为止。</w:t>
            </w:r>
          </w:p>
          <w:p w:rsidR="00755C72" w:rsidRDefault="00F84E83">
            <w:pPr>
              <w:spacing w:line="360" w:lineRule="auto"/>
              <w:rPr>
                <w:rFonts w:asciiTheme="minorEastAsia" w:hAnsiTheme="minorEastAsia" w:cs="宋体"/>
                <w:color w:val="000000"/>
                <w:szCs w:val="21"/>
              </w:rPr>
            </w:pPr>
            <w:r>
              <w:rPr>
                <w:rFonts w:asciiTheme="minorEastAsia" w:hAnsiTheme="minorEastAsia" w:cs="宋体" w:hint="eastAsia"/>
                <w:color w:val="000000"/>
                <w:szCs w:val="21"/>
              </w:rPr>
              <w:t>(</w:t>
            </w:r>
            <w:r>
              <w:rPr>
                <w:rFonts w:asciiTheme="minorEastAsia" w:hAnsiTheme="minorEastAsia" w:cs="宋体" w:hint="eastAsia"/>
                <w:color w:val="000000"/>
                <w:szCs w:val="21"/>
              </w:rPr>
              <w:t>注：其他不足之处是指内容套用或错用、凭空编造﹑科学原理错误以及不可能实现的夸大情形等）。</w:t>
            </w:r>
          </w:p>
        </w:tc>
        <w:tc>
          <w:tcPr>
            <w:tcW w:w="2111" w:type="dxa"/>
            <w:vAlign w:val="center"/>
          </w:tcPr>
          <w:p w:rsidR="00755C72" w:rsidRDefault="00F84E83">
            <w:pPr>
              <w:spacing w:line="360" w:lineRule="auto"/>
              <w:rPr>
                <w:rFonts w:asciiTheme="minorEastAsia" w:hAnsiTheme="minorEastAsia" w:cs="宋体"/>
                <w:color w:val="000000"/>
                <w:szCs w:val="21"/>
              </w:rPr>
            </w:pPr>
            <w:r>
              <w:rPr>
                <w:rFonts w:asciiTheme="minorEastAsia" w:hAnsiTheme="minorEastAsia" w:cs="宋体" w:hint="eastAsia"/>
                <w:color w:val="000000"/>
                <w:szCs w:val="21"/>
              </w:rPr>
              <w:t>以响应文件为准。</w:t>
            </w:r>
          </w:p>
        </w:tc>
      </w:tr>
      <w:tr w:rsidR="00755C72">
        <w:trPr>
          <w:trHeight w:val="654"/>
          <w:jc w:val="center"/>
        </w:trPr>
        <w:tc>
          <w:tcPr>
            <w:tcW w:w="723" w:type="dxa"/>
            <w:vAlign w:val="center"/>
          </w:tcPr>
          <w:p w:rsidR="00755C72" w:rsidRDefault="00F84E83">
            <w:pPr>
              <w:spacing w:line="360" w:lineRule="auto"/>
              <w:ind w:firstLine="28"/>
              <w:jc w:val="center"/>
              <w:rPr>
                <w:rFonts w:asciiTheme="minorEastAsia" w:hAnsiTheme="minorEastAsia"/>
                <w:szCs w:val="21"/>
              </w:rPr>
            </w:pPr>
            <w:r>
              <w:rPr>
                <w:rFonts w:asciiTheme="minorEastAsia" w:hAnsiTheme="minorEastAsia" w:hint="eastAsia"/>
                <w:szCs w:val="21"/>
              </w:rPr>
              <w:t>3</w:t>
            </w:r>
          </w:p>
        </w:tc>
        <w:tc>
          <w:tcPr>
            <w:tcW w:w="1134" w:type="dxa"/>
            <w:vAlign w:val="center"/>
          </w:tcPr>
          <w:p w:rsidR="00755C72" w:rsidRDefault="00F84E83">
            <w:pPr>
              <w:spacing w:line="360" w:lineRule="auto"/>
              <w:jc w:val="center"/>
              <w:rPr>
                <w:rFonts w:asciiTheme="minorEastAsia" w:hAnsiTheme="minorEastAsia"/>
                <w:szCs w:val="21"/>
              </w:rPr>
            </w:pPr>
            <w:r>
              <w:rPr>
                <w:rFonts w:asciiTheme="minorEastAsia" w:hAnsiTheme="minorEastAsia" w:hint="eastAsia"/>
                <w:szCs w:val="21"/>
              </w:rPr>
              <w:t>合同执行能力</w:t>
            </w:r>
            <w:r>
              <w:rPr>
                <w:rFonts w:asciiTheme="minorEastAsia" w:hAnsiTheme="minorEastAsia" w:hint="eastAsia"/>
                <w:szCs w:val="21"/>
              </w:rPr>
              <w:t>20%</w:t>
            </w:r>
          </w:p>
        </w:tc>
        <w:tc>
          <w:tcPr>
            <w:tcW w:w="851" w:type="dxa"/>
            <w:vAlign w:val="center"/>
          </w:tcPr>
          <w:p w:rsidR="00755C72" w:rsidRDefault="00F84E83">
            <w:pPr>
              <w:spacing w:line="360" w:lineRule="auto"/>
              <w:ind w:firstLine="28"/>
              <w:jc w:val="center"/>
              <w:rPr>
                <w:rFonts w:asciiTheme="minorEastAsia" w:hAnsiTheme="minorEastAsia"/>
                <w:szCs w:val="21"/>
              </w:rPr>
            </w:pPr>
            <w:r>
              <w:rPr>
                <w:rFonts w:asciiTheme="minorEastAsia" w:hAnsiTheme="minorEastAsia" w:hint="eastAsia"/>
                <w:szCs w:val="21"/>
              </w:rPr>
              <w:t>20</w:t>
            </w:r>
            <w:r>
              <w:rPr>
                <w:rFonts w:asciiTheme="minorEastAsia" w:hAnsiTheme="minorEastAsia" w:hint="eastAsia"/>
                <w:szCs w:val="21"/>
              </w:rPr>
              <w:t>分</w:t>
            </w:r>
          </w:p>
        </w:tc>
        <w:tc>
          <w:tcPr>
            <w:tcW w:w="5528" w:type="dxa"/>
            <w:vAlign w:val="center"/>
          </w:tcPr>
          <w:p w:rsidR="00755C72" w:rsidRDefault="00F84E83">
            <w:pPr>
              <w:widowControl/>
              <w:spacing w:line="360" w:lineRule="auto"/>
              <w:ind w:left="-38"/>
              <w:jc w:val="left"/>
              <w:rPr>
                <w:rFonts w:asciiTheme="minorEastAsia" w:hAnsiTheme="minorEastAsia"/>
                <w:szCs w:val="21"/>
              </w:rPr>
            </w:pPr>
            <w:r>
              <w:rPr>
                <w:rFonts w:asciiTheme="minorEastAsia" w:hAnsiTheme="minorEastAsia" w:hint="eastAsia"/>
                <w:szCs w:val="21"/>
              </w:rPr>
              <w:t>比选申请人</w:t>
            </w:r>
            <w:r>
              <w:rPr>
                <w:rFonts w:asciiTheme="minorEastAsia" w:hAnsiTheme="minorEastAsia" w:hint="eastAsia"/>
                <w:szCs w:val="21"/>
              </w:rPr>
              <w:t>2020</w:t>
            </w:r>
            <w:r>
              <w:rPr>
                <w:rFonts w:asciiTheme="minorEastAsia" w:hAnsiTheme="minorEastAsia" w:hint="eastAsia"/>
                <w:szCs w:val="21"/>
              </w:rPr>
              <w:t>年</w:t>
            </w:r>
            <w:r>
              <w:rPr>
                <w:rFonts w:asciiTheme="minorEastAsia" w:hAnsiTheme="minorEastAsia" w:hint="eastAsia"/>
                <w:szCs w:val="21"/>
              </w:rPr>
              <w:t>1</w:t>
            </w:r>
            <w:r>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hint="eastAsia"/>
                <w:szCs w:val="21"/>
              </w:rPr>
              <w:t>日以后完成的类似成功案例，每具有一个得</w:t>
            </w:r>
            <w:r>
              <w:rPr>
                <w:rFonts w:asciiTheme="minorEastAsia" w:hAnsiTheme="minorEastAsia" w:hint="eastAsia"/>
                <w:szCs w:val="21"/>
              </w:rPr>
              <w:t>2</w:t>
            </w:r>
            <w:r>
              <w:rPr>
                <w:rFonts w:asciiTheme="minorEastAsia" w:hAnsiTheme="minorEastAsia" w:hint="eastAsia"/>
                <w:szCs w:val="21"/>
              </w:rPr>
              <w:t>分，最多得</w:t>
            </w:r>
            <w:r>
              <w:rPr>
                <w:rFonts w:asciiTheme="minorEastAsia" w:hAnsiTheme="minorEastAsia" w:hint="eastAsia"/>
                <w:szCs w:val="21"/>
              </w:rPr>
              <w:t>20</w:t>
            </w:r>
            <w:r>
              <w:rPr>
                <w:rFonts w:asciiTheme="minorEastAsia" w:hAnsiTheme="minorEastAsia" w:hint="eastAsia"/>
                <w:szCs w:val="21"/>
              </w:rPr>
              <w:t>分。</w:t>
            </w:r>
          </w:p>
        </w:tc>
        <w:tc>
          <w:tcPr>
            <w:tcW w:w="2111" w:type="dxa"/>
          </w:tcPr>
          <w:p w:rsidR="00755C72" w:rsidRDefault="00F84E83">
            <w:pPr>
              <w:widowControl/>
              <w:spacing w:line="360" w:lineRule="auto"/>
              <w:ind w:left="-38"/>
              <w:jc w:val="left"/>
              <w:rPr>
                <w:rFonts w:asciiTheme="minorEastAsia" w:hAnsiTheme="minorEastAsia"/>
                <w:szCs w:val="21"/>
              </w:rPr>
            </w:pPr>
            <w:r>
              <w:rPr>
                <w:rFonts w:asciiTheme="minorEastAsia" w:hAnsiTheme="minorEastAsia" w:cs="宋体" w:hint="eastAsia"/>
                <w:color w:val="000000"/>
                <w:szCs w:val="21"/>
              </w:rPr>
              <w:t>以可查询到为医疗机构提供相关服务内容的合同复印件并加盖供应商单位公章或可查询到相关内容的中标</w:t>
            </w:r>
            <w:r>
              <w:rPr>
                <w:rFonts w:asciiTheme="minorEastAsia" w:hAnsiTheme="minorEastAsia" w:cs="宋体" w:hint="eastAsia"/>
                <w:color w:val="000000"/>
                <w:szCs w:val="21"/>
              </w:rPr>
              <w:t>/</w:t>
            </w:r>
            <w:r>
              <w:rPr>
                <w:rFonts w:asciiTheme="minorEastAsia" w:hAnsiTheme="minorEastAsia" w:cs="宋体" w:hint="eastAsia"/>
                <w:color w:val="000000"/>
                <w:szCs w:val="21"/>
              </w:rPr>
              <w:t>成交通知书复印件并加盖供应商单位公章为准。</w:t>
            </w:r>
          </w:p>
        </w:tc>
      </w:tr>
    </w:tbl>
    <w:p w:rsidR="00755C72" w:rsidRDefault="00755C72">
      <w:pPr>
        <w:spacing w:line="360" w:lineRule="auto"/>
        <w:rPr>
          <w:rFonts w:ascii="宋体" w:hAnsi="宋体" w:cs="仿宋"/>
          <w:color w:val="000000"/>
          <w:kern w:val="0"/>
          <w:sz w:val="22"/>
        </w:rPr>
      </w:pP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5</w:t>
      </w:r>
      <w:r>
        <w:rPr>
          <w:rFonts w:ascii="宋体" w:hAnsi="宋体" w:cs="仿宋" w:hint="eastAsia"/>
          <w:color w:val="000000"/>
          <w:kern w:val="0"/>
          <w:sz w:val="22"/>
        </w:rPr>
        <w:t>．废</w:t>
      </w:r>
      <w:r>
        <w:rPr>
          <w:rFonts w:ascii="宋体" w:hAnsi="宋体" w:cs="仿宋" w:hint="eastAsia"/>
          <w:color w:val="000000"/>
          <w:kern w:val="0"/>
          <w:sz w:val="22"/>
        </w:rPr>
        <w:t xml:space="preserve"> </w:t>
      </w:r>
      <w:r>
        <w:rPr>
          <w:rFonts w:ascii="宋体" w:hAnsi="宋体" w:cs="仿宋" w:hint="eastAsia"/>
          <w:color w:val="000000"/>
          <w:kern w:val="0"/>
          <w:sz w:val="22"/>
        </w:rPr>
        <w:t>标</w:t>
      </w:r>
      <w:bookmarkEnd w:id="95"/>
      <w:bookmarkEnd w:id="96"/>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本次采购活动中，出现下列情形之一的，予以废标：</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1</w:t>
      </w:r>
      <w:r>
        <w:rPr>
          <w:rFonts w:ascii="宋体" w:hAnsi="宋体" w:cs="仿宋" w:hint="eastAsia"/>
          <w:color w:val="000000"/>
          <w:kern w:val="0"/>
          <w:sz w:val="22"/>
        </w:rPr>
        <w:t>）符合专业条件的供应商或者对招标文件作实质响应的供应商不足三家的；</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2</w:t>
      </w:r>
      <w:r>
        <w:rPr>
          <w:rFonts w:ascii="宋体" w:hAnsi="宋体" w:cs="仿宋" w:hint="eastAsia"/>
          <w:color w:val="000000"/>
          <w:kern w:val="0"/>
          <w:sz w:val="22"/>
        </w:rPr>
        <w:t>）出现影响采购公正的违法、违规行为的；</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3</w:t>
      </w:r>
      <w:r>
        <w:rPr>
          <w:rFonts w:ascii="宋体" w:hAnsi="宋体" w:cs="仿宋" w:hint="eastAsia"/>
          <w:color w:val="000000"/>
          <w:kern w:val="0"/>
          <w:sz w:val="22"/>
        </w:rPr>
        <w:t>）比选申请人的报价均超过了采购预算，采购人不能支付的；</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4</w:t>
      </w:r>
      <w:r>
        <w:rPr>
          <w:rFonts w:ascii="宋体" w:hAnsi="宋体" w:cs="仿宋" w:hint="eastAsia"/>
          <w:color w:val="000000"/>
          <w:kern w:val="0"/>
          <w:sz w:val="22"/>
        </w:rPr>
        <w:t>）因重大变故，采购任务取消的。</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废标后，采购人在“</w:t>
      </w:r>
      <w:r w:rsidR="006722A0">
        <w:rPr>
          <w:rFonts w:ascii="宋体" w:hAnsi="宋体" w:cs="仿宋" w:hint="eastAsia"/>
          <w:color w:val="000000"/>
          <w:kern w:val="0"/>
          <w:sz w:val="22"/>
        </w:rPr>
        <w:t>绵竹市中医</w:t>
      </w:r>
      <w:r>
        <w:rPr>
          <w:rFonts w:ascii="宋体" w:hAnsi="宋体" w:cs="仿宋" w:hint="eastAsia"/>
          <w:color w:val="000000"/>
          <w:kern w:val="0"/>
          <w:sz w:val="22"/>
        </w:rPr>
        <w:t>医院网站</w:t>
      </w:r>
      <w:r w:rsidR="006722A0" w:rsidRPr="006722A0">
        <w:rPr>
          <w:rFonts w:ascii="宋体" w:hAnsi="宋体" w:cs="仿宋"/>
          <w:color w:val="000000"/>
          <w:kern w:val="0"/>
          <w:sz w:val="22"/>
        </w:rPr>
        <w:t>http://www.mzszyyy1982.com/</w:t>
      </w:r>
      <w:r>
        <w:rPr>
          <w:rFonts w:ascii="宋体" w:hAnsi="宋体" w:cs="仿宋" w:hint="eastAsia"/>
          <w:color w:val="000000"/>
          <w:kern w:val="0"/>
          <w:sz w:val="22"/>
        </w:rPr>
        <w:t>”上公告，并公告废标的情形。比选申请人需要知晓导致废标情形的具体原因和理由的，可以通过书面形式询问采购人。</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 xml:space="preserve">6. </w:t>
      </w:r>
      <w:r>
        <w:rPr>
          <w:rFonts w:ascii="宋体" w:hAnsi="宋体" w:cs="仿宋" w:hint="eastAsia"/>
          <w:color w:val="000000"/>
          <w:kern w:val="0"/>
          <w:sz w:val="22"/>
        </w:rPr>
        <w:t>评标专家在采购活动中承担以下义务：</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1</w:t>
      </w:r>
      <w:r>
        <w:rPr>
          <w:rFonts w:ascii="宋体" w:hAnsi="宋体" w:cs="仿宋" w:hint="eastAsia"/>
          <w:color w:val="000000"/>
          <w:kern w:val="0"/>
          <w:sz w:val="22"/>
        </w:rPr>
        <w:t>）遵守评标工作纪律；</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2</w:t>
      </w:r>
      <w:r>
        <w:rPr>
          <w:rFonts w:ascii="宋体" w:hAnsi="宋体" w:cs="仿宋" w:hint="eastAsia"/>
          <w:color w:val="000000"/>
          <w:kern w:val="0"/>
          <w:sz w:val="22"/>
        </w:rPr>
        <w:t>）按照客观、公正、审慎的原则，根据比选文件规定的评标程序、评标方法和评标标准进行独立评标；</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3</w:t>
      </w:r>
      <w:r>
        <w:rPr>
          <w:rFonts w:ascii="宋体" w:hAnsi="宋体" w:cs="仿宋" w:hint="eastAsia"/>
          <w:color w:val="000000"/>
          <w:kern w:val="0"/>
          <w:sz w:val="22"/>
        </w:rPr>
        <w:t>）不得泄露评标文件、评标情况和在评标过程中获悉的商业秘密；</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4</w:t>
      </w:r>
      <w:r>
        <w:rPr>
          <w:rFonts w:ascii="宋体" w:hAnsi="宋体" w:cs="仿宋" w:hint="eastAsia"/>
          <w:color w:val="000000"/>
          <w:kern w:val="0"/>
          <w:sz w:val="22"/>
        </w:rPr>
        <w:t>）及时报告评标过程中发现的供应商行贿、提供虚假</w:t>
      </w:r>
      <w:r>
        <w:rPr>
          <w:rFonts w:ascii="宋体" w:hAnsi="宋体" w:cs="仿宋" w:hint="eastAsia"/>
          <w:color w:val="000000"/>
          <w:kern w:val="0"/>
          <w:sz w:val="22"/>
        </w:rPr>
        <w:t>材料或者串通等违法行为；</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5</w:t>
      </w:r>
      <w:r>
        <w:rPr>
          <w:rFonts w:ascii="宋体" w:hAnsi="宋体" w:cs="仿宋" w:hint="eastAsia"/>
          <w:color w:val="000000"/>
          <w:kern w:val="0"/>
          <w:sz w:val="22"/>
        </w:rPr>
        <w:t>）发现比选文件内容违反国家有关强制性规定或者采购文件存在歧义、重大缺陷导致评标工作无法进行时，停止评标并书面说明情况；</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6</w:t>
      </w:r>
      <w:r>
        <w:rPr>
          <w:rFonts w:ascii="宋体" w:hAnsi="宋体" w:cs="仿宋" w:hint="eastAsia"/>
          <w:color w:val="000000"/>
          <w:kern w:val="0"/>
          <w:sz w:val="22"/>
        </w:rPr>
        <w:t>）及时向相关管理部门举报在评标过程中受到的非法干预情况；</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7</w:t>
      </w:r>
      <w:r>
        <w:rPr>
          <w:rFonts w:ascii="宋体" w:hAnsi="宋体" w:cs="仿宋" w:hint="eastAsia"/>
          <w:color w:val="000000"/>
          <w:kern w:val="0"/>
          <w:sz w:val="22"/>
        </w:rPr>
        <w:t>）配合答复处理供应商的询问、质疑和投诉等事项；</w:t>
      </w:r>
    </w:p>
    <w:p w:rsidR="00755C72" w:rsidRDefault="00F84E83">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8</w:t>
      </w:r>
      <w:r>
        <w:rPr>
          <w:rFonts w:ascii="宋体" w:hAnsi="宋体" w:cs="仿宋" w:hint="eastAsia"/>
          <w:color w:val="000000"/>
          <w:kern w:val="0"/>
          <w:sz w:val="22"/>
        </w:rPr>
        <w:t>）法律、法规和规章规定的其他义务。</w:t>
      </w:r>
    </w:p>
    <w:p w:rsidR="00755C72" w:rsidRDefault="00755C72">
      <w:pPr>
        <w:pStyle w:val="a8"/>
      </w:pPr>
    </w:p>
    <w:bookmarkEnd w:id="76"/>
    <w:bookmarkEnd w:id="77"/>
    <w:bookmarkEnd w:id="78"/>
    <w:bookmarkEnd w:id="79"/>
    <w:p w:rsidR="00755C72" w:rsidRDefault="00755C72">
      <w:pPr>
        <w:spacing w:line="380" w:lineRule="atLeast"/>
        <w:ind w:firstLineChars="200" w:firstLine="480"/>
        <w:rPr>
          <w:rFonts w:hAnsi="宋体"/>
          <w:sz w:val="24"/>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8"/>
      </w:pPr>
    </w:p>
    <w:p w:rsidR="00755C72" w:rsidRDefault="00755C72"/>
    <w:p w:rsidR="00035DB9" w:rsidRDefault="00035DB9">
      <w:pPr>
        <w:widowControl/>
        <w:jc w:val="left"/>
        <w:rPr>
          <w:rFonts w:hAnsi="宋体" w:cs="宋体"/>
          <w:b/>
          <w:bCs/>
          <w:kern w:val="44"/>
          <w:sz w:val="30"/>
          <w:szCs w:val="30"/>
        </w:rPr>
      </w:pPr>
      <w:bookmarkStart w:id="97" w:name="_Toc455760565"/>
      <w:bookmarkEnd w:id="28"/>
      <w:bookmarkEnd w:id="29"/>
      <w:bookmarkEnd w:id="30"/>
      <w:bookmarkEnd w:id="31"/>
      <w:bookmarkEnd w:id="32"/>
      <w:bookmarkEnd w:id="33"/>
      <w:bookmarkEnd w:id="34"/>
      <w:bookmarkEnd w:id="35"/>
      <w:bookmarkEnd w:id="36"/>
      <w:bookmarkEnd w:id="37"/>
      <w:r>
        <w:rPr>
          <w:rFonts w:hAnsi="宋体" w:cs="宋体"/>
          <w:kern w:val="44"/>
          <w:sz w:val="30"/>
          <w:szCs w:val="30"/>
        </w:rPr>
        <w:br w:type="page"/>
      </w:r>
    </w:p>
    <w:p w:rsidR="00755C72" w:rsidRDefault="00F84E83">
      <w:pPr>
        <w:pStyle w:val="2"/>
        <w:spacing w:line="590" w:lineRule="exact"/>
        <w:jc w:val="center"/>
        <w:rPr>
          <w:rFonts w:asciiTheme="minorHAnsi" w:eastAsiaTheme="minorEastAsia" w:hAnsi="宋体" w:cs="宋体"/>
          <w:kern w:val="44"/>
          <w:sz w:val="30"/>
          <w:szCs w:val="30"/>
        </w:rPr>
      </w:pPr>
      <w:r>
        <w:rPr>
          <w:rFonts w:asciiTheme="minorHAnsi" w:eastAsiaTheme="minorEastAsia" w:hAnsi="宋体" w:cs="宋体" w:hint="eastAsia"/>
          <w:kern w:val="44"/>
          <w:sz w:val="30"/>
          <w:szCs w:val="30"/>
        </w:rPr>
        <w:t>第八章</w:t>
      </w:r>
      <w:r>
        <w:rPr>
          <w:rFonts w:asciiTheme="minorHAnsi" w:eastAsiaTheme="minorEastAsia" w:hAnsi="宋体" w:cs="宋体" w:hint="eastAsia"/>
          <w:kern w:val="44"/>
          <w:sz w:val="30"/>
          <w:szCs w:val="30"/>
        </w:rPr>
        <w:t xml:space="preserve">  </w:t>
      </w:r>
      <w:r>
        <w:rPr>
          <w:rFonts w:asciiTheme="minorHAnsi" w:eastAsiaTheme="minorEastAsia" w:hAnsi="宋体" w:cs="宋体" w:hint="eastAsia"/>
          <w:kern w:val="44"/>
          <w:sz w:val="30"/>
          <w:szCs w:val="30"/>
        </w:rPr>
        <w:t>合同主要条款</w:t>
      </w:r>
      <w:bookmarkEnd w:id="97"/>
      <w:r>
        <w:rPr>
          <w:rFonts w:asciiTheme="minorHAnsi" w:eastAsiaTheme="minorEastAsia" w:hAnsi="宋体" w:cs="宋体" w:hint="eastAsia"/>
          <w:kern w:val="44"/>
          <w:sz w:val="30"/>
          <w:szCs w:val="30"/>
        </w:rPr>
        <w:t>（草案）</w:t>
      </w:r>
    </w:p>
    <w:p w:rsidR="00755C72" w:rsidRDefault="00F84E83">
      <w:pPr>
        <w:spacing w:line="360" w:lineRule="auto"/>
        <w:ind w:firstLineChars="200" w:firstLine="480"/>
        <w:jc w:val="left"/>
        <w:rPr>
          <w:rFonts w:ascii="宋体" w:eastAsia="宋体" w:hAnsi="宋体" w:cs="宋体"/>
          <w:sz w:val="24"/>
          <w:szCs w:val="24"/>
        </w:rPr>
      </w:pPr>
      <w:bookmarkStart w:id="98" w:name="_Toc502762939"/>
      <w:bookmarkStart w:id="99" w:name="_Toc3566"/>
      <w:bookmarkStart w:id="100" w:name="_Toc430773965"/>
      <w:r>
        <w:rPr>
          <w:rFonts w:ascii="宋体" w:eastAsia="宋体" w:hAnsi="宋体" w:cs="宋体" w:hint="eastAsia"/>
          <w:sz w:val="24"/>
          <w:szCs w:val="24"/>
        </w:rPr>
        <w:t>（以下仅为范本格式，具体内容由成交供应商与采购人按比选文件、响应文件等相关内容、要求拟定）</w:t>
      </w:r>
      <w:bookmarkEnd w:id="98"/>
    </w:p>
    <w:p w:rsidR="00755C72" w:rsidRDefault="00F84E83">
      <w:pPr>
        <w:spacing w:line="360" w:lineRule="auto"/>
        <w:ind w:firstLineChars="200" w:firstLine="420"/>
        <w:rPr>
          <w:rFonts w:ascii="宋体" w:hAnsi="宋体" w:cs="宋体"/>
        </w:rPr>
      </w:pPr>
      <w:r>
        <w:rPr>
          <w:rFonts w:ascii="宋体" w:hAnsi="宋体" w:cs="宋体" w:hint="eastAsia"/>
        </w:rPr>
        <w:t>合同编号：</w:t>
      </w:r>
      <w:r>
        <w:rPr>
          <w:rFonts w:ascii="宋体" w:hAnsi="宋体" w:cs="宋体" w:hint="eastAsia"/>
        </w:rPr>
        <w:t>XXXX</w:t>
      </w:r>
      <w:r>
        <w:rPr>
          <w:rFonts w:ascii="宋体" w:hAnsi="宋体" w:cs="宋体" w:hint="eastAsia"/>
        </w:rPr>
        <w:t>。</w:t>
      </w:r>
    </w:p>
    <w:p w:rsidR="00755C72" w:rsidRDefault="00F84E83">
      <w:pPr>
        <w:spacing w:line="360" w:lineRule="auto"/>
        <w:ind w:firstLineChars="200" w:firstLine="420"/>
        <w:rPr>
          <w:rFonts w:ascii="宋体" w:hAnsi="宋体" w:cs="宋体"/>
        </w:rPr>
      </w:pPr>
      <w:r>
        <w:rPr>
          <w:rFonts w:ascii="宋体" w:hAnsi="宋体" w:cs="宋体" w:hint="eastAsia"/>
        </w:rPr>
        <w:t>签订地点：</w:t>
      </w:r>
      <w:r>
        <w:rPr>
          <w:rFonts w:ascii="宋体" w:hAnsi="宋体" w:cs="宋体" w:hint="eastAsia"/>
        </w:rPr>
        <w:t>XXXX</w:t>
      </w:r>
      <w:r>
        <w:rPr>
          <w:rFonts w:ascii="宋体" w:hAnsi="宋体" w:cs="宋体" w:hint="eastAsia"/>
        </w:rPr>
        <w:t>。</w:t>
      </w:r>
    </w:p>
    <w:p w:rsidR="00755C72" w:rsidRDefault="00F84E83">
      <w:pPr>
        <w:spacing w:line="360" w:lineRule="auto"/>
        <w:ind w:firstLineChars="200" w:firstLine="420"/>
        <w:rPr>
          <w:rFonts w:ascii="宋体" w:hAnsi="宋体" w:cs="宋体"/>
        </w:rPr>
      </w:pPr>
      <w:r>
        <w:rPr>
          <w:rFonts w:ascii="宋体" w:hAnsi="宋体" w:cs="宋体" w:hint="eastAsia"/>
        </w:rPr>
        <w:t>签订时间：</w:t>
      </w:r>
      <w:r>
        <w:rPr>
          <w:rFonts w:ascii="宋体" w:hAnsi="宋体" w:cs="宋体" w:hint="eastAsia"/>
        </w:rPr>
        <w:t>XXXX</w:t>
      </w:r>
      <w:r>
        <w:rPr>
          <w:rFonts w:ascii="宋体" w:hAnsi="宋体" w:cs="宋体" w:hint="eastAsia"/>
        </w:rPr>
        <w:t>年</w:t>
      </w:r>
      <w:r>
        <w:rPr>
          <w:rFonts w:ascii="宋体" w:hAnsi="宋体" w:cs="宋体" w:hint="eastAsia"/>
        </w:rPr>
        <w:t>XX</w:t>
      </w:r>
      <w:r>
        <w:rPr>
          <w:rFonts w:ascii="宋体" w:hAnsi="宋体" w:cs="宋体" w:hint="eastAsia"/>
        </w:rPr>
        <w:t>月</w:t>
      </w:r>
      <w:r>
        <w:rPr>
          <w:rFonts w:ascii="宋体" w:hAnsi="宋体" w:cs="宋体" w:hint="eastAsia"/>
        </w:rPr>
        <w:t>XX</w:t>
      </w:r>
      <w:r>
        <w:rPr>
          <w:rFonts w:ascii="宋体" w:hAnsi="宋体" w:cs="宋体" w:hint="eastAsia"/>
        </w:rPr>
        <w:t>日。</w:t>
      </w:r>
    </w:p>
    <w:p w:rsidR="00755C72" w:rsidRDefault="00F84E83">
      <w:pPr>
        <w:spacing w:line="360" w:lineRule="auto"/>
        <w:ind w:firstLineChars="200" w:firstLine="420"/>
        <w:rPr>
          <w:rFonts w:ascii="宋体" w:hAnsi="宋体" w:cs="宋体"/>
        </w:rPr>
      </w:pPr>
      <w:r>
        <w:rPr>
          <w:rFonts w:ascii="宋体" w:hAnsi="宋体" w:cs="宋体" w:hint="eastAsia"/>
        </w:rPr>
        <w:t>采购人（甲方）：</w:t>
      </w:r>
    </w:p>
    <w:p w:rsidR="00755C72" w:rsidRDefault="00F84E83">
      <w:pPr>
        <w:spacing w:line="360" w:lineRule="auto"/>
        <w:ind w:firstLineChars="200" w:firstLine="420"/>
        <w:rPr>
          <w:rFonts w:ascii="宋体" w:hAnsi="宋体" w:cs="宋体"/>
          <w:u w:val="single"/>
        </w:rPr>
      </w:pPr>
      <w:r>
        <w:rPr>
          <w:rFonts w:ascii="宋体" w:hAnsi="宋体" w:cs="宋体" w:hint="eastAsia"/>
        </w:rPr>
        <w:t>供应商（乙方）：</w:t>
      </w:r>
    </w:p>
    <w:p w:rsidR="00755C72" w:rsidRDefault="00755C72">
      <w:pPr>
        <w:spacing w:line="360" w:lineRule="auto"/>
        <w:ind w:firstLineChars="200" w:firstLine="420"/>
        <w:rPr>
          <w:rFonts w:ascii="宋体" w:hAnsi="宋体" w:cs="宋体"/>
        </w:rPr>
      </w:pPr>
    </w:p>
    <w:p w:rsidR="00755C72" w:rsidRDefault="00F84E83">
      <w:pPr>
        <w:spacing w:line="360" w:lineRule="auto"/>
        <w:ind w:firstLineChars="200" w:firstLine="420"/>
        <w:rPr>
          <w:rFonts w:ascii="宋体" w:hAnsi="宋体" w:cs="宋体"/>
          <w:b/>
        </w:rPr>
      </w:pPr>
      <w:r>
        <w:rPr>
          <w:rFonts w:ascii="宋体" w:hAnsi="宋体" w:cs="宋体" w:hint="eastAsia"/>
        </w:rPr>
        <w:t>参照《中华人民共和国政府采购法》、《中华人民共和国民法典》及</w:t>
      </w:r>
      <w:r>
        <w:rPr>
          <w:rFonts w:ascii="宋体" w:hAnsi="宋体" w:cs="宋体" w:hint="eastAsia"/>
          <w:u w:val="single"/>
        </w:rPr>
        <w:t>XX</w:t>
      </w:r>
      <w:r>
        <w:rPr>
          <w:rFonts w:ascii="宋体" w:hAnsi="宋体" w:cs="宋体" w:hint="eastAsia"/>
        </w:rPr>
        <w:t>采购项目（项目编号：</w:t>
      </w:r>
      <w:r>
        <w:rPr>
          <w:rFonts w:ascii="宋体" w:hAnsi="宋体" w:cs="宋体" w:hint="eastAsia"/>
        </w:rPr>
        <w:t>XX</w:t>
      </w:r>
      <w:r>
        <w:rPr>
          <w:rFonts w:ascii="宋体" w:hAnsi="宋体" w:cs="宋体" w:hint="eastAsia"/>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rsidR="00755C72" w:rsidRDefault="00755C72">
      <w:pPr>
        <w:spacing w:line="360" w:lineRule="auto"/>
        <w:ind w:firstLineChars="200" w:firstLine="422"/>
        <w:rPr>
          <w:rFonts w:ascii="宋体" w:hAnsi="宋体" w:cs="宋体"/>
          <w:b/>
        </w:rPr>
      </w:pP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项目基本情况</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合同期限：</w:t>
      </w:r>
    </w:p>
    <w:p w:rsidR="00755C72" w:rsidRDefault="00F84E83">
      <w:pPr>
        <w:numPr>
          <w:ilvl w:val="0"/>
          <w:numId w:val="6"/>
        </w:numPr>
        <w:spacing w:line="360" w:lineRule="auto"/>
        <w:ind w:left="0" w:firstLineChars="200" w:firstLine="422"/>
        <w:rPr>
          <w:rFonts w:ascii="宋体" w:hAnsi="宋体" w:cs="宋体"/>
          <w:b/>
        </w:rPr>
      </w:pPr>
      <w:bookmarkStart w:id="101" w:name="_Toc211911348"/>
      <w:bookmarkStart w:id="102" w:name="_Toc225654644"/>
      <w:bookmarkStart w:id="103" w:name="_Toc286993786"/>
      <w:bookmarkStart w:id="104" w:name="_Toc238984975"/>
      <w:bookmarkStart w:id="105" w:name="_Toc282696226"/>
      <w:bookmarkStart w:id="106" w:name="_Toc241833903"/>
      <w:bookmarkStart w:id="107" w:name="_Toc212019594"/>
      <w:bookmarkStart w:id="108" w:name="_Toc211854449"/>
      <w:bookmarkStart w:id="109" w:name="_Toc237145406"/>
      <w:bookmarkStart w:id="110" w:name="_Toc225670751"/>
      <w:bookmarkStart w:id="111" w:name="_Toc239568418"/>
      <w:bookmarkStart w:id="112" w:name="_Toc247334841"/>
      <w:bookmarkStart w:id="113" w:name="_Toc251768862"/>
      <w:bookmarkStart w:id="114" w:name="_Toc185395249"/>
      <w:bookmarkStart w:id="115" w:name="_Toc225244852"/>
      <w:bookmarkStart w:id="116" w:name="_Toc283019214"/>
      <w:bookmarkStart w:id="117" w:name="_Toc232492928"/>
      <w:bookmarkStart w:id="118" w:name="_Toc239233914"/>
      <w:r>
        <w:rPr>
          <w:rFonts w:ascii="宋体" w:hAnsi="宋体" w:cs="宋体" w:hint="eastAsia"/>
          <w:b/>
        </w:rPr>
        <w:t>服务内容与质量标准</w:t>
      </w:r>
    </w:p>
    <w:p w:rsidR="00755C72" w:rsidRDefault="00F84E83">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F84E83">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F84E83">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F84E83">
      <w:pPr>
        <w:spacing w:line="360" w:lineRule="auto"/>
        <w:ind w:firstLineChars="200" w:firstLine="420"/>
        <w:rPr>
          <w:rFonts w:ascii="宋体" w:hAnsi="宋体" w:cs="宋体"/>
        </w:rPr>
      </w:pPr>
      <w:r>
        <w:rPr>
          <w:rFonts w:ascii="宋体" w:hAnsi="宋体" w:cs="宋体" w:hint="eastAsia"/>
        </w:rPr>
        <w:t>…</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服务费用及支付方式</w:t>
      </w:r>
    </w:p>
    <w:p w:rsidR="00755C72" w:rsidRDefault="00F84E83">
      <w:pPr>
        <w:numPr>
          <w:ilvl w:val="0"/>
          <w:numId w:val="7"/>
        </w:numPr>
        <w:spacing w:line="360" w:lineRule="auto"/>
        <w:ind w:left="0" w:firstLineChars="200" w:firstLine="422"/>
        <w:rPr>
          <w:rFonts w:ascii="宋体" w:hAnsi="宋体" w:cs="宋体"/>
          <w:b/>
        </w:rPr>
      </w:pPr>
      <w:r>
        <w:rPr>
          <w:rFonts w:ascii="宋体" w:hAnsi="宋体" w:cs="宋体" w:hint="eastAsia"/>
          <w:b/>
        </w:rPr>
        <w:t>本项目服务费用由以下组成：</w:t>
      </w:r>
    </w:p>
    <w:p w:rsidR="00755C72" w:rsidRDefault="00F84E83">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F84E83">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F84E83">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F84E83">
      <w:pPr>
        <w:spacing w:line="360" w:lineRule="auto"/>
        <w:ind w:firstLineChars="200" w:firstLine="420"/>
        <w:rPr>
          <w:rFonts w:ascii="宋体" w:hAnsi="宋体" w:cs="宋体"/>
        </w:rPr>
      </w:pPr>
      <w:r>
        <w:rPr>
          <w:rFonts w:ascii="宋体" w:hAnsi="宋体" w:cs="宋体" w:hint="eastAsia"/>
        </w:rPr>
        <w:t>……</w:t>
      </w:r>
    </w:p>
    <w:p w:rsidR="00755C72" w:rsidRDefault="00F84E83">
      <w:pPr>
        <w:numPr>
          <w:ilvl w:val="0"/>
          <w:numId w:val="7"/>
        </w:numPr>
        <w:tabs>
          <w:tab w:val="left" w:pos="780"/>
        </w:tabs>
        <w:spacing w:line="360" w:lineRule="auto"/>
        <w:ind w:left="0" w:firstLineChars="200" w:firstLine="422"/>
        <w:rPr>
          <w:rFonts w:ascii="宋体" w:hAnsi="宋体" w:cs="宋体"/>
          <w:b/>
        </w:rPr>
      </w:pPr>
      <w:r>
        <w:rPr>
          <w:rFonts w:ascii="宋体" w:hAnsi="宋体" w:cs="宋体" w:hint="eastAsia"/>
          <w:b/>
        </w:rPr>
        <w:t>服务费支付方式：</w:t>
      </w:r>
      <w:r>
        <w:rPr>
          <w:rFonts w:ascii="宋体" w:hAnsi="宋体" w:cs="宋体" w:hint="eastAsia"/>
          <w:b/>
        </w:rPr>
        <w:t xml:space="preserve"> </w:t>
      </w:r>
    </w:p>
    <w:p w:rsidR="00755C72" w:rsidRDefault="00F84E83">
      <w:pPr>
        <w:numPr>
          <w:ilvl w:val="0"/>
          <w:numId w:val="6"/>
        </w:numPr>
        <w:spacing w:line="360" w:lineRule="auto"/>
        <w:ind w:left="0" w:firstLineChars="200" w:firstLine="422"/>
        <w:rPr>
          <w:rFonts w:ascii="宋体" w:hAnsi="宋体" w:cs="宋体"/>
          <w:b/>
          <w:spacing w:val="-20"/>
        </w:rPr>
      </w:pPr>
      <w:r>
        <w:rPr>
          <w:rFonts w:ascii="宋体" w:hAnsi="宋体" w:cs="宋体" w:hint="eastAsia"/>
          <w:b/>
        </w:rPr>
        <w:t>知识产权</w:t>
      </w:r>
    </w:p>
    <w:p w:rsidR="00755C72" w:rsidRDefault="00F84E83">
      <w:pPr>
        <w:spacing w:line="360" w:lineRule="auto"/>
        <w:ind w:firstLineChars="200" w:firstLine="420"/>
        <w:rPr>
          <w:rFonts w:ascii="宋体" w:hAnsi="宋体" w:cs="宋体"/>
        </w:rPr>
      </w:pPr>
      <w:r>
        <w:rPr>
          <w:rFonts w:ascii="宋体" w:hAnsi="宋体" w:cs="宋体" w:hint="eastAsia"/>
        </w:rPr>
        <w:t>乙方应保证所提供的服务或其任何一部分均不会侵犯任何第三方的专利权、商标权或著作权。</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无产权瑕疵条款</w:t>
      </w:r>
    </w:p>
    <w:p w:rsidR="00755C72" w:rsidRDefault="00F84E83">
      <w:pPr>
        <w:tabs>
          <w:tab w:val="left" w:pos="1440"/>
        </w:tabs>
        <w:spacing w:line="360" w:lineRule="auto"/>
        <w:ind w:firstLineChars="200" w:firstLine="420"/>
        <w:rPr>
          <w:rFonts w:ascii="宋体" w:hAnsi="宋体" w:cs="宋体"/>
        </w:rPr>
      </w:pPr>
      <w:r>
        <w:rPr>
          <w:rFonts w:ascii="宋体" w:hAnsi="宋体" w:cs="宋体" w:hint="eastAsia"/>
        </w:rPr>
        <w:t>乙方保证所提供的服务的所有权完全属于乙方且无任何抵押、查封等产权瑕疵。如有产权瑕疵的，视为乙方违约。乙方应负担由此而产生的一切损失。</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履约保证金</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双方协商。</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甲方的权利和义务</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、甲方有权对合同规定范围内乙方的服务行为进行监督和检查，拥有监管权。有权定期核对乙方提供服务所配备的人员数量。对甲方认为不合理的部分有权下达整改通知书，并要求乙方限期整改。</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、甲方有权依据双方签订的考评办法对乙方提供的服务进行定期考评。当考评结果未达到标准时，有权依据考评办法约定的数额扣除履约保证金。</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3</w:t>
      </w:r>
      <w:r>
        <w:rPr>
          <w:rFonts w:ascii="宋体" w:hAnsi="宋体" w:cs="宋体" w:hint="eastAsia"/>
          <w:bCs/>
        </w:rPr>
        <w:t>、负责检查监督乙方管理工作的实施及制度的执行情况。</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4</w:t>
      </w:r>
      <w:r>
        <w:rPr>
          <w:rFonts w:ascii="宋体" w:hAnsi="宋体" w:cs="宋体" w:hint="eastAsia"/>
          <w:bCs/>
        </w:rPr>
        <w:t>、根据本合同规定，按时向乙方支付应付服务费用。</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5</w:t>
      </w:r>
      <w:r>
        <w:rPr>
          <w:rFonts w:ascii="宋体" w:hAnsi="宋体" w:cs="宋体" w:hint="eastAsia"/>
          <w:bCs/>
        </w:rPr>
        <w:t>、国家法律、法规所规定由甲方承担的其它责任。</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乙方的权利和义务</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、对本合同规定的委托服务范围内的</w:t>
      </w:r>
      <w:r>
        <w:rPr>
          <w:rFonts w:ascii="宋体" w:hAnsi="宋体" w:cs="宋体" w:hint="eastAsia"/>
          <w:bCs/>
        </w:rPr>
        <w:t>项目享有管理权及服务义务。</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、根据本合同的规定向甲方收取相关服务费用，并有权在本项目管理范围内管理及合理使用。</w:t>
      </w:r>
    </w:p>
    <w:p w:rsidR="00755C72" w:rsidRDefault="00F84E83">
      <w:pPr>
        <w:adjustRightInd w:val="0"/>
        <w:spacing w:line="360" w:lineRule="auto"/>
        <w:ind w:firstLineChars="200" w:firstLine="420"/>
        <w:textAlignment w:val="baseline"/>
        <w:rPr>
          <w:rFonts w:ascii="宋体" w:hAnsi="宋体" w:cs="宋体"/>
        </w:rPr>
      </w:pPr>
      <w:r>
        <w:rPr>
          <w:rFonts w:ascii="宋体" w:hAnsi="宋体" w:cs="宋体" w:hint="eastAsia"/>
        </w:rPr>
        <w:t>3</w:t>
      </w:r>
      <w:r>
        <w:rPr>
          <w:rFonts w:ascii="宋体" w:hAnsi="宋体" w:cs="宋体" w:hint="eastAsia"/>
        </w:rPr>
        <w:t>、及时向甲方通告本项目服务范围内有关服务的重大事项，及时配合处理投诉。</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rPr>
        <w:t>4</w:t>
      </w:r>
      <w:r>
        <w:rPr>
          <w:rFonts w:ascii="宋体" w:hAnsi="宋体" w:cs="宋体" w:hint="eastAsia"/>
        </w:rPr>
        <w:t>、</w:t>
      </w:r>
      <w:r>
        <w:rPr>
          <w:rFonts w:ascii="宋体" w:hAnsi="宋体" w:cs="宋体" w:hint="eastAsia"/>
          <w:bCs/>
        </w:rPr>
        <w:t>接受项目行业管理部门及政府有关部门的指导，接受甲方的监督。</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5</w:t>
      </w:r>
      <w:r>
        <w:rPr>
          <w:rFonts w:ascii="宋体" w:hAnsi="宋体" w:cs="宋体" w:hint="eastAsia"/>
          <w:bCs/>
        </w:rPr>
        <w:t>、国家法律、法规所规定由乙方承担的其它责任。</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违约责任</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、甲乙双方必须遵守本合同并执行合同中的各项规定，保证本合同的正常履行。</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755C72" w:rsidRDefault="00F84E83">
      <w:pPr>
        <w:numPr>
          <w:ilvl w:val="0"/>
          <w:numId w:val="6"/>
        </w:numPr>
        <w:spacing w:line="360" w:lineRule="auto"/>
        <w:ind w:left="0" w:firstLineChars="200" w:firstLine="422"/>
        <w:rPr>
          <w:rFonts w:ascii="宋体" w:hAnsi="宋体" w:cs="宋体"/>
          <w:b/>
        </w:rPr>
      </w:pPr>
      <w:r>
        <w:rPr>
          <w:rFonts w:ascii="宋体" w:hAnsi="宋体" w:cs="宋体" w:hint="eastAsia"/>
          <w:b/>
        </w:rPr>
        <w:t>不可抗力事件处理</w:t>
      </w:r>
    </w:p>
    <w:p w:rsidR="00755C72" w:rsidRDefault="00F84E83">
      <w:pPr>
        <w:tabs>
          <w:tab w:val="left" w:pos="0"/>
        </w:tabs>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、在合同有效期内，任何一方因不可抗力事件导致不能履行合同，则合同履行期可延长，其延长期与不可抗力影响期相同。</w:t>
      </w:r>
    </w:p>
    <w:p w:rsidR="00755C72" w:rsidRDefault="00F84E83">
      <w:pPr>
        <w:tabs>
          <w:tab w:val="left" w:pos="0"/>
        </w:tabs>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、不可抗力事件发生后，应立即通知对方，并寄送有关权威机构出具的证明。</w:t>
      </w:r>
    </w:p>
    <w:p w:rsidR="00755C72" w:rsidRDefault="00F84E83">
      <w:pPr>
        <w:tabs>
          <w:tab w:val="left" w:pos="0"/>
        </w:tabs>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、不可抗力事件延续</w:t>
      </w:r>
      <w:r>
        <w:rPr>
          <w:rFonts w:ascii="宋体" w:hAnsi="宋体" w:cs="宋体" w:hint="eastAsia"/>
        </w:rPr>
        <w:t>XX</w:t>
      </w:r>
      <w:r>
        <w:rPr>
          <w:rFonts w:ascii="宋体" w:hAnsi="宋体" w:cs="宋体" w:hint="eastAsia"/>
        </w:rPr>
        <w:t>天以上，双方应通过友好协商，确定是否继续履行合同。</w:t>
      </w:r>
    </w:p>
    <w:p w:rsidR="00755C72" w:rsidRDefault="00F84E83">
      <w:pPr>
        <w:numPr>
          <w:ilvl w:val="0"/>
          <w:numId w:val="6"/>
        </w:numPr>
        <w:spacing w:line="360" w:lineRule="auto"/>
        <w:ind w:left="0" w:firstLineChars="200" w:firstLine="422"/>
        <w:rPr>
          <w:rFonts w:ascii="宋体" w:hAnsi="宋体" w:cs="宋体"/>
          <w:b/>
        </w:rPr>
      </w:pPr>
      <w:bookmarkStart w:id="119" w:name="_Toc211911353"/>
      <w:bookmarkStart w:id="120" w:name="_Toc239568423"/>
      <w:bookmarkStart w:id="121" w:name="_Toc225654649"/>
      <w:bookmarkStart w:id="122" w:name="_Toc237145411"/>
      <w:bookmarkStart w:id="123" w:name="_Toc211854454"/>
      <w:bookmarkStart w:id="124" w:name="_Toc241833908"/>
      <w:bookmarkStart w:id="125" w:name="_Toc185395254"/>
      <w:bookmarkStart w:id="126" w:name="_Toc251768867"/>
      <w:bookmarkStart w:id="127" w:name="_Toc212019599"/>
      <w:bookmarkStart w:id="128" w:name="_Toc225244857"/>
      <w:bookmarkStart w:id="129" w:name="_Toc232492933"/>
      <w:bookmarkStart w:id="130" w:name="_Toc247334846"/>
      <w:bookmarkStart w:id="131" w:name="_Toc225670756"/>
      <w:bookmarkStart w:id="132" w:name="_Toc238984980"/>
      <w:bookmarkStart w:id="133" w:name="_Toc239233919"/>
      <w:bookmarkStart w:id="134" w:name="_Toc28699379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宋体" w:hAnsi="宋体" w:cs="宋体" w:hint="eastAsia"/>
          <w:b/>
        </w:rPr>
        <w:t>解决合同纠纷的方式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755C72" w:rsidRDefault="00F84E83">
      <w:pPr>
        <w:tabs>
          <w:tab w:val="left" w:pos="0"/>
        </w:tabs>
        <w:spacing w:line="360" w:lineRule="auto"/>
        <w:ind w:firstLineChars="200" w:firstLine="420"/>
        <w:rPr>
          <w:rFonts w:ascii="宋体" w:hAnsi="宋体" w:cs="宋体"/>
          <w:u w:val="thick"/>
        </w:rPr>
      </w:pPr>
      <w:r>
        <w:rPr>
          <w:rFonts w:ascii="宋体" w:hAnsi="宋体" w:cs="宋体" w:hint="eastAsia"/>
        </w:rPr>
        <w:t>1</w:t>
      </w:r>
      <w:r>
        <w:rPr>
          <w:rFonts w:ascii="宋体" w:hAnsi="宋体" w:cs="宋体" w:hint="eastAsia"/>
        </w:rPr>
        <w:t>、在执行本合同中发生的或与本合同有关的争端，双方应通过友好协商解决，经协商在</w:t>
      </w:r>
      <w:r>
        <w:rPr>
          <w:rFonts w:ascii="宋体" w:hAnsi="宋体" w:cs="宋体" w:hint="eastAsia"/>
        </w:rPr>
        <w:t>XX</w:t>
      </w:r>
      <w:r>
        <w:rPr>
          <w:rFonts w:ascii="宋体" w:hAnsi="宋体" w:cs="宋体" w:hint="eastAsia"/>
        </w:rPr>
        <w:t>天内不能达成协议时，产生争议，由项目所在地人民法院管辖。</w:t>
      </w:r>
    </w:p>
    <w:p w:rsidR="00755C72" w:rsidRDefault="00F84E83">
      <w:pPr>
        <w:numPr>
          <w:ilvl w:val="0"/>
          <w:numId w:val="6"/>
        </w:numPr>
        <w:spacing w:line="360" w:lineRule="auto"/>
        <w:ind w:left="0" w:firstLineChars="200" w:firstLine="422"/>
        <w:rPr>
          <w:rFonts w:ascii="宋体" w:hAnsi="宋体" w:cs="宋体"/>
          <w:b/>
        </w:rPr>
      </w:pPr>
      <w:bookmarkStart w:id="135" w:name="_Toc238984981"/>
      <w:bookmarkStart w:id="136" w:name="_Toc225654650"/>
      <w:bookmarkStart w:id="137" w:name="_Toc185395255"/>
      <w:bookmarkStart w:id="138" w:name="_Toc212019600"/>
      <w:bookmarkStart w:id="139" w:name="_Toc211911354"/>
      <w:bookmarkStart w:id="140" w:name="_Toc239568424"/>
      <w:bookmarkStart w:id="141" w:name="_Toc225244858"/>
      <w:bookmarkStart w:id="142" w:name="_Toc211854455"/>
      <w:bookmarkStart w:id="143" w:name="_Toc283019219"/>
      <w:bookmarkStart w:id="144" w:name="_Toc237145412"/>
      <w:bookmarkStart w:id="145" w:name="_Toc241833909"/>
      <w:bookmarkStart w:id="146" w:name="_Toc232492934"/>
      <w:bookmarkStart w:id="147" w:name="_Toc282696231"/>
      <w:bookmarkStart w:id="148" w:name="_Toc225670757"/>
      <w:bookmarkStart w:id="149" w:name="_Toc247334847"/>
      <w:bookmarkStart w:id="150" w:name="_Toc239233920"/>
      <w:bookmarkStart w:id="151" w:name="_Toc251768868"/>
      <w:bookmarkStart w:id="152" w:name="_Toc286993793"/>
      <w:r>
        <w:rPr>
          <w:rFonts w:ascii="宋体" w:hAnsi="宋体" w:cs="宋体" w:hint="eastAsia"/>
          <w:b/>
        </w:rPr>
        <w:t>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宋体" w:hAnsi="宋体" w:cs="宋体" w:hint="eastAsia"/>
          <w:b/>
        </w:rPr>
        <w:t>生效及其他</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、合同经双方法定代表人</w:t>
      </w:r>
      <w:r>
        <w:rPr>
          <w:rFonts w:ascii="宋体" w:hAnsi="宋体" w:cs="宋体" w:hint="eastAsia"/>
          <w:bCs/>
        </w:rPr>
        <w:t>/</w:t>
      </w:r>
      <w:r>
        <w:rPr>
          <w:rFonts w:ascii="宋体" w:hAnsi="宋体" w:cs="宋体" w:hint="eastAsia"/>
          <w:bCs/>
        </w:rPr>
        <w:t>负责人</w:t>
      </w:r>
      <w:r>
        <w:rPr>
          <w:rFonts w:ascii="宋体" w:hAnsi="宋体" w:cs="宋体" w:hint="eastAsia"/>
          <w:bCs/>
        </w:rPr>
        <w:t>/</w:t>
      </w:r>
      <w:r>
        <w:rPr>
          <w:rFonts w:ascii="宋体" w:hAnsi="宋体" w:cs="宋体" w:hint="eastAsia"/>
          <w:bCs/>
        </w:rPr>
        <w:t>经营者或授权委托代理人签字并加盖单位公章后生效。</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、合同执行中涉及采购资金和采购内容修改或补充的，须经政府采购监管部门审批，并签书面补充协议报政府采购监督管理部门备案，方可作为主合同不可分割的一部分。</w:t>
      </w:r>
    </w:p>
    <w:p w:rsidR="00755C72" w:rsidRDefault="00F84E83">
      <w:pPr>
        <w:adjustRightInd w:val="0"/>
        <w:spacing w:line="360" w:lineRule="auto"/>
        <w:ind w:firstLineChars="200" w:firstLine="420"/>
        <w:textAlignment w:val="baseline"/>
        <w:rPr>
          <w:rFonts w:ascii="宋体" w:hAnsi="宋体" w:cs="宋体"/>
          <w:bCs/>
        </w:rPr>
      </w:pPr>
      <w:r>
        <w:rPr>
          <w:rFonts w:ascii="宋体" w:hAnsi="宋体" w:cs="宋体" w:hint="eastAsia"/>
          <w:bCs/>
        </w:rPr>
        <w:t>3</w:t>
      </w:r>
      <w:r>
        <w:rPr>
          <w:rFonts w:ascii="宋体" w:hAnsi="宋体" w:cs="宋体" w:hint="eastAsia"/>
          <w:bCs/>
        </w:rPr>
        <w:t>、本合同一式</w:t>
      </w:r>
      <w:r>
        <w:rPr>
          <w:rFonts w:ascii="宋体" w:hAnsi="宋体" w:cs="宋体" w:hint="eastAsia"/>
          <w:bCs/>
        </w:rPr>
        <w:t>XX</w:t>
      </w:r>
      <w:r>
        <w:rPr>
          <w:rFonts w:ascii="宋体" w:hAnsi="宋体" w:cs="宋体" w:hint="eastAsia"/>
          <w:bCs/>
        </w:rPr>
        <w:t>份，自双方签章之日起起效。甲方</w:t>
      </w:r>
      <w:r>
        <w:rPr>
          <w:rFonts w:ascii="宋体" w:hAnsi="宋体" w:cs="宋体" w:hint="eastAsia"/>
          <w:bCs/>
        </w:rPr>
        <w:t>XX</w:t>
      </w:r>
      <w:r>
        <w:rPr>
          <w:rFonts w:ascii="宋体" w:hAnsi="宋体" w:cs="宋体" w:hint="eastAsia"/>
          <w:bCs/>
        </w:rPr>
        <w:t>份，乙方</w:t>
      </w:r>
      <w:r>
        <w:rPr>
          <w:rFonts w:ascii="宋体" w:hAnsi="宋体" w:cs="宋体" w:hint="eastAsia"/>
          <w:bCs/>
        </w:rPr>
        <w:t>XX</w:t>
      </w:r>
      <w:r>
        <w:rPr>
          <w:rFonts w:ascii="宋体" w:hAnsi="宋体" w:cs="宋体" w:hint="eastAsia"/>
          <w:bCs/>
        </w:rPr>
        <w:t>份，政府采购代理机构</w:t>
      </w:r>
      <w:r>
        <w:rPr>
          <w:rFonts w:ascii="宋体" w:hAnsi="宋体" w:cs="宋体" w:hint="eastAsia"/>
          <w:bCs/>
        </w:rPr>
        <w:t>XX</w:t>
      </w:r>
      <w:r>
        <w:rPr>
          <w:rFonts w:ascii="宋体" w:hAnsi="宋体" w:cs="宋体" w:hint="eastAsia"/>
          <w:bCs/>
        </w:rPr>
        <w:t>份，同级财政部门备案</w:t>
      </w:r>
      <w:r>
        <w:rPr>
          <w:rFonts w:ascii="宋体" w:hAnsi="宋体" w:cs="宋体" w:hint="eastAsia"/>
          <w:bCs/>
        </w:rPr>
        <w:t>XX</w:t>
      </w:r>
      <w:r>
        <w:rPr>
          <w:rFonts w:ascii="宋体" w:hAnsi="宋体" w:cs="宋体" w:hint="eastAsia"/>
          <w:bCs/>
        </w:rPr>
        <w:t>份，具</w:t>
      </w:r>
      <w:r>
        <w:rPr>
          <w:rFonts w:ascii="宋体" w:hAnsi="宋体" w:cs="宋体" w:hint="eastAsia"/>
          <w:bCs/>
        </w:rPr>
        <w:t>有同等法律效力。</w:t>
      </w:r>
    </w:p>
    <w:p w:rsidR="00755C72" w:rsidRDefault="00755C72">
      <w:pPr>
        <w:spacing w:line="360" w:lineRule="auto"/>
        <w:jc w:val="left"/>
        <w:rPr>
          <w:rFonts w:ascii="宋体" w:eastAsia="宋体" w:hAnsi="宋体" w:cs="宋体"/>
          <w:sz w:val="24"/>
          <w:szCs w:val="24"/>
        </w:rPr>
      </w:pPr>
    </w:p>
    <w:bookmarkEnd w:id="99"/>
    <w:bookmarkEnd w:id="100"/>
    <w:p w:rsidR="00755C72" w:rsidRDefault="00755C72">
      <w:pPr>
        <w:rPr>
          <w:rFonts w:ascii="宋体" w:hAnsi="宋体" w:cs="宋体"/>
        </w:rPr>
      </w:pPr>
    </w:p>
    <w:p w:rsidR="00755C72" w:rsidRDefault="00755C72">
      <w:pPr>
        <w:spacing w:line="360" w:lineRule="auto"/>
        <w:rPr>
          <w:rFonts w:ascii="Calibri" w:eastAsia="宋体" w:hAnsi="宋体" w:cs="宋体"/>
          <w:sz w:val="24"/>
          <w:szCs w:val="24"/>
        </w:rPr>
      </w:pPr>
    </w:p>
    <w:tbl>
      <w:tblPr>
        <w:tblW w:w="9889"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4A0"/>
      </w:tblPr>
      <w:tblGrid>
        <w:gridCol w:w="1810"/>
        <w:gridCol w:w="3016"/>
        <w:gridCol w:w="1885"/>
        <w:gridCol w:w="3178"/>
      </w:tblGrid>
      <w:tr w:rsidR="00755C72">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甲方：（盖章）</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乙方：（盖章）</w:t>
            </w:r>
          </w:p>
        </w:tc>
        <w:tc>
          <w:tcPr>
            <w:tcW w:w="3178" w:type="dxa"/>
            <w:vAlign w:val="center"/>
          </w:tcPr>
          <w:p w:rsidR="00755C72" w:rsidRDefault="00755C72">
            <w:pPr>
              <w:spacing w:line="400" w:lineRule="exact"/>
              <w:rPr>
                <w:rFonts w:hAnsi="宋体" w:cs="仿宋_GB2312"/>
                <w:szCs w:val="21"/>
              </w:rPr>
            </w:pPr>
          </w:p>
        </w:tc>
      </w:tr>
      <w:tr w:rsidR="00755C72">
        <w:trPr>
          <w:trHeight w:val="1163"/>
        </w:trPr>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法定代表人</w:t>
            </w:r>
          </w:p>
          <w:p w:rsidR="00755C72" w:rsidRDefault="00F84E83">
            <w:pPr>
              <w:spacing w:line="400" w:lineRule="exact"/>
              <w:ind w:leftChars="-85" w:left="-178" w:firstLineChars="30" w:firstLine="63"/>
              <w:rPr>
                <w:rFonts w:hAnsi="宋体" w:cs="仿宋_GB2312"/>
                <w:szCs w:val="21"/>
              </w:rPr>
            </w:pPr>
            <w:r>
              <w:rPr>
                <w:rFonts w:hAnsi="宋体" w:cs="仿宋_GB2312" w:hint="eastAsia"/>
                <w:szCs w:val="21"/>
              </w:rPr>
              <w:t>（授权代表）：</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法定代表人</w:t>
            </w:r>
          </w:p>
          <w:p w:rsidR="00755C72" w:rsidRDefault="00F84E83">
            <w:pPr>
              <w:spacing w:line="400" w:lineRule="exact"/>
              <w:ind w:leftChars="-51" w:left="-13" w:hangingChars="45" w:hanging="94"/>
              <w:rPr>
                <w:rFonts w:hAnsi="宋体" w:cs="仿宋_GB2312"/>
                <w:szCs w:val="21"/>
              </w:rPr>
            </w:pPr>
            <w:r>
              <w:rPr>
                <w:rFonts w:hAnsi="宋体" w:cs="仿宋_GB2312" w:hint="eastAsia"/>
                <w:szCs w:val="21"/>
              </w:rPr>
              <w:t>（授权代表）：</w:t>
            </w:r>
          </w:p>
        </w:tc>
        <w:tc>
          <w:tcPr>
            <w:tcW w:w="3178" w:type="dxa"/>
            <w:vAlign w:val="center"/>
          </w:tcPr>
          <w:p w:rsidR="00755C72" w:rsidRDefault="00755C72">
            <w:pPr>
              <w:spacing w:line="400" w:lineRule="exact"/>
              <w:rPr>
                <w:rFonts w:hAnsi="宋体" w:cs="仿宋_GB2312"/>
                <w:szCs w:val="21"/>
              </w:rPr>
            </w:pPr>
          </w:p>
        </w:tc>
      </w:tr>
      <w:tr w:rsidR="00755C72">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地</w:t>
            </w:r>
            <w:r>
              <w:rPr>
                <w:rFonts w:hAnsi="宋体" w:cs="仿宋_GB2312" w:hint="eastAsia"/>
                <w:szCs w:val="21"/>
              </w:rPr>
              <w:t xml:space="preserve">       </w:t>
            </w:r>
            <w:r>
              <w:rPr>
                <w:rFonts w:hAnsi="宋体" w:cs="仿宋_GB2312" w:hint="eastAsia"/>
                <w:szCs w:val="21"/>
              </w:rPr>
              <w:t>址：</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地</w:t>
            </w:r>
            <w:r>
              <w:rPr>
                <w:rFonts w:hAnsi="宋体" w:cs="仿宋_GB2312" w:hint="eastAsia"/>
                <w:szCs w:val="21"/>
              </w:rPr>
              <w:t xml:space="preserve">       </w:t>
            </w:r>
            <w:r>
              <w:rPr>
                <w:rFonts w:hAnsi="宋体" w:cs="仿宋_GB2312" w:hint="eastAsia"/>
                <w:szCs w:val="21"/>
              </w:rPr>
              <w:t>址：</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纳税人识别号：</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纳税人识别号：</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开</w:t>
            </w:r>
            <w:r>
              <w:rPr>
                <w:rFonts w:hAnsi="宋体" w:cs="仿宋_GB2312" w:hint="eastAsia"/>
                <w:szCs w:val="21"/>
              </w:rPr>
              <w:t xml:space="preserve"> </w:t>
            </w:r>
            <w:r>
              <w:rPr>
                <w:rFonts w:hAnsi="宋体" w:cs="仿宋_GB2312" w:hint="eastAsia"/>
                <w:szCs w:val="21"/>
              </w:rPr>
              <w:t>户</w:t>
            </w:r>
            <w:r>
              <w:rPr>
                <w:rFonts w:hAnsi="宋体" w:cs="仿宋_GB2312" w:hint="eastAsia"/>
                <w:szCs w:val="21"/>
              </w:rPr>
              <w:t xml:space="preserve"> </w:t>
            </w:r>
            <w:r>
              <w:rPr>
                <w:rFonts w:hAnsi="宋体" w:cs="仿宋_GB2312" w:hint="eastAsia"/>
                <w:szCs w:val="21"/>
              </w:rPr>
              <w:t>银</w:t>
            </w:r>
            <w:r>
              <w:rPr>
                <w:rFonts w:hAnsi="宋体" w:cs="仿宋_GB2312" w:hint="eastAsia"/>
                <w:szCs w:val="21"/>
              </w:rPr>
              <w:t xml:space="preserve"> </w:t>
            </w:r>
            <w:r>
              <w:rPr>
                <w:rFonts w:hAnsi="宋体" w:cs="仿宋_GB2312" w:hint="eastAsia"/>
                <w:szCs w:val="21"/>
              </w:rPr>
              <w:t>行：</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开</w:t>
            </w:r>
            <w:r>
              <w:rPr>
                <w:rFonts w:hAnsi="宋体" w:cs="仿宋_GB2312" w:hint="eastAsia"/>
                <w:szCs w:val="21"/>
              </w:rPr>
              <w:t xml:space="preserve"> </w:t>
            </w:r>
            <w:r>
              <w:rPr>
                <w:rFonts w:hAnsi="宋体" w:cs="仿宋_GB2312" w:hint="eastAsia"/>
                <w:szCs w:val="21"/>
              </w:rPr>
              <w:t>户</w:t>
            </w:r>
            <w:r>
              <w:rPr>
                <w:rFonts w:hAnsi="宋体" w:cs="仿宋_GB2312" w:hint="eastAsia"/>
                <w:szCs w:val="21"/>
              </w:rPr>
              <w:t xml:space="preserve"> </w:t>
            </w:r>
            <w:r>
              <w:rPr>
                <w:rFonts w:hAnsi="宋体" w:cs="仿宋_GB2312" w:hint="eastAsia"/>
                <w:szCs w:val="21"/>
              </w:rPr>
              <w:t>银</w:t>
            </w:r>
            <w:r>
              <w:rPr>
                <w:rFonts w:hAnsi="宋体" w:cs="仿宋_GB2312" w:hint="eastAsia"/>
                <w:szCs w:val="21"/>
              </w:rPr>
              <w:t xml:space="preserve"> </w:t>
            </w:r>
            <w:r>
              <w:rPr>
                <w:rFonts w:hAnsi="宋体" w:cs="仿宋_GB2312" w:hint="eastAsia"/>
                <w:szCs w:val="21"/>
              </w:rPr>
              <w:t>行：</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账</w:t>
            </w:r>
            <w:r>
              <w:rPr>
                <w:rFonts w:hAnsi="宋体" w:cs="仿宋_GB2312" w:hint="eastAsia"/>
                <w:szCs w:val="21"/>
              </w:rPr>
              <w:t xml:space="preserve">       </w:t>
            </w:r>
            <w:r>
              <w:rPr>
                <w:rFonts w:hAnsi="宋体" w:cs="仿宋_GB2312" w:hint="eastAsia"/>
                <w:szCs w:val="21"/>
              </w:rPr>
              <w:t>号：</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账</w:t>
            </w:r>
            <w:r>
              <w:rPr>
                <w:rFonts w:hAnsi="宋体" w:cs="仿宋_GB2312" w:hint="eastAsia"/>
                <w:szCs w:val="21"/>
              </w:rPr>
              <w:t xml:space="preserve">       </w:t>
            </w:r>
            <w:r>
              <w:rPr>
                <w:rFonts w:hAnsi="宋体" w:cs="仿宋_GB2312" w:hint="eastAsia"/>
                <w:szCs w:val="21"/>
              </w:rPr>
              <w:t>号：</w:t>
            </w:r>
          </w:p>
        </w:tc>
        <w:tc>
          <w:tcPr>
            <w:tcW w:w="3178" w:type="dxa"/>
            <w:vAlign w:val="center"/>
          </w:tcPr>
          <w:p w:rsidR="00755C72" w:rsidRDefault="00755C72">
            <w:pPr>
              <w:spacing w:line="400" w:lineRule="exact"/>
              <w:rPr>
                <w:rFonts w:hAnsi="宋体" w:cs="仿宋_GB2312"/>
                <w:szCs w:val="21"/>
              </w:rPr>
            </w:pPr>
          </w:p>
        </w:tc>
      </w:tr>
      <w:tr w:rsidR="00755C72">
        <w:tc>
          <w:tcPr>
            <w:tcW w:w="1810" w:type="dxa"/>
            <w:vAlign w:val="center"/>
          </w:tcPr>
          <w:p w:rsidR="00755C72" w:rsidRDefault="00F84E83">
            <w:pPr>
              <w:spacing w:line="400" w:lineRule="exact"/>
              <w:rPr>
                <w:rFonts w:hAnsi="宋体" w:cs="仿宋_GB2312"/>
                <w:szCs w:val="21"/>
              </w:rPr>
            </w:pPr>
            <w:r>
              <w:rPr>
                <w:rFonts w:hAnsi="宋体" w:cs="仿宋_GB2312" w:hint="eastAsia"/>
                <w:szCs w:val="21"/>
              </w:rPr>
              <w:t>电</w:t>
            </w:r>
            <w:r>
              <w:rPr>
                <w:rFonts w:hAnsi="宋体" w:cs="仿宋_GB2312" w:hint="eastAsia"/>
                <w:szCs w:val="21"/>
              </w:rPr>
              <w:t xml:space="preserve">       </w:t>
            </w:r>
            <w:r>
              <w:rPr>
                <w:rFonts w:hAnsi="宋体" w:cs="仿宋_GB2312" w:hint="eastAsia"/>
                <w:szCs w:val="21"/>
              </w:rPr>
              <w:t>话：</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F84E83">
            <w:pPr>
              <w:spacing w:line="400" w:lineRule="exact"/>
              <w:ind w:firstLineChars="30" w:firstLine="63"/>
              <w:rPr>
                <w:rFonts w:hAnsi="宋体" w:cs="仿宋_GB2312"/>
                <w:szCs w:val="21"/>
              </w:rPr>
            </w:pPr>
            <w:r>
              <w:rPr>
                <w:rFonts w:hAnsi="宋体" w:cs="仿宋_GB2312" w:hint="eastAsia"/>
                <w:szCs w:val="21"/>
              </w:rPr>
              <w:t>电</w:t>
            </w:r>
            <w:r>
              <w:rPr>
                <w:rFonts w:hAnsi="宋体" w:cs="仿宋_GB2312" w:hint="eastAsia"/>
                <w:szCs w:val="21"/>
              </w:rPr>
              <w:t xml:space="preserve">       </w:t>
            </w:r>
            <w:r>
              <w:rPr>
                <w:rFonts w:hAnsi="宋体" w:cs="仿宋_GB2312" w:hint="eastAsia"/>
                <w:szCs w:val="21"/>
              </w:rPr>
              <w:t>话：</w:t>
            </w:r>
          </w:p>
        </w:tc>
        <w:tc>
          <w:tcPr>
            <w:tcW w:w="3178" w:type="dxa"/>
            <w:vAlign w:val="center"/>
          </w:tcPr>
          <w:p w:rsidR="00755C72" w:rsidRDefault="00755C72">
            <w:pPr>
              <w:spacing w:line="400" w:lineRule="exact"/>
              <w:rPr>
                <w:rFonts w:hAnsi="宋体" w:cs="仿宋_GB2312"/>
                <w:szCs w:val="21"/>
              </w:rPr>
            </w:pPr>
          </w:p>
        </w:tc>
      </w:tr>
    </w:tbl>
    <w:p w:rsidR="00755C72" w:rsidRDefault="00755C72">
      <w:pPr>
        <w:spacing w:line="360" w:lineRule="auto"/>
        <w:rPr>
          <w:rFonts w:ascii="Calibri" w:eastAsia="宋体" w:hAnsi="宋体" w:cs="Times New Roman"/>
          <w:sz w:val="24"/>
          <w:szCs w:val="24"/>
        </w:rPr>
      </w:pPr>
    </w:p>
    <w:p w:rsidR="00755C72" w:rsidRDefault="00755C72">
      <w:pPr>
        <w:rPr>
          <w:rFonts w:ascii="Calibri" w:eastAsia="宋体" w:hAnsi="Calibri" w:cs="Times New Roman"/>
          <w:szCs w:val="24"/>
        </w:rPr>
      </w:pPr>
    </w:p>
    <w:p w:rsidR="00755C72" w:rsidRDefault="00755C72">
      <w:pPr>
        <w:rPr>
          <w:rFonts w:ascii="Calibri" w:eastAsia="宋体" w:hAnsi="Calibri" w:cs="Times New Roman"/>
          <w:szCs w:val="24"/>
        </w:rPr>
      </w:pPr>
    </w:p>
    <w:p w:rsidR="00755C72" w:rsidRDefault="00F84E83">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注：其他合同专用条款在合同签定时另行约定。</w:t>
      </w:r>
    </w:p>
    <w:sectPr w:rsidR="00755C72" w:rsidSect="00D748A8">
      <w:headerReference w:type="default" r:id="rId9"/>
      <w:footerReference w:type="default" r:id="rId10"/>
      <w:headerReference w:type="first" r:id="rId11"/>
      <w:pgSz w:w="11906" w:h="16838"/>
      <w:pgMar w:top="1361" w:right="1020" w:bottom="1531" w:left="1134"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83" w:rsidRDefault="00F84E83">
      <w:r>
        <w:separator/>
      </w:r>
    </w:p>
  </w:endnote>
  <w:endnote w:type="continuationSeparator" w:id="1">
    <w:p w:rsidR="00F84E83" w:rsidRDefault="00F84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楷体_GB2312">
    <w:altName w:val="微软雅黑"/>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d"/>
      <w:framePr w:wrap="around" w:vAnchor="text" w:hAnchor="margin" w:xAlign="center" w:y="1"/>
      <w:jc w:val="center"/>
      <w:rPr>
        <w:rStyle w:val="af6"/>
      </w:rPr>
    </w:pPr>
  </w:p>
  <w:p w:rsidR="00755C72" w:rsidRDefault="00755C72">
    <w:pPr>
      <w:pStyle w:val="ad"/>
      <w:framePr w:wrap="around" w:vAnchor="text" w:hAnchor="margin" w:xAlign="center" w:y="1"/>
      <w:rPr>
        <w:rStyle w:val="af6"/>
      </w:rPr>
    </w:pPr>
  </w:p>
  <w:p w:rsidR="00755C72" w:rsidRDefault="00755C72">
    <w:pPr>
      <w:pStyle w:val="ad"/>
      <w:framePr w:wrap="around" w:vAnchor="text" w:hAnchor="margin" w:xAlign="center" w:y="1"/>
      <w:rPr>
        <w:rStyle w:val="af6"/>
      </w:rPr>
    </w:pPr>
  </w:p>
  <w:p w:rsidR="00755C72" w:rsidRDefault="00755C72">
    <w:pPr>
      <w:pStyle w:val="ad"/>
      <w:framePr w:wrap="around" w:vAnchor="text" w:hAnchor="margin" w:xAlign="center" w:y="1"/>
      <w:rPr>
        <w:rStyle w:val="af6"/>
      </w:rPr>
    </w:pPr>
  </w:p>
  <w:p w:rsidR="00755C72" w:rsidRDefault="00755C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83" w:rsidRDefault="00F84E83">
      <w:r>
        <w:separator/>
      </w:r>
    </w:p>
  </w:footnote>
  <w:footnote w:type="continuationSeparator" w:id="1">
    <w:p w:rsidR="00F84E83" w:rsidRDefault="00F84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e"/>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e"/>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307F1"/>
    <w:multiLevelType w:val="singleLevel"/>
    <w:tmpl w:val="E28307F1"/>
    <w:lvl w:ilvl="0">
      <w:start w:val="7"/>
      <w:numFmt w:val="chineseCounting"/>
      <w:suff w:val="space"/>
      <w:lvlText w:val="第%1章"/>
      <w:lvlJc w:val="left"/>
      <w:rPr>
        <w:rFonts w:hint="eastAsia"/>
      </w:rPr>
    </w:lvl>
  </w:abstractNum>
  <w:abstractNum w:abstractNumId="1">
    <w:nsid w:val="F0750AEB"/>
    <w:multiLevelType w:val="singleLevel"/>
    <w:tmpl w:val="F0750AEB"/>
    <w:lvl w:ilvl="0">
      <w:start w:val="4"/>
      <w:numFmt w:val="chineseCounting"/>
      <w:suff w:val="space"/>
      <w:lvlText w:val="第%1章"/>
      <w:lvlJc w:val="left"/>
      <w:rPr>
        <w:rFonts w:hint="eastAsia"/>
      </w:rPr>
    </w:lvl>
  </w:abstractNum>
  <w:abstractNum w:abstractNumId="2">
    <w:nsid w:val="0DE77DDD"/>
    <w:multiLevelType w:val="multilevel"/>
    <w:tmpl w:val="0DE77DDD"/>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2C4B8D"/>
    <w:multiLevelType w:val="singleLevel"/>
    <w:tmpl w:val="2C2C4B8D"/>
    <w:lvl w:ilvl="0">
      <w:start w:val="1"/>
      <w:numFmt w:val="japaneseCounting"/>
      <w:lvlText w:val="第%1条"/>
      <w:lvlJc w:val="left"/>
      <w:pPr>
        <w:tabs>
          <w:tab w:val="left" w:pos="1521"/>
        </w:tabs>
        <w:ind w:left="1521" w:hanging="1095"/>
      </w:pPr>
      <w:rPr>
        <w:rFonts w:hint="eastAsia"/>
        <w:b/>
      </w:rPr>
    </w:lvl>
  </w:abstractNum>
  <w:abstractNum w:abstractNumId="5">
    <w:nsid w:val="50EC2580"/>
    <w:multiLevelType w:val="multilevel"/>
    <w:tmpl w:val="50EC258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1A9EFE"/>
    <w:multiLevelType w:val="singleLevel"/>
    <w:tmpl w:val="551A9EFE"/>
    <w:lvl w:ilvl="0">
      <w:start w:val="1"/>
      <w:numFmt w:val="chineseCounting"/>
      <w:suff w:val="nothing"/>
      <w:lvlText w:val="%1、"/>
      <w:lvlJc w:val="left"/>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oNotShadeFormData/>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kZmM2MzFlMDVmN2UzYzQwOTAyOWRmYzM3YzQ1MjQifQ=="/>
  </w:docVars>
  <w:rsids>
    <w:rsidRoot w:val="003B41EC"/>
    <w:rsid w:val="000040BE"/>
    <w:rsid w:val="00004431"/>
    <w:rsid w:val="000065AC"/>
    <w:rsid w:val="00011AFF"/>
    <w:rsid w:val="00011C7D"/>
    <w:rsid w:val="000133C9"/>
    <w:rsid w:val="000146B0"/>
    <w:rsid w:val="000177F5"/>
    <w:rsid w:val="000229EF"/>
    <w:rsid w:val="00022D45"/>
    <w:rsid w:val="00025975"/>
    <w:rsid w:val="000274BD"/>
    <w:rsid w:val="00027511"/>
    <w:rsid w:val="0002778B"/>
    <w:rsid w:val="00034D01"/>
    <w:rsid w:val="00035D17"/>
    <w:rsid w:val="00035DB9"/>
    <w:rsid w:val="000377A4"/>
    <w:rsid w:val="0003781D"/>
    <w:rsid w:val="00037F5D"/>
    <w:rsid w:val="00041697"/>
    <w:rsid w:val="0004231D"/>
    <w:rsid w:val="00046CD1"/>
    <w:rsid w:val="00052A66"/>
    <w:rsid w:val="00053593"/>
    <w:rsid w:val="00056761"/>
    <w:rsid w:val="00063BDD"/>
    <w:rsid w:val="00066133"/>
    <w:rsid w:val="000712C1"/>
    <w:rsid w:val="00071B8B"/>
    <w:rsid w:val="000733EB"/>
    <w:rsid w:val="0007788C"/>
    <w:rsid w:val="00080FB2"/>
    <w:rsid w:val="00082106"/>
    <w:rsid w:val="0009433C"/>
    <w:rsid w:val="000A0133"/>
    <w:rsid w:val="000A497C"/>
    <w:rsid w:val="000A6B7E"/>
    <w:rsid w:val="000A729B"/>
    <w:rsid w:val="000A77C0"/>
    <w:rsid w:val="000B7BD5"/>
    <w:rsid w:val="000C15AF"/>
    <w:rsid w:val="000C30D0"/>
    <w:rsid w:val="000C6D32"/>
    <w:rsid w:val="000D0368"/>
    <w:rsid w:val="000D3C65"/>
    <w:rsid w:val="000D744B"/>
    <w:rsid w:val="000E0CEC"/>
    <w:rsid w:val="000E3368"/>
    <w:rsid w:val="000F028A"/>
    <w:rsid w:val="000F031A"/>
    <w:rsid w:val="000F0E9C"/>
    <w:rsid w:val="000F1240"/>
    <w:rsid w:val="000F26FC"/>
    <w:rsid w:val="001051D3"/>
    <w:rsid w:val="00117178"/>
    <w:rsid w:val="00117641"/>
    <w:rsid w:val="00121C4B"/>
    <w:rsid w:val="001329AD"/>
    <w:rsid w:val="0013392F"/>
    <w:rsid w:val="0013443A"/>
    <w:rsid w:val="00136CB9"/>
    <w:rsid w:val="00140180"/>
    <w:rsid w:val="0014643D"/>
    <w:rsid w:val="001576DF"/>
    <w:rsid w:val="00157C02"/>
    <w:rsid w:val="001645E4"/>
    <w:rsid w:val="001660E0"/>
    <w:rsid w:val="00172C49"/>
    <w:rsid w:val="001749D7"/>
    <w:rsid w:val="00186478"/>
    <w:rsid w:val="001870B7"/>
    <w:rsid w:val="001876E3"/>
    <w:rsid w:val="001876E5"/>
    <w:rsid w:val="00187E4A"/>
    <w:rsid w:val="001914A4"/>
    <w:rsid w:val="001946FC"/>
    <w:rsid w:val="001A2F86"/>
    <w:rsid w:val="001A3133"/>
    <w:rsid w:val="001A4402"/>
    <w:rsid w:val="001B2A95"/>
    <w:rsid w:val="001B446F"/>
    <w:rsid w:val="001B69EE"/>
    <w:rsid w:val="001C19DF"/>
    <w:rsid w:val="001C5AF7"/>
    <w:rsid w:val="001C6298"/>
    <w:rsid w:val="001D4D75"/>
    <w:rsid w:val="001E3773"/>
    <w:rsid w:val="001E3DA6"/>
    <w:rsid w:val="001E58CB"/>
    <w:rsid w:val="001E66EB"/>
    <w:rsid w:val="001F5979"/>
    <w:rsid w:val="00201730"/>
    <w:rsid w:val="00206323"/>
    <w:rsid w:val="00210892"/>
    <w:rsid w:val="00222B39"/>
    <w:rsid w:val="00232182"/>
    <w:rsid w:val="0023631A"/>
    <w:rsid w:val="0024144A"/>
    <w:rsid w:val="0024334A"/>
    <w:rsid w:val="00243FEC"/>
    <w:rsid w:val="00245920"/>
    <w:rsid w:val="00247102"/>
    <w:rsid w:val="002502AD"/>
    <w:rsid w:val="0025208F"/>
    <w:rsid w:val="00256E7F"/>
    <w:rsid w:val="0025792D"/>
    <w:rsid w:val="00262927"/>
    <w:rsid w:val="002651EE"/>
    <w:rsid w:val="00266DFB"/>
    <w:rsid w:val="00272F12"/>
    <w:rsid w:val="00274639"/>
    <w:rsid w:val="00281B42"/>
    <w:rsid w:val="00287126"/>
    <w:rsid w:val="00287196"/>
    <w:rsid w:val="002963EB"/>
    <w:rsid w:val="002A0FDA"/>
    <w:rsid w:val="002A24A1"/>
    <w:rsid w:val="002A2F80"/>
    <w:rsid w:val="002A362C"/>
    <w:rsid w:val="002B0D8A"/>
    <w:rsid w:val="002B2D16"/>
    <w:rsid w:val="002B791A"/>
    <w:rsid w:val="002B7ED1"/>
    <w:rsid w:val="002C113B"/>
    <w:rsid w:val="002C23F3"/>
    <w:rsid w:val="002C4FE7"/>
    <w:rsid w:val="002C736C"/>
    <w:rsid w:val="002E38FC"/>
    <w:rsid w:val="002F185A"/>
    <w:rsid w:val="002F24A4"/>
    <w:rsid w:val="00303859"/>
    <w:rsid w:val="00303CA0"/>
    <w:rsid w:val="003040AA"/>
    <w:rsid w:val="00306CFA"/>
    <w:rsid w:val="00311F70"/>
    <w:rsid w:val="003126E4"/>
    <w:rsid w:val="00312713"/>
    <w:rsid w:val="0032038D"/>
    <w:rsid w:val="0032054C"/>
    <w:rsid w:val="00321B39"/>
    <w:rsid w:val="003223B3"/>
    <w:rsid w:val="00327925"/>
    <w:rsid w:val="003330D8"/>
    <w:rsid w:val="00333CF9"/>
    <w:rsid w:val="00337B9E"/>
    <w:rsid w:val="00340B6C"/>
    <w:rsid w:val="00341048"/>
    <w:rsid w:val="00341D12"/>
    <w:rsid w:val="00344A35"/>
    <w:rsid w:val="00350810"/>
    <w:rsid w:val="00355679"/>
    <w:rsid w:val="003562C4"/>
    <w:rsid w:val="0036041A"/>
    <w:rsid w:val="00360446"/>
    <w:rsid w:val="003664C2"/>
    <w:rsid w:val="003676FB"/>
    <w:rsid w:val="00375782"/>
    <w:rsid w:val="003800CF"/>
    <w:rsid w:val="003859E0"/>
    <w:rsid w:val="003950B7"/>
    <w:rsid w:val="003A011E"/>
    <w:rsid w:val="003A09C2"/>
    <w:rsid w:val="003A6171"/>
    <w:rsid w:val="003B0B7B"/>
    <w:rsid w:val="003B23F1"/>
    <w:rsid w:val="003B41EC"/>
    <w:rsid w:val="003B4BE9"/>
    <w:rsid w:val="003B6BB4"/>
    <w:rsid w:val="003B6F5D"/>
    <w:rsid w:val="003C1ABC"/>
    <w:rsid w:val="003C49F7"/>
    <w:rsid w:val="003C5852"/>
    <w:rsid w:val="003D6DE0"/>
    <w:rsid w:val="003E0BCD"/>
    <w:rsid w:val="003E0F90"/>
    <w:rsid w:val="003E402D"/>
    <w:rsid w:val="003E7DD5"/>
    <w:rsid w:val="004023DC"/>
    <w:rsid w:val="00403936"/>
    <w:rsid w:val="00406559"/>
    <w:rsid w:val="00410766"/>
    <w:rsid w:val="0041263B"/>
    <w:rsid w:val="00416891"/>
    <w:rsid w:val="004218BD"/>
    <w:rsid w:val="00422BF4"/>
    <w:rsid w:val="00423B00"/>
    <w:rsid w:val="00425869"/>
    <w:rsid w:val="00427043"/>
    <w:rsid w:val="00433360"/>
    <w:rsid w:val="00433845"/>
    <w:rsid w:val="00437337"/>
    <w:rsid w:val="00452C7E"/>
    <w:rsid w:val="00453390"/>
    <w:rsid w:val="00461334"/>
    <w:rsid w:val="0046585D"/>
    <w:rsid w:val="004709FC"/>
    <w:rsid w:val="00471F34"/>
    <w:rsid w:val="00472EEE"/>
    <w:rsid w:val="004739D7"/>
    <w:rsid w:val="0048105C"/>
    <w:rsid w:val="004822D8"/>
    <w:rsid w:val="004824D4"/>
    <w:rsid w:val="00487FC6"/>
    <w:rsid w:val="00491CFE"/>
    <w:rsid w:val="00494F89"/>
    <w:rsid w:val="00496983"/>
    <w:rsid w:val="00496D11"/>
    <w:rsid w:val="004976B6"/>
    <w:rsid w:val="00497AC0"/>
    <w:rsid w:val="004A152F"/>
    <w:rsid w:val="004A2CE7"/>
    <w:rsid w:val="004B72CE"/>
    <w:rsid w:val="004C0C8D"/>
    <w:rsid w:val="004C1B4E"/>
    <w:rsid w:val="004C2D01"/>
    <w:rsid w:val="004C2FAE"/>
    <w:rsid w:val="004C43CF"/>
    <w:rsid w:val="004C7BF4"/>
    <w:rsid w:val="004D5541"/>
    <w:rsid w:val="004E17B9"/>
    <w:rsid w:val="004E2068"/>
    <w:rsid w:val="004F09A3"/>
    <w:rsid w:val="004F28FC"/>
    <w:rsid w:val="004F3BE3"/>
    <w:rsid w:val="004F402B"/>
    <w:rsid w:val="004F5309"/>
    <w:rsid w:val="00502283"/>
    <w:rsid w:val="0050796F"/>
    <w:rsid w:val="00512B54"/>
    <w:rsid w:val="00526107"/>
    <w:rsid w:val="00533BC1"/>
    <w:rsid w:val="00541A8A"/>
    <w:rsid w:val="00544373"/>
    <w:rsid w:val="00546063"/>
    <w:rsid w:val="00554102"/>
    <w:rsid w:val="005615D9"/>
    <w:rsid w:val="00570F6F"/>
    <w:rsid w:val="00581326"/>
    <w:rsid w:val="00583A79"/>
    <w:rsid w:val="00584B28"/>
    <w:rsid w:val="00587AF2"/>
    <w:rsid w:val="005902ED"/>
    <w:rsid w:val="005910C4"/>
    <w:rsid w:val="005952F1"/>
    <w:rsid w:val="005955A2"/>
    <w:rsid w:val="005965A7"/>
    <w:rsid w:val="005965CF"/>
    <w:rsid w:val="005A34DD"/>
    <w:rsid w:val="005B2AA9"/>
    <w:rsid w:val="005B6396"/>
    <w:rsid w:val="005B794A"/>
    <w:rsid w:val="005C06DD"/>
    <w:rsid w:val="005D13F4"/>
    <w:rsid w:val="005D3D19"/>
    <w:rsid w:val="005D6C81"/>
    <w:rsid w:val="005E05C5"/>
    <w:rsid w:val="005E35A5"/>
    <w:rsid w:val="005E3A11"/>
    <w:rsid w:val="00600276"/>
    <w:rsid w:val="00600EBC"/>
    <w:rsid w:val="0060288D"/>
    <w:rsid w:val="006113F9"/>
    <w:rsid w:val="00611E24"/>
    <w:rsid w:val="006144F2"/>
    <w:rsid w:val="00614B38"/>
    <w:rsid w:val="00623850"/>
    <w:rsid w:val="0064370B"/>
    <w:rsid w:val="00644717"/>
    <w:rsid w:val="00646227"/>
    <w:rsid w:val="00646A9E"/>
    <w:rsid w:val="00652406"/>
    <w:rsid w:val="00656938"/>
    <w:rsid w:val="0066440D"/>
    <w:rsid w:val="006722A0"/>
    <w:rsid w:val="00677C77"/>
    <w:rsid w:val="00696F02"/>
    <w:rsid w:val="006A293B"/>
    <w:rsid w:val="006B210E"/>
    <w:rsid w:val="006B4777"/>
    <w:rsid w:val="006C710E"/>
    <w:rsid w:val="006D28D0"/>
    <w:rsid w:val="006D348F"/>
    <w:rsid w:val="006E0D4B"/>
    <w:rsid w:val="006E1BF4"/>
    <w:rsid w:val="006E32F2"/>
    <w:rsid w:val="006E50CD"/>
    <w:rsid w:val="006F5499"/>
    <w:rsid w:val="00700B25"/>
    <w:rsid w:val="00703378"/>
    <w:rsid w:val="0070797E"/>
    <w:rsid w:val="00720A32"/>
    <w:rsid w:val="00720F1A"/>
    <w:rsid w:val="0072249A"/>
    <w:rsid w:val="00723274"/>
    <w:rsid w:val="00731EE6"/>
    <w:rsid w:val="007324DA"/>
    <w:rsid w:val="007329BC"/>
    <w:rsid w:val="00737821"/>
    <w:rsid w:val="00741ED5"/>
    <w:rsid w:val="00744690"/>
    <w:rsid w:val="00744762"/>
    <w:rsid w:val="00745ACD"/>
    <w:rsid w:val="007461B9"/>
    <w:rsid w:val="00746ED1"/>
    <w:rsid w:val="00755C72"/>
    <w:rsid w:val="0075716A"/>
    <w:rsid w:val="007576B0"/>
    <w:rsid w:val="00761158"/>
    <w:rsid w:val="0076180F"/>
    <w:rsid w:val="00767A23"/>
    <w:rsid w:val="00772CFB"/>
    <w:rsid w:val="0077711E"/>
    <w:rsid w:val="0077796B"/>
    <w:rsid w:val="00783981"/>
    <w:rsid w:val="0078546C"/>
    <w:rsid w:val="007864C9"/>
    <w:rsid w:val="007942EA"/>
    <w:rsid w:val="007952F1"/>
    <w:rsid w:val="007954F9"/>
    <w:rsid w:val="007979D0"/>
    <w:rsid w:val="007A4ECA"/>
    <w:rsid w:val="007A6F59"/>
    <w:rsid w:val="007B019E"/>
    <w:rsid w:val="007B01B7"/>
    <w:rsid w:val="007B0488"/>
    <w:rsid w:val="007B11EF"/>
    <w:rsid w:val="007B3299"/>
    <w:rsid w:val="007B565F"/>
    <w:rsid w:val="007C0E69"/>
    <w:rsid w:val="007C147D"/>
    <w:rsid w:val="007C7786"/>
    <w:rsid w:val="007D3123"/>
    <w:rsid w:val="007D5EF7"/>
    <w:rsid w:val="007D6F48"/>
    <w:rsid w:val="007D7006"/>
    <w:rsid w:val="007E19AF"/>
    <w:rsid w:val="007E2208"/>
    <w:rsid w:val="007E34E1"/>
    <w:rsid w:val="007E4025"/>
    <w:rsid w:val="007E408E"/>
    <w:rsid w:val="007E4D4F"/>
    <w:rsid w:val="007E7D91"/>
    <w:rsid w:val="007F091F"/>
    <w:rsid w:val="007F5D1B"/>
    <w:rsid w:val="008039CA"/>
    <w:rsid w:val="00810B49"/>
    <w:rsid w:val="00811FD1"/>
    <w:rsid w:val="0081511E"/>
    <w:rsid w:val="00817005"/>
    <w:rsid w:val="00821EE9"/>
    <w:rsid w:val="008235F7"/>
    <w:rsid w:val="008261F5"/>
    <w:rsid w:val="00837F90"/>
    <w:rsid w:val="00841F45"/>
    <w:rsid w:val="008534CF"/>
    <w:rsid w:val="00854863"/>
    <w:rsid w:val="008559B0"/>
    <w:rsid w:val="00855C89"/>
    <w:rsid w:val="0086353D"/>
    <w:rsid w:val="008657D7"/>
    <w:rsid w:val="0087435A"/>
    <w:rsid w:val="00875603"/>
    <w:rsid w:val="00881EDF"/>
    <w:rsid w:val="0088232C"/>
    <w:rsid w:val="00882B87"/>
    <w:rsid w:val="00885F65"/>
    <w:rsid w:val="008875A1"/>
    <w:rsid w:val="008876AE"/>
    <w:rsid w:val="0089374E"/>
    <w:rsid w:val="008938F3"/>
    <w:rsid w:val="00895F9C"/>
    <w:rsid w:val="00896025"/>
    <w:rsid w:val="00897BA4"/>
    <w:rsid w:val="008A08A7"/>
    <w:rsid w:val="008A1CF6"/>
    <w:rsid w:val="008A6088"/>
    <w:rsid w:val="008B04F6"/>
    <w:rsid w:val="008B060F"/>
    <w:rsid w:val="008B38C7"/>
    <w:rsid w:val="008B6438"/>
    <w:rsid w:val="008C13AA"/>
    <w:rsid w:val="008C24F3"/>
    <w:rsid w:val="008C263D"/>
    <w:rsid w:val="008C408C"/>
    <w:rsid w:val="008C615D"/>
    <w:rsid w:val="008C6578"/>
    <w:rsid w:val="008C7CC2"/>
    <w:rsid w:val="008C7CF4"/>
    <w:rsid w:val="008D220F"/>
    <w:rsid w:val="008D4974"/>
    <w:rsid w:val="008D6B06"/>
    <w:rsid w:val="008D78A8"/>
    <w:rsid w:val="008E0921"/>
    <w:rsid w:val="008F175C"/>
    <w:rsid w:val="00901E5B"/>
    <w:rsid w:val="00902459"/>
    <w:rsid w:val="0091032D"/>
    <w:rsid w:val="00915C3D"/>
    <w:rsid w:val="009227B4"/>
    <w:rsid w:val="00922F3C"/>
    <w:rsid w:val="00924D76"/>
    <w:rsid w:val="009362E4"/>
    <w:rsid w:val="00937611"/>
    <w:rsid w:val="00937AB9"/>
    <w:rsid w:val="00943560"/>
    <w:rsid w:val="0094403A"/>
    <w:rsid w:val="00955F3B"/>
    <w:rsid w:val="00956970"/>
    <w:rsid w:val="00957C9E"/>
    <w:rsid w:val="00964D21"/>
    <w:rsid w:val="00972C60"/>
    <w:rsid w:val="00973619"/>
    <w:rsid w:val="00990001"/>
    <w:rsid w:val="00990BA3"/>
    <w:rsid w:val="00996718"/>
    <w:rsid w:val="009A0A44"/>
    <w:rsid w:val="009A3BB5"/>
    <w:rsid w:val="009A6CB8"/>
    <w:rsid w:val="009B209E"/>
    <w:rsid w:val="009B4299"/>
    <w:rsid w:val="009B6895"/>
    <w:rsid w:val="009B7F85"/>
    <w:rsid w:val="009C12E0"/>
    <w:rsid w:val="009D4626"/>
    <w:rsid w:val="009D697B"/>
    <w:rsid w:val="009D6E62"/>
    <w:rsid w:val="009D769C"/>
    <w:rsid w:val="009E33B6"/>
    <w:rsid w:val="009E4A13"/>
    <w:rsid w:val="009F028B"/>
    <w:rsid w:val="009F4FD8"/>
    <w:rsid w:val="00A00F3F"/>
    <w:rsid w:val="00A10541"/>
    <w:rsid w:val="00A14D67"/>
    <w:rsid w:val="00A17E83"/>
    <w:rsid w:val="00A23445"/>
    <w:rsid w:val="00A26465"/>
    <w:rsid w:val="00A362AD"/>
    <w:rsid w:val="00A36FCD"/>
    <w:rsid w:val="00A41F33"/>
    <w:rsid w:val="00A42504"/>
    <w:rsid w:val="00A44DE1"/>
    <w:rsid w:val="00A46A01"/>
    <w:rsid w:val="00A51116"/>
    <w:rsid w:val="00A55ADA"/>
    <w:rsid w:val="00A562F8"/>
    <w:rsid w:val="00A6416F"/>
    <w:rsid w:val="00A645AF"/>
    <w:rsid w:val="00A65A8B"/>
    <w:rsid w:val="00A70E04"/>
    <w:rsid w:val="00A73C1B"/>
    <w:rsid w:val="00A81883"/>
    <w:rsid w:val="00A83671"/>
    <w:rsid w:val="00A850F7"/>
    <w:rsid w:val="00A87E41"/>
    <w:rsid w:val="00A9673C"/>
    <w:rsid w:val="00A96916"/>
    <w:rsid w:val="00AA2C57"/>
    <w:rsid w:val="00AA6B30"/>
    <w:rsid w:val="00AB103D"/>
    <w:rsid w:val="00AB245E"/>
    <w:rsid w:val="00AB5FBC"/>
    <w:rsid w:val="00AB6289"/>
    <w:rsid w:val="00AC1CC6"/>
    <w:rsid w:val="00AC6E03"/>
    <w:rsid w:val="00AD155D"/>
    <w:rsid w:val="00AD731D"/>
    <w:rsid w:val="00AD77F2"/>
    <w:rsid w:val="00AE366D"/>
    <w:rsid w:val="00AE5F23"/>
    <w:rsid w:val="00AF70FE"/>
    <w:rsid w:val="00B01159"/>
    <w:rsid w:val="00B01394"/>
    <w:rsid w:val="00B0606F"/>
    <w:rsid w:val="00B07EB0"/>
    <w:rsid w:val="00B10101"/>
    <w:rsid w:val="00B17A11"/>
    <w:rsid w:val="00B17A7B"/>
    <w:rsid w:val="00B21F62"/>
    <w:rsid w:val="00B222D3"/>
    <w:rsid w:val="00B22B1C"/>
    <w:rsid w:val="00B262EA"/>
    <w:rsid w:val="00B2766B"/>
    <w:rsid w:val="00B33B22"/>
    <w:rsid w:val="00B357CF"/>
    <w:rsid w:val="00B47521"/>
    <w:rsid w:val="00B547D6"/>
    <w:rsid w:val="00B56553"/>
    <w:rsid w:val="00B63255"/>
    <w:rsid w:val="00B6634A"/>
    <w:rsid w:val="00B66707"/>
    <w:rsid w:val="00B836A0"/>
    <w:rsid w:val="00B84451"/>
    <w:rsid w:val="00B85B26"/>
    <w:rsid w:val="00B861D3"/>
    <w:rsid w:val="00B925A2"/>
    <w:rsid w:val="00BA13B1"/>
    <w:rsid w:val="00BA40D8"/>
    <w:rsid w:val="00BB400A"/>
    <w:rsid w:val="00BC2E1B"/>
    <w:rsid w:val="00BC3564"/>
    <w:rsid w:val="00BC55FB"/>
    <w:rsid w:val="00BC5895"/>
    <w:rsid w:val="00BC766A"/>
    <w:rsid w:val="00BD118F"/>
    <w:rsid w:val="00BD14C9"/>
    <w:rsid w:val="00BD16E0"/>
    <w:rsid w:val="00BE08E4"/>
    <w:rsid w:val="00BE704E"/>
    <w:rsid w:val="00BE7AA5"/>
    <w:rsid w:val="00BF2552"/>
    <w:rsid w:val="00BF3E3C"/>
    <w:rsid w:val="00BF484E"/>
    <w:rsid w:val="00C03275"/>
    <w:rsid w:val="00C047AF"/>
    <w:rsid w:val="00C079C4"/>
    <w:rsid w:val="00C1123C"/>
    <w:rsid w:val="00C12944"/>
    <w:rsid w:val="00C13BEA"/>
    <w:rsid w:val="00C15F3C"/>
    <w:rsid w:val="00C21A90"/>
    <w:rsid w:val="00C24367"/>
    <w:rsid w:val="00C25399"/>
    <w:rsid w:val="00C30A7C"/>
    <w:rsid w:val="00C31AC3"/>
    <w:rsid w:val="00C3773F"/>
    <w:rsid w:val="00C37C8E"/>
    <w:rsid w:val="00C40425"/>
    <w:rsid w:val="00C45FBB"/>
    <w:rsid w:val="00C5333F"/>
    <w:rsid w:val="00C85456"/>
    <w:rsid w:val="00C85B2F"/>
    <w:rsid w:val="00C9220F"/>
    <w:rsid w:val="00C940C5"/>
    <w:rsid w:val="00C976A6"/>
    <w:rsid w:val="00CA3195"/>
    <w:rsid w:val="00CA4940"/>
    <w:rsid w:val="00CA67C7"/>
    <w:rsid w:val="00CA698D"/>
    <w:rsid w:val="00CB128C"/>
    <w:rsid w:val="00CB3433"/>
    <w:rsid w:val="00CB7A75"/>
    <w:rsid w:val="00CC1B7A"/>
    <w:rsid w:val="00CC1DCA"/>
    <w:rsid w:val="00CD360E"/>
    <w:rsid w:val="00CD62E9"/>
    <w:rsid w:val="00CE21F5"/>
    <w:rsid w:val="00CE276A"/>
    <w:rsid w:val="00CF32EA"/>
    <w:rsid w:val="00CF6A93"/>
    <w:rsid w:val="00D07BDB"/>
    <w:rsid w:val="00D129D7"/>
    <w:rsid w:val="00D13BD0"/>
    <w:rsid w:val="00D140DC"/>
    <w:rsid w:val="00D20F4E"/>
    <w:rsid w:val="00D25A8D"/>
    <w:rsid w:val="00D2681E"/>
    <w:rsid w:val="00D32E1A"/>
    <w:rsid w:val="00D33C3B"/>
    <w:rsid w:val="00D40116"/>
    <w:rsid w:val="00D41DCC"/>
    <w:rsid w:val="00D42AFC"/>
    <w:rsid w:val="00D468C5"/>
    <w:rsid w:val="00D46B95"/>
    <w:rsid w:val="00D46BB9"/>
    <w:rsid w:val="00D50FA4"/>
    <w:rsid w:val="00D5161D"/>
    <w:rsid w:val="00D5792B"/>
    <w:rsid w:val="00D748A8"/>
    <w:rsid w:val="00D7552F"/>
    <w:rsid w:val="00D75BFD"/>
    <w:rsid w:val="00D81B30"/>
    <w:rsid w:val="00D85221"/>
    <w:rsid w:val="00D93C34"/>
    <w:rsid w:val="00D94C94"/>
    <w:rsid w:val="00DA6135"/>
    <w:rsid w:val="00DC1747"/>
    <w:rsid w:val="00DD0918"/>
    <w:rsid w:val="00DD738A"/>
    <w:rsid w:val="00DE1EF0"/>
    <w:rsid w:val="00DE29F2"/>
    <w:rsid w:val="00DE4A14"/>
    <w:rsid w:val="00DF2537"/>
    <w:rsid w:val="00DF40FE"/>
    <w:rsid w:val="00DF63B1"/>
    <w:rsid w:val="00E03BCC"/>
    <w:rsid w:val="00E04CAA"/>
    <w:rsid w:val="00E05C98"/>
    <w:rsid w:val="00E21143"/>
    <w:rsid w:val="00E217E1"/>
    <w:rsid w:val="00E22327"/>
    <w:rsid w:val="00E23CF3"/>
    <w:rsid w:val="00E26476"/>
    <w:rsid w:val="00E42DFA"/>
    <w:rsid w:val="00E4332E"/>
    <w:rsid w:val="00E4686E"/>
    <w:rsid w:val="00E50C7B"/>
    <w:rsid w:val="00E52D40"/>
    <w:rsid w:val="00E57A31"/>
    <w:rsid w:val="00E61D35"/>
    <w:rsid w:val="00E63F81"/>
    <w:rsid w:val="00E659F6"/>
    <w:rsid w:val="00E7144D"/>
    <w:rsid w:val="00E801C0"/>
    <w:rsid w:val="00E80B30"/>
    <w:rsid w:val="00E82102"/>
    <w:rsid w:val="00E86F98"/>
    <w:rsid w:val="00E9609C"/>
    <w:rsid w:val="00EA3E8C"/>
    <w:rsid w:val="00EA612D"/>
    <w:rsid w:val="00EB5968"/>
    <w:rsid w:val="00EC0866"/>
    <w:rsid w:val="00EC3BFC"/>
    <w:rsid w:val="00EC64BB"/>
    <w:rsid w:val="00ED4A0C"/>
    <w:rsid w:val="00ED66A8"/>
    <w:rsid w:val="00EE5F30"/>
    <w:rsid w:val="00EE6C0D"/>
    <w:rsid w:val="00EF0C49"/>
    <w:rsid w:val="00EF41C1"/>
    <w:rsid w:val="00F040CC"/>
    <w:rsid w:val="00F101C4"/>
    <w:rsid w:val="00F1070D"/>
    <w:rsid w:val="00F11C05"/>
    <w:rsid w:val="00F131BD"/>
    <w:rsid w:val="00F20528"/>
    <w:rsid w:val="00F215B0"/>
    <w:rsid w:val="00F3329A"/>
    <w:rsid w:val="00F423C2"/>
    <w:rsid w:val="00F464E9"/>
    <w:rsid w:val="00F5017F"/>
    <w:rsid w:val="00F53E64"/>
    <w:rsid w:val="00F54F19"/>
    <w:rsid w:val="00F640A3"/>
    <w:rsid w:val="00F80391"/>
    <w:rsid w:val="00F81B66"/>
    <w:rsid w:val="00F8354E"/>
    <w:rsid w:val="00F84E83"/>
    <w:rsid w:val="00F85310"/>
    <w:rsid w:val="00F9198E"/>
    <w:rsid w:val="00F95339"/>
    <w:rsid w:val="00F95B17"/>
    <w:rsid w:val="00F96F30"/>
    <w:rsid w:val="00FA6206"/>
    <w:rsid w:val="00FA6267"/>
    <w:rsid w:val="00FA7423"/>
    <w:rsid w:val="00FB1AA0"/>
    <w:rsid w:val="00FB1B2B"/>
    <w:rsid w:val="00FB3CC5"/>
    <w:rsid w:val="00FB4B27"/>
    <w:rsid w:val="00FB4E05"/>
    <w:rsid w:val="00FC444B"/>
    <w:rsid w:val="00FC46C1"/>
    <w:rsid w:val="00FD0C2A"/>
    <w:rsid w:val="00FD0CAE"/>
    <w:rsid w:val="00FD5BFB"/>
    <w:rsid w:val="00FD716C"/>
    <w:rsid w:val="00FE457E"/>
    <w:rsid w:val="00FE658A"/>
    <w:rsid w:val="00FF10EE"/>
    <w:rsid w:val="00FF7C8C"/>
    <w:rsid w:val="020B1341"/>
    <w:rsid w:val="0281076A"/>
    <w:rsid w:val="02A144C2"/>
    <w:rsid w:val="02B20345"/>
    <w:rsid w:val="03A76325"/>
    <w:rsid w:val="041B50D5"/>
    <w:rsid w:val="048277CC"/>
    <w:rsid w:val="04922D59"/>
    <w:rsid w:val="051205AF"/>
    <w:rsid w:val="051D45B5"/>
    <w:rsid w:val="058424BC"/>
    <w:rsid w:val="06FC10BA"/>
    <w:rsid w:val="0790385B"/>
    <w:rsid w:val="0851587F"/>
    <w:rsid w:val="089660FB"/>
    <w:rsid w:val="09BA20BF"/>
    <w:rsid w:val="0A0703C0"/>
    <w:rsid w:val="0B6269C1"/>
    <w:rsid w:val="0B6B6BDE"/>
    <w:rsid w:val="0D03748E"/>
    <w:rsid w:val="0D3867E0"/>
    <w:rsid w:val="0D6412A3"/>
    <w:rsid w:val="0DC3670B"/>
    <w:rsid w:val="0DDF07F6"/>
    <w:rsid w:val="0E710782"/>
    <w:rsid w:val="0EC77F87"/>
    <w:rsid w:val="104F1962"/>
    <w:rsid w:val="10CB4C98"/>
    <w:rsid w:val="115B0A39"/>
    <w:rsid w:val="11A745E0"/>
    <w:rsid w:val="11CF6317"/>
    <w:rsid w:val="121F6E54"/>
    <w:rsid w:val="13054CB5"/>
    <w:rsid w:val="14106E65"/>
    <w:rsid w:val="15022F48"/>
    <w:rsid w:val="15050BFC"/>
    <w:rsid w:val="156A07D0"/>
    <w:rsid w:val="157A3030"/>
    <w:rsid w:val="180D04F4"/>
    <w:rsid w:val="18212E70"/>
    <w:rsid w:val="195A63DE"/>
    <w:rsid w:val="1A1E4D7A"/>
    <w:rsid w:val="1B65037E"/>
    <w:rsid w:val="1BA87659"/>
    <w:rsid w:val="1C4C6F92"/>
    <w:rsid w:val="1CB950E6"/>
    <w:rsid w:val="1D8536D3"/>
    <w:rsid w:val="1DB4656E"/>
    <w:rsid w:val="1DD7018F"/>
    <w:rsid w:val="1DEA04DC"/>
    <w:rsid w:val="1ED65D36"/>
    <w:rsid w:val="1EDC2EDF"/>
    <w:rsid w:val="20F5726D"/>
    <w:rsid w:val="21627078"/>
    <w:rsid w:val="23C930D2"/>
    <w:rsid w:val="23CA6B68"/>
    <w:rsid w:val="24633262"/>
    <w:rsid w:val="24726922"/>
    <w:rsid w:val="247F3DCF"/>
    <w:rsid w:val="24BA5E19"/>
    <w:rsid w:val="26832EC6"/>
    <w:rsid w:val="279F17D3"/>
    <w:rsid w:val="287F63A1"/>
    <w:rsid w:val="287F6E0B"/>
    <w:rsid w:val="288C5353"/>
    <w:rsid w:val="29054A8D"/>
    <w:rsid w:val="29854A3B"/>
    <w:rsid w:val="2A400247"/>
    <w:rsid w:val="2AE81FE3"/>
    <w:rsid w:val="2B61384E"/>
    <w:rsid w:val="2B757DDB"/>
    <w:rsid w:val="2B885B67"/>
    <w:rsid w:val="2C5C2977"/>
    <w:rsid w:val="2E403A11"/>
    <w:rsid w:val="2E74492C"/>
    <w:rsid w:val="2EA910A8"/>
    <w:rsid w:val="2F776BDF"/>
    <w:rsid w:val="2FCB2329"/>
    <w:rsid w:val="300E2296"/>
    <w:rsid w:val="30E43144"/>
    <w:rsid w:val="312E10C4"/>
    <w:rsid w:val="32901321"/>
    <w:rsid w:val="32BE51E4"/>
    <w:rsid w:val="32FD74B9"/>
    <w:rsid w:val="33233205"/>
    <w:rsid w:val="33593A8A"/>
    <w:rsid w:val="34421379"/>
    <w:rsid w:val="346E036F"/>
    <w:rsid w:val="34ED6141"/>
    <w:rsid w:val="35CF3932"/>
    <w:rsid w:val="364E6AFC"/>
    <w:rsid w:val="367D4055"/>
    <w:rsid w:val="369C5FF5"/>
    <w:rsid w:val="36DB3CF3"/>
    <w:rsid w:val="376B5AC2"/>
    <w:rsid w:val="37D32752"/>
    <w:rsid w:val="395035B1"/>
    <w:rsid w:val="3A4B187C"/>
    <w:rsid w:val="3B227619"/>
    <w:rsid w:val="3B3B5BE4"/>
    <w:rsid w:val="3B78405F"/>
    <w:rsid w:val="3BBF7AD7"/>
    <w:rsid w:val="3BF71046"/>
    <w:rsid w:val="3C356F03"/>
    <w:rsid w:val="3D075FC6"/>
    <w:rsid w:val="3D5D4DBE"/>
    <w:rsid w:val="3D8968AD"/>
    <w:rsid w:val="3DB71E03"/>
    <w:rsid w:val="3E912D2A"/>
    <w:rsid w:val="3EBB6397"/>
    <w:rsid w:val="3EF63158"/>
    <w:rsid w:val="40460922"/>
    <w:rsid w:val="40CC1518"/>
    <w:rsid w:val="413F61B3"/>
    <w:rsid w:val="41666655"/>
    <w:rsid w:val="41B4197E"/>
    <w:rsid w:val="41CE1F81"/>
    <w:rsid w:val="42A3305B"/>
    <w:rsid w:val="430F1AD9"/>
    <w:rsid w:val="44C67425"/>
    <w:rsid w:val="452706B8"/>
    <w:rsid w:val="4564189C"/>
    <w:rsid w:val="46A15E35"/>
    <w:rsid w:val="47393F7F"/>
    <w:rsid w:val="47892B66"/>
    <w:rsid w:val="47AC6A31"/>
    <w:rsid w:val="47E96182"/>
    <w:rsid w:val="48141018"/>
    <w:rsid w:val="484A4382"/>
    <w:rsid w:val="4A283A0D"/>
    <w:rsid w:val="4AB91822"/>
    <w:rsid w:val="4B27021C"/>
    <w:rsid w:val="4B936CB5"/>
    <w:rsid w:val="4BA374E5"/>
    <w:rsid w:val="4BCC0D75"/>
    <w:rsid w:val="4D601524"/>
    <w:rsid w:val="4DF53F24"/>
    <w:rsid w:val="4E0E32D9"/>
    <w:rsid w:val="4E1775D1"/>
    <w:rsid w:val="4E2571D8"/>
    <w:rsid w:val="4E4A0020"/>
    <w:rsid w:val="4F9410B5"/>
    <w:rsid w:val="4F9A3AEE"/>
    <w:rsid w:val="4FBB6C22"/>
    <w:rsid w:val="50774C61"/>
    <w:rsid w:val="515456EE"/>
    <w:rsid w:val="51C70AE6"/>
    <w:rsid w:val="51D95468"/>
    <w:rsid w:val="52326715"/>
    <w:rsid w:val="52493E64"/>
    <w:rsid w:val="52713AF5"/>
    <w:rsid w:val="5340296B"/>
    <w:rsid w:val="54435A64"/>
    <w:rsid w:val="545C4B1B"/>
    <w:rsid w:val="54CF36A0"/>
    <w:rsid w:val="54FD362F"/>
    <w:rsid w:val="562D2C4C"/>
    <w:rsid w:val="56E00B92"/>
    <w:rsid w:val="57711EA7"/>
    <w:rsid w:val="57983EE7"/>
    <w:rsid w:val="57B57634"/>
    <w:rsid w:val="589F551A"/>
    <w:rsid w:val="59313DB4"/>
    <w:rsid w:val="5A93186E"/>
    <w:rsid w:val="5AC5237B"/>
    <w:rsid w:val="5C5236E3"/>
    <w:rsid w:val="5CD160A6"/>
    <w:rsid w:val="5D9972A6"/>
    <w:rsid w:val="5E0650DB"/>
    <w:rsid w:val="5E13136E"/>
    <w:rsid w:val="5E1A4FB7"/>
    <w:rsid w:val="5F7F56B2"/>
    <w:rsid w:val="603E303D"/>
    <w:rsid w:val="604F29F6"/>
    <w:rsid w:val="60756331"/>
    <w:rsid w:val="60824FF7"/>
    <w:rsid w:val="619F4717"/>
    <w:rsid w:val="61D9126C"/>
    <w:rsid w:val="624845DC"/>
    <w:rsid w:val="631E1988"/>
    <w:rsid w:val="63626B5A"/>
    <w:rsid w:val="637260FB"/>
    <w:rsid w:val="63BC22ED"/>
    <w:rsid w:val="645600CB"/>
    <w:rsid w:val="645E193B"/>
    <w:rsid w:val="65422465"/>
    <w:rsid w:val="65FE5627"/>
    <w:rsid w:val="661E34AC"/>
    <w:rsid w:val="663815C9"/>
    <w:rsid w:val="66570DE4"/>
    <w:rsid w:val="67337459"/>
    <w:rsid w:val="6786316C"/>
    <w:rsid w:val="679240D4"/>
    <w:rsid w:val="68763A95"/>
    <w:rsid w:val="68AC33F1"/>
    <w:rsid w:val="68ED1E13"/>
    <w:rsid w:val="69F91C42"/>
    <w:rsid w:val="6A056207"/>
    <w:rsid w:val="6A83745F"/>
    <w:rsid w:val="6BB3794E"/>
    <w:rsid w:val="6C257909"/>
    <w:rsid w:val="6C443AAC"/>
    <w:rsid w:val="6CCF796F"/>
    <w:rsid w:val="6D2D0302"/>
    <w:rsid w:val="6DE37C96"/>
    <w:rsid w:val="6EAA0DF1"/>
    <w:rsid w:val="6F516BAD"/>
    <w:rsid w:val="70376C67"/>
    <w:rsid w:val="7044390F"/>
    <w:rsid w:val="70914764"/>
    <w:rsid w:val="711B50E2"/>
    <w:rsid w:val="71C35A79"/>
    <w:rsid w:val="7231151E"/>
    <w:rsid w:val="72F87030"/>
    <w:rsid w:val="73831F7E"/>
    <w:rsid w:val="742A5F91"/>
    <w:rsid w:val="74903261"/>
    <w:rsid w:val="74F6007B"/>
    <w:rsid w:val="75B86053"/>
    <w:rsid w:val="75BE357A"/>
    <w:rsid w:val="76082F6D"/>
    <w:rsid w:val="77555499"/>
    <w:rsid w:val="78795111"/>
    <w:rsid w:val="78805E63"/>
    <w:rsid w:val="79867194"/>
    <w:rsid w:val="7A6F494B"/>
    <w:rsid w:val="7A9E45E6"/>
    <w:rsid w:val="7AAA3452"/>
    <w:rsid w:val="7AF34292"/>
    <w:rsid w:val="7BEE39F6"/>
    <w:rsid w:val="7C0156B0"/>
    <w:rsid w:val="7D4809C7"/>
    <w:rsid w:val="7D58003B"/>
    <w:rsid w:val="7DDE2670"/>
    <w:rsid w:val="7EAD6AC3"/>
    <w:rsid w:val="7EB5497F"/>
    <w:rsid w:val="7F810FA3"/>
    <w:rsid w:val="7F830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uiPriority="0"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B060F"/>
    <w:pPr>
      <w:widowControl w:val="0"/>
      <w:jc w:val="both"/>
    </w:pPr>
    <w:rPr>
      <w:kern w:val="2"/>
      <w:sz w:val="21"/>
      <w:szCs w:val="22"/>
    </w:rPr>
  </w:style>
  <w:style w:type="paragraph" w:styleId="1">
    <w:name w:val="heading 1"/>
    <w:basedOn w:val="a"/>
    <w:next w:val="a"/>
    <w:link w:val="1Char"/>
    <w:qFormat/>
    <w:rsid w:val="008B060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B06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B060F"/>
    <w:pPr>
      <w:keepNext/>
      <w:keepLines/>
      <w:spacing w:before="260" w:after="260" w:line="416" w:lineRule="auto"/>
      <w:outlineLvl w:val="2"/>
    </w:pPr>
    <w:rPr>
      <w:b/>
      <w:bCs/>
      <w:sz w:val="32"/>
      <w:szCs w:val="32"/>
    </w:rPr>
  </w:style>
  <w:style w:type="paragraph" w:styleId="40">
    <w:name w:val="heading 4"/>
    <w:basedOn w:val="a"/>
    <w:next w:val="a"/>
    <w:link w:val="4Char"/>
    <w:qFormat/>
    <w:rsid w:val="008B060F"/>
    <w:pPr>
      <w:keepNext/>
      <w:keepLines/>
      <w:spacing w:before="280" w:after="290" w:line="376" w:lineRule="auto"/>
      <w:outlineLvl w:val="3"/>
    </w:pPr>
    <w:rPr>
      <w:rFonts w:ascii="Calibri" w:eastAsia="黑体" w:hAnsi="Calibri" w:cs="Times New Roman"/>
      <w:b/>
      <w:bCs/>
      <w:kern w:val="0"/>
      <w:sz w:val="28"/>
      <w:szCs w:val="28"/>
    </w:rPr>
  </w:style>
  <w:style w:type="paragraph" w:styleId="5">
    <w:name w:val="heading 5"/>
    <w:basedOn w:val="a"/>
    <w:next w:val="a"/>
    <w:link w:val="5Char"/>
    <w:qFormat/>
    <w:rsid w:val="008B060F"/>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B060F"/>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B060F"/>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B060F"/>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B060F"/>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qFormat/>
    <w:rsid w:val="008B060F"/>
    <w:pPr>
      <w:ind w:left="1260"/>
    </w:pPr>
  </w:style>
  <w:style w:type="paragraph" w:styleId="70">
    <w:name w:val="toc 7"/>
    <w:basedOn w:val="a"/>
    <w:next w:val="a"/>
    <w:qFormat/>
    <w:rsid w:val="008B060F"/>
    <w:pPr>
      <w:ind w:leftChars="1200" w:left="2520"/>
    </w:pPr>
    <w:rPr>
      <w:rFonts w:ascii="宋体" w:eastAsia="宋体" w:hAnsi="Times New Roman" w:cs="Times New Roman"/>
      <w:kern w:val="0"/>
      <w:sz w:val="34"/>
    </w:rPr>
  </w:style>
  <w:style w:type="paragraph" w:styleId="a3">
    <w:name w:val="Normal Indent"/>
    <w:basedOn w:val="a"/>
    <w:link w:val="Char"/>
    <w:unhideWhenUsed/>
    <w:qFormat/>
    <w:rsid w:val="008B060F"/>
    <w:pPr>
      <w:ind w:firstLineChars="200" w:firstLine="420"/>
    </w:pPr>
  </w:style>
  <w:style w:type="paragraph" w:styleId="a4">
    <w:name w:val="List Bullet"/>
    <w:basedOn w:val="a"/>
    <w:qFormat/>
    <w:rsid w:val="008B060F"/>
    <w:rPr>
      <w:rFonts w:ascii="宋体" w:eastAsia="宋体" w:hAnsi="Times New Roman" w:cs="Times New Roman"/>
      <w:kern w:val="0"/>
      <w:sz w:val="34"/>
    </w:rPr>
  </w:style>
  <w:style w:type="paragraph" w:styleId="a5">
    <w:name w:val="Document Map"/>
    <w:basedOn w:val="a"/>
    <w:link w:val="Char0"/>
    <w:semiHidden/>
    <w:qFormat/>
    <w:rsid w:val="008B060F"/>
    <w:pPr>
      <w:shd w:val="clear" w:color="auto" w:fill="000080"/>
    </w:pPr>
    <w:rPr>
      <w:rFonts w:ascii="宋体" w:eastAsia="宋体" w:hAnsi="Times New Roman" w:cs="Times New Roman"/>
      <w:kern w:val="0"/>
      <w:sz w:val="34"/>
    </w:rPr>
  </w:style>
  <w:style w:type="paragraph" w:styleId="a6">
    <w:name w:val="annotation text"/>
    <w:basedOn w:val="a"/>
    <w:link w:val="Char1"/>
    <w:unhideWhenUsed/>
    <w:qFormat/>
    <w:rsid w:val="008B060F"/>
    <w:pPr>
      <w:jc w:val="left"/>
    </w:pPr>
  </w:style>
  <w:style w:type="paragraph" w:styleId="a7">
    <w:name w:val="Salutation"/>
    <w:basedOn w:val="a"/>
    <w:next w:val="a"/>
    <w:link w:val="Char2"/>
    <w:uiPriority w:val="99"/>
    <w:unhideWhenUsed/>
    <w:qFormat/>
    <w:rsid w:val="008B060F"/>
    <w:rPr>
      <w:rFonts w:ascii="宋体" w:eastAsia="宋体" w:hAnsi="Times New Roman" w:cs="Times New Roman"/>
      <w:kern w:val="0"/>
      <w:sz w:val="34"/>
      <w:szCs w:val="20"/>
    </w:rPr>
  </w:style>
  <w:style w:type="paragraph" w:styleId="a8">
    <w:name w:val="Body Text"/>
    <w:basedOn w:val="a"/>
    <w:next w:val="a"/>
    <w:link w:val="Char3"/>
    <w:unhideWhenUsed/>
    <w:qFormat/>
    <w:rsid w:val="008B060F"/>
    <w:pPr>
      <w:spacing w:after="120"/>
    </w:pPr>
  </w:style>
  <w:style w:type="paragraph" w:styleId="a9">
    <w:name w:val="Body Text Indent"/>
    <w:basedOn w:val="a"/>
    <w:link w:val="Char4"/>
    <w:qFormat/>
    <w:rsid w:val="008B060F"/>
    <w:pPr>
      <w:ind w:firstLineChars="200" w:firstLine="640"/>
    </w:pPr>
    <w:rPr>
      <w:sz w:val="32"/>
    </w:rPr>
  </w:style>
  <w:style w:type="paragraph" w:styleId="50">
    <w:name w:val="toc 5"/>
    <w:basedOn w:val="a"/>
    <w:next w:val="a"/>
    <w:qFormat/>
    <w:rsid w:val="008B060F"/>
    <w:pPr>
      <w:ind w:leftChars="800" w:left="1680"/>
    </w:pPr>
    <w:rPr>
      <w:rFonts w:ascii="宋体" w:eastAsia="宋体" w:hAnsi="Times New Roman" w:cs="Times New Roman"/>
      <w:kern w:val="0"/>
      <w:sz w:val="34"/>
    </w:rPr>
  </w:style>
  <w:style w:type="paragraph" w:styleId="30">
    <w:name w:val="toc 3"/>
    <w:basedOn w:val="a"/>
    <w:next w:val="a"/>
    <w:qFormat/>
    <w:rsid w:val="008B060F"/>
    <w:pPr>
      <w:ind w:leftChars="400" w:left="840"/>
    </w:pPr>
    <w:rPr>
      <w:rFonts w:ascii="宋体" w:eastAsia="宋体" w:hAnsi="Times New Roman" w:cs="Times New Roman"/>
      <w:kern w:val="0"/>
      <w:sz w:val="34"/>
    </w:rPr>
  </w:style>
  <w:style w:type="paragraph" w:styleId="aa">
    <w:name w:val="Plain Text"/>
    <w:basedOn w:val="a"/>
    <w:link w:val="Char5"/>
    <w:qFormat/>
    <w:rsid w:val="008B060F"/>
    <w:pPr>
      <w:spacing w:line="360" w:lineRule="auto"/>
    </w:pPr>
    <w:rPr>
      <w:rFonts w:ascii="宋体" w:eastAsia="宋体" w:hAnsi="Courier New" w:cs="Times New Roman"/>
      <w:sz w:val="24"/>
      <w:szCs w:val="24"/>
    </w:rPr>
  </w:style>
  <w:style w:type="paragraph" w:styleId="80">
    <w:name w:val="toc 8"/>
    <w:basedOn w:val="a"/>
    <w:next w:val="a"/>
    <w:qFormat/>
    <w:rsid w:val="008B060F"/>
    <w:pPr>
      <w:ind w:leftChars="1400" w:left="2940"/>
    </w:pPr>
    <w:rPr>
      <w:rFonts w:ascii="宋体" w:eastAsia="宋体" w:hAnsi="Times New Roman" w:cs="Times New Roman"/>
      <w:kern w:val="0"/>
      <w:sz w:val="34"/>
    </w:rPr>
  </w:style>
  <w:style w:type="paragraph" w:styleId="ab">
    <w:name w:val="Date"/>
    <w:basedOn w:val="a"/>
    <w:next w:val="a"/>
    <w:link w:val="Char6"/>
    <w:qFormat/>
    <w:rsid w:val="008B060F"/>
    <w:rPr>
      <w:rFonts w:ascii="Tahoma" w:eastAsia="楷体" w:hAnsi="Tahoma" w:cs="Times New Roman"/>
      <w:sz w:val="32"/>
      <w:szCs w:val="24"/>
    </w:rPr>
  </w:style>
  <w:style w:type="paragraph" w:styleId="20">
    <w:name w:val="Body Text Indent 2"/>
    <w:basedOn w:val="a"/>
    <w:link w:val="2Char0"/>
    <w:unhideWhenUsed/>
    <w:qFormat/>
    <w:rsid w:val="008B060F"/>
    <w:pPr>
      <w:spacing w:after="120" w:line="480" w:lineRule="auto"/>
      <w:ind w:leftChars="200" w:left="420"/>
    </w:pPr>
  </w:style>
  <w:style w:type="paragraph" w:styleId="ac">
    <w:name w:val="Balloon Text"/>
    <w:basedOn w:val="a"/>
    <w:link w:val="Char7"/>
    <w:unhideWhenUsed/>
    <w:qFormat/>
    <w:rsid w:val="008B060F"/>
    <w:rPr>
      <w:sz w:val="18"/>
      <w:szCs w:val="18"/>
    </w:rPr>
  </w:style>
  <w:style w:type="paragraph" w:styleId="ad">
    <w:name w:val="footer"/>
    <w:basedOn w:val="a"/>
    <w:link w:val="Char8"/>
    <w:unhideWhenUsed/>
    <w:qFormat/>
    <w:rsid w:val="008B060F"/>
    <w:pPr>
      <w:tabs>
        <w:tab w:val="center" w:pos="4153"/>
        <w:tab w:val="right" w:pos="8306"/>
      </w:tabs>
      <w:snapToGrid w:val="0"/>
      <w:jc w:val="left"/>
    </w:pPr>
    <w:rPr>
      <w:sz w:val="18"/>
      <w:szCs w:val="18"/>
    </w:rPr>
  </w:style>
  <w:style w:type="paragraph" w:styleId="ae">
    <w:name w:val="header"/>
    <w:basedOn w:val="a"/>
    <w:link w:val="Char9"/>
    <w:uiPriority w:val="99"/>
    <w:unhideWhenUsed/>
    <w:qFormat/>
    <w:rsid w:val="008B060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B060F"/>
    <w:rPr>
      <w:rFonts w:ascii="宋体" w:eastAsia="宋体" w:hAnsi="Times New Roman" w:cs="Times New Roman"/>
      <w:kern w:val="0"/>
      <w:sz w:val="34"/>
    </w:rPr>
  </w:style>
  <w:style w:type="paragraph" w:styleId="41">
    <w:name w:val="toc 4"/>
    <w:basedOn w:val="a"/>
    <w:next w:val="a"/>
    <w:qFormat/>
    <w:rsid w:val="008B060F"/>
    <w:pPr>
      <w:ind w:leftChars="600" w:left="1260"/>
    </w:pPr>
    <w:rPr>
      <w:rFonts w:ascii="宋体" w:eastAsia="宋体" w:hAnsi="Times New Roman" w:cs="Times New Roman"/>
      <w:kern w:val="0"/>
      <w:sz w:val="34"/>
    </w:rPr>
  </w:style>
  <w:style w:type="paragraph" w:styleId="af">
    <w:name w:val="footnote text"/>
    <w:basedOn w:val="a"/>
    <w:link w:val="Chara"/>
    <w:qFormat/>
    <w:rsid w:val="008B060F"/>
    <w:pPr>
      <w:snapToGrid w:val="0"/>
      <w:jc w:val="left"/>
    </w:pPr>
    <w:rPr>
      <w:rFonts w:ascii="Calibri" w:eastAsia="微软雅黑" w:hAnsi="Calibri" w:cs="Times New Roman"/>
      <w:sz w:val="18"/>
      <w:szCs w:val="18"/>
    </w:rPr>
  </w:style>
  <w:style w:type="paragraph" w:styleId="60">
    <w:name w:val="toc 6"/>
    <w:basedOn w:val="a"/>
    <w:next w:val="a"/>
    <w:qFormat/>
    <w:rsid w:val="008B060F"/>
    <w:pPr>
      <w:ind w:leftChars="1000" w:left="2100"/>
    </w:pPr>
    <w:rPr>
      <w:rFonts w:ascii="宋体" w:eastAsia="宋体" w:hAnsi="Times New Roman" w:cs="Times New Roman"/>
      <w:kern w:val="0"/>
      <w:sz w:val="34"/>
    </w:rPr>
  </w:style>
  <w:style w:type="paragraph" w:styleId="31">
    <w:name w:val="Body Text Indent 3"/>
    <w:basedOn w:val="a"/>
    <w:link w:val="3Char0"/>
    <w:qFormat/>
    <w:rsid w:val="008B060F"/>
    <w:pPr>
      <w:spacing w:after="120"/>
      <w:ind w:leftChars="200" w:left="420"/>
    </w:pPr>
    <w:rPr>
      <w:rFonts w:ascii="宋体" w:eastAsia="宋体" w:hAnsi="Times New Roman" w:cs="Times New Roman"/>
      <w:kern w:val="0"/>
      <w:sz w:val="16"/>
      <w:szCs w:val="16"/>
    </w:rPr>
  </w:style>
  <w:style w:type="paragraph" w:styleId="21">
    <w:name w:val="toc 2"/>
    <w:basedOn w:val="a"/>
    <w:next w:val="a"/>
    <w:qFormat/>
    <w:rsid w:val="008B060F"/>
    <w:pPr>
      <w:ind w:leftChars="200" w:left="420"/>
    </w:pPr>
    <w:rPr>
      <w:rFonts w:ascii="宋体" w:eastAsia="宋体" w:hAnsi="Times New Roman" w:cs="Times New Roman"/>
      <w:kern w:val="0"/>
      <w:sz w:val="34"/>
    </w:rPr>
  </w:style>
  <w:style w:type="paragraph" w:styleId="90">
    <w:name w:val="toc 9"/>
    <w:basedOn w:val="a"/>
    <w:next w:val="a"/>
    <w:qFormat/>
    <w:rsid w:val="008B060F"/>
    <w:pPr>
      <w:ind w:leftChars="1600" w:left="3360"/>
    </w:pPr>
    <w:rPr>
      <w:rFonts w:ascii="宋体" w:eastAsia="宋体" w:hAnsi="Times New Roman" w:cs="Times New Roman"/>
      <w:kern w:val="0"/>
      <w:sz w:val="34"/>
    </w:rPr>
  </w:style>
  <w:style w:type="paragraph" w:styleId="22">
    <w:name w:val="Body Text 2"/>
    <w:basedOn w:val="a"/>
    <w:link w:val="2Char1"/>
    <w:qFormat/>
    <w:rsid w:val="008B060F"/>
    <w:pPr>
      <w:spacing w:after="120" w:line="480" w:lineRule="auto"/>
    </w:pPr>
    <w:rPr>
      <w:rFonts w:ascii="Calibri" w:eastAsia="宋体" w:hAnsi="Calibri" w:cs="Times New Roman"/>
      <w:kern w:val="0"/>
      <w:sz w:val="34"/>
    </w:rPr>
  </w:style>
  <w:style w:type="paragraph" w:styleId="af0">
    <w:name w:val="Normal (Web)"/>
    <w:basedOn w:val="a"/>
    <w:unhideWhenUsed/>
    <w:qFormat/>
    <w:rsid w:val="008B060F"/>
    <w:pPr>
      <w:widowControl/>
      <w:spacing w:before="100" w:beforeAutospacing="1" w:after="100" w:afterAutospacing="1"/>
      <w:jc w:val="left"/>
    </w:pPr>
    <w:rPr>
      <w:rFonts w:ascii="宋体" w:hAnsi="宋体"/>
      <w:kern w:val="0"/>
      <w:sz w:val="18"/>
      <w:szCs w:val="18"/>
    </w:rPr>
  </w:style>
  <w:style w:type="paragraph" w:styleId="af1">
    <w:name w:val="Title"/>
    <w:basedOn w:val="a"/>
    <w:next w:val="a"/>
    <w:link w:val="Charb"/>
    <w:qFormat/>
    <w:rsid w:val="008B060F"/>
    <w:pPr>
      <w:spacing w:before="240" w:after="60"/>
      <w:jc w:val="center"/>
      <w:outlineLvl w:val="0"/>
    </w:pPr>
    <w:rPr>
      <w:rFonts w:ascii="Cambria" w:eastAsia="宋体" w:hAnsi="Cambria" w:cs="Times New Roman"/>
      <w:b/>
      <w:bCs/>
      <w:kern w:val="0"/>
      <w:sz w:val="32"/>
      <w:szCs w:val="32"/>
    </w:rPr>
  </w:style>
  <w:style w:type="paragraph" w:styleId="af2">
    <w:name w:val="annotation subject"/>
    <w:basedOn w:val="a6"/>
    <w:next w:val="a6"/>
    <w:link w:val="Charc"/>
    <w:qFormat/>
    <w:rsid w:val="008B060F"/>
    <w:rPr>
      <w:rFonts w:ascii="Calibri" w:eastAsia="微软雅黑" w:hAnsi="Calibri" w:cs="Times New Roman"/>
      <w:szCs w:val="24"/>
    </w:rPr>
  </w:style>
  <w:style w:type="paragraph" w:styleId="af3">
    <w:name w:val="Body Text First Indent"/>
    <w:basedOn w:val="a8"/>
    <w:link w:val="Chard"/>
    <w:qFormat/>
    <w:rsid w:val="008B060F"/>
    <w:pPr>
      <w:spacing w:after="0"/>
      <w:ind w:firstLineChars="100" w:firstLine="420"/>
    </w:pPr>
    <w:rPr>
      <w:rFonts w:ascii="Arial" w:eastAsia="宋体" w:hAnsi="Arial" w:cs="Times New Roman"/>
      <w:color w:val="000000"/>
      <w:kern w:val="0"/>
      <w:sz w:val="34"/>
      <w:szCs w:val="24"/>
    </w:rPr>
  </w:style>
  <w:style w:type="table" w:styleId="af4">
    <w:name w:val="Table Grid"/>
    <w:basedOn w:val="a1"/>
    <w:qFormat/>
    <w:rsid w:val="008B060F"/>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8B060F"/>
    <w:rPr>
      <w:b/>
      <w:bCs/>
    </w:rPr>
  </w:style>
  <w:style w:type="character" w:styleId="af6">
    <w:name w:val="page number"/>
    <w:basedOn w:val="a0"/>
    <w:qFormat/>
    <w:rsid w:val="008B060F"/>
  </w:style>
  <w:style w:type="character" w:styleId="af7">
    <w:name w:val="FollowedHyperlink"/>
    <w:basedOn w:val="a0"/>
    <w:qFormat/>
    <w:rsid w:val="008B060F"/>
    <w:rPr>
      <w:color w:val="333333"/>
      <w:u w:val="none"/>
    </w:rPr>
  </w:style>
  <w:style w:type="character" w:styleId="af8">
    <w:name w:val="Emphasis"/>
    <w:qFormat/>
    <w:rsid w:val="008B060F"/>
    <w:rPr>
      <w:i/>
      <w:iCs/>
    </w:rPr>
  </w:style>
  <w:style w:type="character" w:styleId="HTML">
    <w:name w:val="HTML Definition"/>
    <w:basedOn w:val="a0"/>
    <w:qFormat/>
    <w:rsid w:val="008B060F"/>
  </w:style>
  <w:style w:type="character" w:styleId="HTML0">
    <w:name w:val="HTML Typewriter"/>
    <w:qFormat/>
    <w:rsid w:val="008B060F"/>
    <w:rPr>
      <w:rFonts w:ascii="Consolas" w:hAnsi="Consolas"/>
      <w:sz w:val="20"/>
      <w:szCs w:val="20"/>
    </w:rPr>
  </w:style>
  <w:style w:type="character" w:styleId="HTML1">
    <w:name w:val="HTML Variable"/>
    <w:basedOn w:val="a0"/>
    <w:qFormat/>
    <w:rsid w:val="008B060F"/>
  </w:style>
  <w:style w:type="character" w:styleId="af9">
    <w:name w:val="Hyperlink"/>
    <w:basedOn w:val="a0"/>
    <w:unhideWhenUsed/>
    <w:qFormat/>
    <w:rsid w:val="008B060F"/>
    <w:rPr>
      <w:color w:val="0000FF"/>
      <w:u w:val="single"/>
    </w:rPr>
  </w:style>
  <w:style w:type="character" w:styleId="HTML2">
    <w:name w:val="HTML Code"/>
    <w:basedOn w:val="a0"/>
    <w:qFormat/>
    <w:rsid w:val="008B060F"/>
    <w:rPr>
      <w:rFonts w:ascii="Courier New" w:hAnsi="Courier New"/>
      <w:sz w:val="20"/>
    </w:rPr>
  </w:style>
  <w:style w:type="character" w:styleId="afa">
    <w:name w:val="annotation reference"/>
    <w:basedOn w:val="a0"/>
    <w:uiPriority w:val="99"/>
    <w:semiHidden/>
    <w:unhideWhenUsed/>
    <w:qFormat/>
    <w:rsid w:val="008B060F"/>
    <w:rPr>
      <w:sz w:val="21"/>
      <w:szCs w:val="21"/>
    </w:rPr>
  </w:style>
  <w:style w:type="character" w:styleId="HTML3">
    <w:name w:val="HTML Cite"/>
    <w:basedOn w:val="a0"/>
    <w:qFormat/>
    <w:rsid w:val="008B060F"/>
  </w:style>
  <w:style w:type="character" w:styleId="afb">
    <w:name w:val="footnote reference"/>
    <w:basedOn w:val="a0"/>
    <w:qFormat/>
    <w:rsid w:val="008B060F"/>
    <w:rPr>
      <w:vertAlign w:val="superscript"/>
    </w:rPr>
  </w:style>
  <w:style w:type="character" w:customStyle="1" w:styleId="1Char">
    <w:name w:val="标题 1 Char"/>
    <w:basedOn w:val="a0"/>
    <w:link w:val="1"/>
    <w:qFormat/>
    <w:rsid w:val="008B060F"/>
    <w:rPr>
      <w:b/>
      <w:bCs/>
      <w:kern w:val="44"/>
      <w:sz w:val="44"/>
      <w:szCs w:val="44"/>
    </w:rPr>
  </w:style>
  <w:style w:type="character" w:customStyle="1" w:styleId="2Char">
    <w:name w:val="标题 2 Char"/>
    <w:basedOn w:val="a0"/>
    <w:link w:val="2"/>
    <w:qFormat/>
    <w:rsid w:val="008B060F"/>
    <w:rPr>
      <w:rFonts w:asciiTheme="majorHAnsi" w:eastAsiaTheme="majorEastAsia" w:hAnsiTheme="majorHAnsi" w:cstheme="majorBidi"/>
      <w:b/>
      <w:bCs/>
      <w:sz w:val="32"/>
      <w:szCs w:val="32"/>
    </w:rPr>
  </w:style>
  <w:style w:type="character" w:customStyle="1" w:styleId="3Char">
    <w:name w:val="标题 3 Char"/>
    <w:basedOn w:val="a0"/>
    <w:link w:val="3"/>
    <w:qFormat/>
    <w:rsid w:val="008B060F"/>
    <w:rPr>
      <w:b/>
      <w:bCs/>
      <w:sz w:val="32"/>
      <w:szCs w:val="32"/>
    </w:rPr>
  </w:style>
  <w:style w:type="character" w:customStyle="1" w:styleId="4Char">
    <w:name w:val="标题 4 Char"/>
    <w:basedOn w:val="a0"/>
    <w:link w:val="40"/>
    <w:qFormat/>
    <w:rsid w:val="008B060F"/>
    <w:rPr>
      <w:rFonts w:ascii="Calibri" w:eastAsia="黑体" w:hAnsi="Calibri" w:cs="Times New Roman"/>
      <w:b/>
      <w:bCs/>
      <w:kern w:val="0"/>
      <w:sz w:val="28"/>
      <w:szCs w:val="28"/>
    </w:rPr>
  </w:style>
  <w:style w:type="character" w:customStyle="1" w:styleId="5Char">
    <w:name w:val="标题 5 Char"/>
    <w:basedOn w:val="a0"/>
    <w:link w:val="5"/>
    <w:qFormat/>
    <w:rsid w:val="008B060F"/>
    <w:rPr>
      <w:rFonts w:ascii="宋体" w:eastAsia="宋体" w:hAnsi="Times New Roman" w:cs="Times New Roman"/>
      <w:b/>
      <w:bCs/>
      <w:kern w:val="0"/>
      <w:sz w:val="28"/>
      <w:szCs w:val="28"/>
    </w:rPr>
  </w:style>
  <w:style w:type="character" w:customStyle="1" w:styleId="6Char">
    <w:name w:val="标题 6 Char"/>
    <w:basedOn w:val="a0"/>
    <w:link w:val="6"/>
    <w:qFormat/>
    <w:rsid w:val="008B060F"/>
    <w:rPr>
      <w:rFonts w:ascii="Calibri" w:eastAsia="黑体" w:hAnsi="Calibri" w:cs="Times New Roman"/>
      <w:b/>
      <w:bCs/>
      <w:kern w:val="0"/>
      <w:sz w:val="24"/>
      <w:szCs w:val="24"/>
    </w:rPr>
  </w:style>
  <w:style w:type="character" w:customStyle="1" w:styleId="7Char">
    <w:name w:val="标题 7 Char"/>
    <w:basedOn w:val="a0"/>
    <w:link w:val="7"/>
    <w:qFormat/>
    <w:rsid w:val="008B060F"/>
    <w:rPr>
      <w:rFonts w:ascii="宋体" w:eastAsia="宋体" w:hAnsi="Times New Roman" w:cs="Times New Roman"/>
      <w:b/>
      <w:bCs/>
      <w:kern w:val="0"/>
      <w:sz w:val="24"/>
      <w:szCs w:val="24"/>
    </w:rPr>
  </w:style>
  <w:style w:type="character" w:customStyle="1" w:styleId="8Char">
    <w:name w:val="标题 8 Char"/>
    <w:basedOn w:val="a0"/>
    <w:link w:val="8"/>
    <w:qFormat/>
    <w:rsid w:val="008B060F"/>
    <w:rPr>
      <w:rFonts w:ascii="Calibri" w:eastAsia="黑体" w:hAnsi="Calibri" w:cs="Times New Roman"/>
      <w:kern w:val="0"/>
      <w:sz w:val="24"/>
      <w:szCs w:val="24"/>
    </w:rPr>
  </w:style>
  <w:style w:type="character" w:customStyle="1" w:styleId="9Char">
    <w:name w:val="标题 9 Char"/>
    <w:basedOn w:val="a0"/>
    <w:link w:val="9"/>
    <w:qFormat/>
    <w:rsid w:val="008B060F"/>
    <w:rPr>
      <w:rFonts w:ascii="Calibri" w:eastAsia="黑体" w:hAnsi="Calibri" w:cs="Times New Roman"/>
      <w:kern w:val="0"/>
      <w:sz w:val="34"/>
      <w:szCs w:val="21"/>
    </w:rPr>
  </w:style>
  <w:style w:type="character" w:customStyle="1" w:styleId="Char9">
    <w:name w:val="页眉 Char"/>
    <w:basedOn w:val="a0"/>
    <w:link w:val="ae"/>
    <w:uiPriority w:val="99"/>
    <w:qFormat/>
    <w:rsid w:val="008B060F"/>
    <w:rPr>
      <w:sz w:val="18"/>
      <w:szCs w:val="18"/>
    </w:rPr>
  </w:style>
  <w:style w:type="character" w:customStyle="1" w:styleId="Char8">
    <w:name w:val="页脚 Char"/>
    <w:basedOn w:val="a0"/>
    <w:link w:val="ad"/>
    <w:qFormat/>
    <w:rsid w:val="008B060F"/>
    <w:rPr>
      <w:sz w:val="18"/>
      <w:szCs w:val="18"/>
    </w:rPr>
  </w:style>
  <w:style w:type="character" w:customStyle="1" w:styleId="Char1">
    <w:name w:val="批注文字 Char"/>
    <w:basedOn w:val="a0"/>
    <w:link w:val="a6"/>
    <w:qFormat/>
    <w:rsid w:val="008B060F"/>
  </w:style>
  <w:style w:type="character" w:customStyle="1" w:styleId="Char10">
    <w:name w:val="批注主题 Char1"/>
    <w:basedOn w:val="Char11"/>
    <w:qFormat/>
    <w:rsid w:val="008B060F"/>
    <w:rPr>
      <w:rFonts w:ascii="Calibri" w:eastAsia="微软雅黑" w:hAnsi="Calibri" w:cs="Times New Roman"/>
      <w:kern w:val="2"/>
      <w:sz w:val="21"/>
      <w:szCs w:val="24"/>
    </w:rPr>
  </w:style>
  <w:style w:type="character" w:customStyle="1" w:styleId="Char11">
    <w:name w:val="批注文字 Char1"/>
    <w:basedOn w:val="a0"/>
    <w:uiPriority w:val="99"/>
    <w:semiHidden/>
    <w:qFormat/>
    <w:rsid w:val="008B060F"/>
    <w:rPr>
      <w:rFonts w:asciiTheme="minorHAnsi" w:eastAsiaTheme="minorEastAsia" w:hAnsiTheme="minorHAnsi" w:cstheme="minorBidi"/>
      <w:kern w:val="2"/>
      <w:sz w:val="21"/>
      <w:szCs w:val="22"/>
    </w:rPr>
  </w:style>
  <w:style w:type="character" w:customStyle="1" w:styleId="Charc">
    <w:name w:val="批注主题 Char"/>
    <w:basedOn w:val="Char1"/>
    <w:link w:val="af2"/>
    <w:qFormat/>
    <w:rsid w:val="008B060F"/>
    <w:rPr>
      <w:b/>
      <w:bCs/>
    </w:rPr>
  </w:style>
  <w:style w:type="character" w:customStyle="1" w:styleId="Char3">
    <w:name w:val="正文文本 Char"/>
    <w:basedOn w:val="a0"/>
    <w:link w:val="a8"/>
    <w:uiPriority w:val="99"/>
    <w:semiHidden/>
    <w:qFormat/>
    <w:rsid w:val="008B060F"/>
  </w:style>
  <w:style w:type="character" w:customStyle="1" w:styleId="Chard">
    <w:name w:val="正文首行缩进 Char"/>
    <w:basedOn w:val="Char3"/>
    <w:link w:val="af3"/>
    <w:qFormat/>
    <w:rsid w:val="008B060F"/>
    <w:rPr>
      <w:rFonts w:ascii="Arial" w:eastAsia="宋体" w:hAnsi="Arial" w:cs="Times New Roman"/>
      <w:color w:val="000000"/>
      <w:kern w:val="0"/>
      <w:sz w:val="34"/>
      <w:szCs w:val="24"/>
    </w:rPr>
  </w:style>
  <w:style w:type="character" w:customStyle="1" w:styleId="Char">
    <w:name w:val="正文缩进 Char"/>
    <w:link w:val="a3"/>
    <w:qFormat/>
    <w:rsid w:val="008B060F"/>
  </w:style>
  <w:style w:type="character" w:customStyle="1" w:styleId="Char0">
    <w:name w:val="文档结构图 Char"/>
    <w:basedOn w:val="a0"/>
    <w:link w:val="a5"/>
    <w:semiHidden/>
    <w:qFormat/>
    <w:rsid w:val="008B060F"/>
    <w:rPr>
      <w:rFonts w:ascii="宋体" w:eastAsia="宋体" w:hAnsi="Times New Roman" w:cs="Times New Roman"/>
      <w:kern w:val="0"/>
      <w:sz w:val="34"/>
      <w:shd w:val="clear" w:color="auto" w:fill="000080"/>
    </w:rPr>
  </w:style>
  <w:style w:type="character" w:customStyle="1" w:styleId="Char4">
    <w:name w:val="正文文本缩进 Char"/>
    <w:basedOn w:val="a0"/>
    <w:link w:val="a9"/>
    <w:qFormat/>
    <w:rsid w:val="008B060F"/>
    <w:rPr>
      <w:sz w:val="32"/>
    </w:rPr>
  </w:style>
  <w:style w:type="character" w:customStyle="1" w:styleId="Char5">
    <w:name w:val="纯文本 Char"/>
    <w:basedOn w:val="a0"/>
    <w:link w:val="aa"/>
    <w:qFormat/>
    <w:rsid w:val="008B060F"/>
    <w:rPr>
      <w:rFonts w:ascii="宋体" w:eastAsia="宋体" w:hAnsi="Courier New" w:cs="Times New Roman"/>
      <w:sz w:val="24"/>
      <w:szCs w:val="24"/>
    </w:rPr>
  </w:style>
  <w:style w:type="character" w:customStyle="1" w:styleId="Char6">
    <w:name w:val="日期 Char"/>
    <w:basedOn w:val="a0"/>
    <w:link w:val="ab"/>
    <w:qFormat/>
    <w:rsid w:val="008B060F"/>
    <w:rPr>
      <w:rFonts w:ascii="Tahoma" w:eastAsia="楷体" w:hAnsi="Tahoma" w:cs="Times New Roman"/>
      <w:sz w:val="32"/>
      <w:szCs w:val="24"/>
    </w:rPr>
  </w:style>
  <w:style w:type="character" w:customStyle="1" w:styleId="2Char0">
    <w:name w:val="正文文本缩进 2 Char"/>
    <w:basedOn w:val="a0"/>
    <w:link w:val="20"/>
    <w:qFormat/>
    <w:rsid w:val="008B060F"/>
  </w:style>
  <w:style w:type="character" w:customStyle="1" w:styleId="Char7">
    <w:name w:val="批注框文本 Char"/>
    <w:basedOn w:val="a0"/>
    <w:link w:val="ac"/>
    <w:qFormat/>
    <w:rsid w:val="008B060F"/>
    <w:rPr>
      <w:sz w:val="18"/>
      <w:szCs w:val="18"/>
    </w:rPr>
  </w:style>
  <w:style w:type="character" w:customStyle="1" w:styleId="Char12">
    <w:name w:val="脚注文本 Char1"/>
    <w:basedOn w:val="a0"/>
    <w:qFormat/>
    <w:rsid w:val="008B060F"/>
    <w:rPr>
      <w:rFonts w:ascii="Calibri" w:eastAsia="微软雅黑" w:hAnsi="Calibri" w:cs="Times New Roman"/>
      <w:sz w:val="18"/>
      <w:szCs w:val="18"/>
    </w:rPr>
  </w:style>
  <w:style w:type="character" w:customStyle="1" w:styleId="Chara">
    <w:name w:val="脚注文本 Char"/>
    <w:basedOn w:val="a0"/>
    <w:link w:val="af"/>
    <w:qFormat/>
    <w:rsid w:val="008B060F"/>
    <w:rPr>
      <w:sz w:val="18"/>
      <w:szCs w:val="18"/>
    </w:rPr>
  </w:style>
  <w:style w:type="character" w:customStyle="1" w:styleId="3Char0">
    <w:name w:val="正文文本缩进 3 Char"/>
    <w:basedOn w:val="a0"/>
    <w:link w:val="31"/>
    <w:qFormat/>
    <w:rsid w:val="008B060F"/>
    <w:rPr>
      <w:rFonts w:ascii="宋体" w:eastAsia="宋体" w:hAnsi="Times New Roman" w:cs="Times New Roman"/>
      <w:kern w:val="0"/>
      <w:sz w:val="16"/>
      <w:szCs w:val="16"/>
    </w:rPr>
  </w:style>
  <w:style w:type="character" w:customStyle="1" w:styleId="2Char1">
    <w:name w:val="正文文本 2 Char"/>
    <w:basedOn w:val="a0"/>
    <w:link w:val="22"/>
    <w:qFormat/>
    <w:rsid w:val="008B060F"/>
    <w:rPr>
      <w:rFonts w:ascii="Calibri" w:eastAsia="宋体" w:hAnsi="Calibri" w:cs="Times New Roman"/>
      <w:kern w:val="0"/>
      <w:sz w:val="34"/>
    </w:rPr>
  </w:style>
  <w:style w:type="character" w:customStyle="1" w:styleId="Charb">
    <w:name w:val="标题 Char"/>
    <w:basedOn w:val="a0"/>
    <w:link w:val="af1"/>
    <w:qFormat/>
    <w:rsid w:val="008B060F"/>
    <w:rPr>
      <w:rFonts w:ascii="Cambria" w:eastAsia="宋体" w:hAnsi="Cambria" w:cs="Times New Roman"/>
      <w:b/>
      <w:bCs/>
      <w:kern w:val="0"/>
      <w:sz w:val="32"/>
      <w:szCs w:val="32"/>
    </w:rPr>
  </w:style>
  <w:style w:type="character" w:customStyle="1" w:styleId="Char13">
    <w:name w:val="纯文本 Char1"/>
    <w:basedOn w:val="a0"/>
    <w:qFormat/>
    <w:rsid w:val="008B060F"/>
    <w:rPr>
      <w:rFonts w:ascii="宋体" w:hAnsi="Courier New" w:cs="Courier New"/>
      <w:kern w:val="2"/>
      <w:sz w:val="21"/>
      <w:szCs w:val="21"/>
    </w:rPr>
  </w:style>
  <w:style w:type="character" w:customStyle="1" w:styleId="11CharChar">
    <w:name w:val="（符号）三标题1.1 Char Char"/>
    <w:basedOn w:val="a0"/>
    <w:link w:val="11"/>
    <w:uiPriority w:val="99"/>
    <w:qFormat/>
    <w:rsid w:val="008B060F"/>
    <w:rPr>
      <w:rFonts w:ascii="宋体" w:eastAsia="宋体" w:hAnsi="宋体"/>
      <w:sz w:val="24"/>
      <w:szCs w:val="24"/>
    </w:rPr>
  </w:style>
  <w:style w:type="paragraph" w:customStyle="1" w:styleId="11">
    <w:name w:val="（符号）三标题1.1"/>
    <w:basedOn w:val="a"/>
    <w:link w:val="11CharChar"/>
    <w:uiPriority w:val="99"/>
    <w:qFormat/>
    <w:rsid w:val="008B060F"/>
    <w:pPr>
      <w:tabs>
        <w:tab w:val="left" w:pos="700"/>
        <w:tab w:val="left" w:pos="1440"/>
      </w:tabs>
      <w:spacing w:line="500" w:lineRule="exact"/>
      <w:ind w:left="1440" w:hanging="720"/>
    </w:pPr>
    <w:rPr>
      <w:rFonts w:ascii="宋体" w:eastAsia="宋体" w:hAnsi="宋体"/>
      <w:sz w:val="24"/>
      <w:szCs w:val="24"/>
    </w:rPr>
  </w:style>
  <w:style w:type="paragraph" w:customStyle="1" w:styleId="23">
    <w:name w:val="样式 首行缩进:  2 字符"/>
    <w:basedOn w:val="a"/>
    <w:qFormat/>
    <w:rsid w:val="008B060F"/>
    <w:pPr>
      <w:spacing w:line="400" w:lineRule="exact"/>
      <w:ind w:firstLineChars="200" w:firstLine="200"/>
    </w:pPr>
    <w:rPr>
      <w:rFonts w:cs="宋体"/>
      <w:sz w:val="24"/>
    </w:rPr>
  </w:style>
  <w:style w:type="paragraph" w:customStyle="1" w:styleId="afc">
    <w:name w:val="(符号)标书正文"/>
    <w:basedOn w:val="a"/>
    <w:qFormat/>
    <w:rsid w:val="008B060F"/>
    <w:pPr>
      <w:spacing w:line="440" w:lineRule="exact"/>
      <w:ind w:leftChars="-200" w:left="2" w:hangingChars="175" w:hanging="422"/>
    </w:pPr>
    <w:rPr>
      <w:rFonts w:ascii="宋体" w:hAnsi="宋体" w:cs="宋体"/>
      <w:b/>
      <w:sz w:val="28"/>
      <w:szCs w:val="28"/>
    </w:rPr>
  </w:style>
  <w:style w:type="paragraph" w:customStyle="1" w:styleId="110">
    <w:name w:val="(符号)三标题1.1"/>
    <w:basedOn w:val="a"/>
    <w:qFormat/>
    <w:rsid w:val="008B060F"/>
    <w:pPr>
      <w:tabs>
        <w:tab w:val="left" w:pos="420"/>
      </w:tabs>
      <w:spacing w:before="140" w:after="140" w:line="500" w:lineRule="exact"/>
      <w:ind w:left="1280" w:hanging="720"/>
      <w:outlineLvl w:val="2"/>
    </w:pPr>
    <w:rPr>
      <w:rFonts w:ascii="楷体_GB2312" w:eastAsia="楷体_GB2312" w:hAnsi="宋体" w:cs="宋体"/>
      <w:b/>
      <w:bCs/>
      <w:sz w:val="28"/>
      <w:szCs w:val="20"/>
    </w:rPr>
  </w:style>
  <w:style w:type="paragraph" w:customStyle="1" w:styleId="afd">
    <w:name w:val="（符号）二标题总则"/>
    <w:basedOn w:val="a"/>
    <w:qFormat/>
    <w:rsid w:val="008B060F"/>
    <w:pPr>
      <w:spacing w:beforeLines="100" w:afterLines="100" w:line="500" w:lineRule="exact"/>
      <w:jc w:val="center"/>
      <w:outlineLvl w:val="1"/>
    </w:pPr>
    <w:rPr>
      <w:rFonts w:ascii="黑体" w:eastAsia="黑体" w:cs="宋体"/>
      <w:b/>
      <w:bCs/>
      <w:sz w:val="32"/>
      <w:szCs w:val="32"/>
    </w:rPr>
  </w:style>
  <w:style w:type="paragraph" w:customStyle="1" w:styleId="afe">
    <w:name w:val="样式"/>
    <w:qFormat/>
    <w:rsid w:val="008B060F"/>
    <w:pPr>
      <w:widowControl w:val="0"/>
      <w:autoSpaceDE w:val="0"/>
      <w:autoSpaceDN w:val="0"/>
      <w:adjustRightInd w:val="0"/>
    </w:pPr>
    <w:rPr>
      <w:rFonts w:ascii="宋体" w:eastAsia="宋体" w:hAnsi="宋体" w:cs="宋体"/>
      <w:sz w:val="24"/>
      <w:szCs w:val="24"/>
    </w:rPr>
  </w:style>
  <w:style w:type="paragraph" w:customStyle="1" w:styleId="111">
    <w:name w:val="(符号)五标题1.1.1"/>
    <w:basedOn w:val="a"/>
    <w:qFormat/>
    <w:rsid w:val="008B060F"/>
    <w:pPr>
      <w:tabs>
        <w:tab w:val="left" w:pos="1000"/>
      </w:tabs>
      <w:spacing w:line="500" w:lineRule="exact"/>
      <w:ind w:left="1820" w:hanging="420"/>
    </w:pPr>
    <w:rPr>
      <w:rFonts w:ascii="宋体" w:hAnsi="宋体" w:cs="宋体"/>
      <w:color w:val="000000"/>
      <w:sz w:val="24"/>
      <w:szCs w:val="20"/>
    </w:rPr>
  </w:style>
  <w:style w:type="paragraph" w:customStyle="1" w:styleId="Style1">
    <w:name w:val="_Style 1"/>
    <w:basedOn w:val="a"/>
    <w:qFormat/>
    <w:rsid w:val="008B060F"/>
    <w:pPr>
      <w:ind w:firstLineChars="200" w:firstLine="420"/>
    </w:pPr>
    <w:rPr>
      <w:rFonts w:ascii="Calibri" w:hAnsi="Calibri"/>
      <w:kern w:val="0"/>
      <w:sz w:val="34"/>
    </w:rPr>
  </w:style>
  <w:style w:type="paragraph" w:customStyle="1" w:styleId="aff">
    <w:name w:val="表格"/>
    <w:basedOn w:val="a"/>
    <w:link w:val="CharChar"/>
    <w:qFormat/>
    <w:rsid w:val="008B060F"/>
    <w:pPr>
      <w:spacing w:line="400" w:lineRule="exact"/>
    </w:pPr>
    <w:rPr>
      <w:sz w:val="24"/>
    </w:rPr>
  </w:style>
  <w:style w:type="character" w:customStyle="1" w:styleId="CharChar">
    <w:name w:val="表格 Char Char"/>
    <w:basedOn w:val="a0"/>
    <w:link w:val="aff"/>
    <w:qFormat/>
    <w:rsid w:val="008B060F"/>
    <w:rPr>
      <w:sz w:val="24"/>
    </w:rPr>
  </w:style>
  <w:style w:type="paragraph" w:customStyle="1" w:styleId="Char14">
    <w:name w:val="Char1"/>
    <w:basedOn w:val="a"/>
    <w:qFormat/>
    <w:rsid w:val="008B060F"/>
    <w:rPr>
      <w:rFonts w:ascii="仿宋_GB2312" w:eastAsia="仿宋_GB2312" w:hAnsi="Times New Roman" w:cs="Times New Roman"/>
      <w:b/>
      <w:sz w:val="32"/>
      <w:szCs w:val="32"/>
    </w:rPr>
  </w:style>
  <w:style w:type="paragraph" w:customStyle="1" w:styleId="12">
    <w:name w:val="修订1"/>
    <w:hidden/>
    <w:uiPriority w:val="99"/>
    <w:unhideWhenUsed/>
    <w:qFormat/>
    <w:rsid w:val="008B060F"/>
    <w:rPr>
      <w:kern w:val="2"/>
      <w:sz w:val="21"/>
      <w:szCs w:val="22"/>
    </w:rPr>
  </w:style>
  <w:style w:type="paragraph" w:customStyle="1" w:styleId="09wh">
    <w:name w:val="09正文_wh"/>
    <w:qFormat/>
    <w:rsid w:val="008B060F"/>
    <w:pPr>
      <w:spacing w:line="300" w:lineRule="auto"/>
      <w:ind w:firstLineChars="200" w:firstLine="200"/>
      <w:jc w:val="both"/>
    </w:pPr>
    <w:rPr>
      <w:rFonts w:ascii="Times New Roman" w:eastAsia="宋体" w:hAnsi="Times New Roman" w:cs="Times New Roman"/>
      <w:kern w:val="2"/>
      <w:sz w:val="28"/>
      <w:szCs w:val="24"/>
    </w:rPr>
  </w:style>
  <w:style w:type="paragraph" w:customStyle="1" w:styleId="32">
    <w:name w:val="标3"/>
    <w:basedOn w:val="a"/>
    <w:qFormat/>
    <w:rsid w:val="008B060F"/>
    <w:pPr>
      <w:tabs>
        <w:tab w:val="left" w:pos="1740"/>
      </w:tabs>
      <w:adjustRightInd w:val="0"/>
      <w:snapToGrid w:val="0"/>
      <w:spacing w:before="50"/>
      <w:ind w:left="1740" w:hanging="420"/>
      <w:outlineLvl w:val="2"/>
    </w:pPr>
    <w:rPr>
      <w:rFonts w:ascii="Arial Narrow" w:eastAsia="仿宋_GB2312" w:hAnsi="Arial Narrow" w:cs="Times New Roman"/>
      <w:kern w:val="0"/>
      <w:sz w:val="28"/>
      <w:szCs w:val="20"/>
    </w:rPr>
  </w:style>
  <w:style w:type="character" w:customStyle="1" w:styleId="CharChar22">
    <w:name w:val="Char Char22"/>
    <w:qFormat/>
    <w:rsid w:val="008B060F"/>
  </w:style>
  <w:style w:type="character" w:customStyle="1" w:styleId="CharChar20">
    <w:name w:val="Char Char20"/>
    <w:qFormat/>
    <w:rsid w:val="008B060F"/>
  </w:style>
  <w:style w:type="character" w:customStyle="1" w:styleId="ca-7">
    <w:name w:val="ca-7"/>
    <w:basedOn w:val="a0"/>
    <w:qFormat/>
    <w:rsid w:val="008B060F"/>
  </w:style>
  <w:style w:type="character" w:customStyle="1" w:styleId="CharChar6">
    <w:name w:val="Char Char6"/>
    <w:basedOn w:val="a0"/>
    <w:qFormat/>
    <w:rsid w:val="008B060F"/>
  </w:style>
  <w:style w:type="character" w:customStyle="1" w:styleId="CharChar0">
    <w:name w:val="文字 Char Char"/>
    <w:basedOn w:val="a0"/>
    <w:qFormat/>
    <w:rsid w:val="008B060F"/>
  </w:style>
  <w:style w:type="character" w:customStyle="1" w:styleId="CharChar34">
    <w:name w:val="Char Char34"/>
    <w:basedOn w:val="a0"/>
    <w:qFormat/>
    <w:rsid w:val="008B060F"/>
  </w:style>
  <w:style w:type="character" w:customStyle="1" w:styleId="CharChar1">
    <w:name w:val="正文（小标题） Char Char"/>
    <w:basedOn w:val="a0"/>
    <w:qFormat/>
    <w:rsid w:val="008B060F"/>
  </w:style>
  <w:style w:type="character" w:customStyle="1" w:styleId="font01">
    <w:name w:val="font01"/>
    <w:basedOn w:val="a0"/>
    <w:qFormat/>
    <w:rsid w:val="008B060F"/>
    <w:rPr>
      <w:rFonts w:ascii="宋体" w:eastAsia="宋体" w:hAnsi="宋体" w:cs="宋体" w:hint="eastAsia"/>
      <w:color w:val="000000"/>
      <w:sz w:val="22"/>
      <w:szCs w:val="22"/>
      <w:u w:val="none"/>
    </w:rPr>
  </w:style>
  <w:style w:type="character" w:customStyle="1" w:styleId="CharChar29">
    <w:name w:val="Char Char29"/>
    <w:qFormat/>
    <w:rsid w:val="008B060F"/>
  </w:style>
  <w:style w:type="character" w:customStyle="1" w:styleId="6CharChar">
    <w:name w:val="标题 6 Char Char"/>
    <w:basedOn w:val="a0"/>
    <w:qFormat/>
    <w:rsid w:val="008B060F"/>
  </w:style>
  <w:style w:type="character" w:customStyle="1" w:styleId="CharChar26">
    <w:name w:val="Char Char26"/>
    <w:qFormat/>
    <w:rsid w:val="008B060F"/>
  </w:style>
  <w:style w:type="character" w:customStyle="1" w:styleId="CharChar2">
    <w:name w:val="题注 Char Char"/>
    <w:basedOn w:val="a0"/>
    <w:qFormat/>
    <w:rsid w:val="008B060F"/>
  </w:style>
  <w:style w:type="character" w:customStyle="1" w:styleId="ca-01">
    <w:name w:val="ca-01"/>
    <w:qFormat/>
    <w:rsid w:val="008B060F"/>
    <w:rPr>
      <w:rFonts w:ascii="宋体" w:eastAsia="宋体" w:hAnsi="宋体" w:hint="eastAsia"/>
      <w:sz w:val="28"/>
      <w:szCs w:val="28"/>
    </w:rPr>
  </w:style>
  <w:style w:type="character" w:customStyle="1" w:styleId="2CharChar1">
    <w:name w:val="样式2 Char Char1"/>
    <w:basedOn w:val="a0"/>
    <w:qFormat/>
    <w:rsid w:val="008B060F"/>
  </w:style>
  <w:style w:type="character" w:customStyle="1" w:styleId="CharChar27">
    <w:name w:val="Char Char27"/>
    <w:qFormat/>
    <w:rsid w:val="008B060F"/>
  </w:style>
  <w:style w:type="character" w:customStyle="1" w:styleId="b21">
    <w:name w:val="b21"/>
    <w:basedOn w:val="a0"/>
    <w:qFormat/>
    <w:rsid w:val="008B060F"/>
  </w:style>
  <w:style w:type="character" w:customStyle="1" w:styleId="CharChar3">
    <w:name w:val="正文首行缩进两字符 Char Char"/>
    <w:basedOn w:val="a0"/>
    <w:qFormat/>
    <w:rsid w:val="008B060F"/>
  </w:style>
  <w:style w:type="character" w:customStyle="1" w:styleId="CharChar14">
    <w:name w:val="Char Char14"/>
    <w:qFormat/>
    <w:rsid w:val="008B060F"/>
  </w:style>
  <w:style w:type="character" w:customStyle="1" w:styleId="style71">
    <w:name w:val="style71"/>
    <w:basedOn w:val="a0"/>
    <w:qFormat/>
    <w:rsid w:val="008B060F"/>
  </w:style>
  <w:style w:type="character" w:customStyle="1" w:styleId="label">
    <w:name w:val="label"/>
    <w:basedOn w:val="a0"/>
    <w:qFormat/>
    <w:rsid w:val="008B060F"/>
    <w:rPr>
      <w:color w:val="555555"/>
    </w:rPr>
  </w:style>
  <w:style w:type="character" w:customStyle="1" w:styleId="2CharChar">
    <w:name w:val="样式2 Char Char"/>
    <w:basedOn w:val="a0"/>
    <w:qFormat/>
    <w:rsid w:val="008B060F"/>
  </w:style>
  <w:style w:type="character" w:customStyle="1" w:styleId="CharCharChar">
    <w:name w:val="正文缩进 Char Char Char"/>
    <w:basedOn w:val="a0"/>
    <w:qFormat/>
    <w:rsid w:val="008B060F"/>
  </w:style>
  <w:style w:type="character" w:customStyle="1" w:styleId="H1Char">
    <w:name w:val="H1 Char"/>
    <w:basedOn w:val="a0"/>
    <w:qFormat/>
    <w:rsid w:val="008B060F"/>
  </w:style>
  <w:style w:type="character" w:customStyle="1" w:styleId="TableTextChar1">
    <w:name w:val="Table Text Char1"/>
    <w:basedOn w:val="a0"/>
    <w:qFormat/>
    <w:rsid w:val="008B060F"/>
  </w:style>
  <w:style w:type="character" w:customStyle="1" w:styleId="font71">
    <w:name w:val="font71"/>
    <w:basedOn w:val="a0"/>
    <w:qFormat/>
    <w:rsid w:val="008B060F"/>
    <w:rPr>
      <w:rFonts w:ascii="Arial" w:hAnsi="Arial" w:cs="Arial" w:hint="default"/>
      <w:b/>
      <w:color w:val="000000"/>
      <w:sz w:val="22"/>
      <w:szCs w:val="22"/>
      <w:u w:val="none"/>
    </w:rPr>
  </w:style>
  <w:style w:type="character" w:customStyle="1" w:styleId="CharChar10">
    <w:name w:val="Char Char1"/>
    <w:basedOn w:val="a0"/>
    <w:qFormat/>
    <w:rsid w:val="008B060F"/>
  </w:style>
  <w:style w:type="character" w:customStyle="1" w:styleId="Char15">
    <w:name w:val="正文（缩进） Char1"/>
    <w:basedOn w:val="a0"/>
    <w:qFormat/>
    <w:rsid w:val="008B060F"/>
  </w:style>
  <w:style w:type="character" w:customStyle="1" w:styleId="small">
    <w:name w:val="small"/>
    <w:basedOn w:val="a0"/>
    <w:qFormat/>
    <w:rsid w:val="008B060F"/>
  </w:style>
  <w:style w:type="character" w:customStyle="1" w:styleId="ca-9">
    <w:name w:val="ca-9"/>
    <w:basedOn w:val="a0"/>
    <w:qFormat/>
    <w:rsid w:val="008B060F"/>
  </w:style>
  <w:style w:type="character" w:customStyle="1" w:styleId="CharChar33">
    <w:name w:val="Char Char33"/>
    <w:basedOn w:val="CharChar34"/>
    <w:qFormat/>
    <w:rsid w:val="008B060F"/>
  </w:style>
  <w:style w:type="character" w:customStyle="1" w:styleId="tabletextchar10">
    <w:name w:val="tabletextchar1"/>
    <w:basedOn w:val="a0"/>
    <w:qFormat/>
    <w:rsid w:val="008B060F"/>
  </w:style>
  <w:style w:type="character" w:customStyle="1" w:styleId="CharChar4">
    <w:name w:val="Char Char4"/>
    <w:basedOn w:val="a0"/>
    <w:qFormat/>
    <w:rsid w:val="008B060F"/>
  </w:style>
  <w:style w:type="character" w:customStyle="1" w:styleId="p14">
    <w:name w:val="p14"/>
    <w:basedOn w:val="a0"/>
    <w:qFormat/>
    <w:rsid w:val="008B060F"/>
  </w:style>
  <w:style w:type="character" w:customStyle="1" w:styleId="CharChar30">
    <w:name w:val="Char Char3"/>
    <w:qFormat/>
    <w:rsid w:val="008B060F"/>
  </w:style>
  <w:style w:type="character" w:customStyle="1" w:styleId="meuncn1">
    <w:name w:val="meuncn1"/>
    <w:basedOn w:val="a0"/>
    <w:qFormat/>
    <w:rsid w:val="008B060F"/>
  </w:style>
  <w:style w:type="character" w:customStyle="1" w:styleId="CharChar17">
    <w:name w:val="Char Char17"/>
    <w:qFormat/>
    <w:rsid w:val="008B060F"/>
  </w:style>
  <w:style w:type="character" w:customStyle="1" w:styleId="CharChar5">
    <w:name w:val="正文格式 Char Char"/>
    <w:basedOn w:val="a0"/>
    <w:qFormat/>
    <w:rsid w:val="008B060F"/>
  </w:style>
  <w:style w:type="character" w:customStyle="1" w:styleId="foChar">
    <w:name w:val="fo Char"/>
    <w:basedOn w:val="a0"/>
    <w:qFormat/>
    <w:rsid w:val="008B060F"/>
  </w:style>
  <w:style w:type="character" w:customStyle="1" w:styleId="field15">
    <w:name w:val="field15"/>
    <w:basedOn w:val="a0"/>
    <w:qFormat/>
    <w:rsid w:val="008B060F"/>
  </w:style>
  <w:style w:type="character" w:customStyle="1" w:styleId="arc11">
    <w:name w:val="arc11"/>
    <w:basedOn w:val="a0"/>
    <w:qFormat/>
    <w:rsid w:val="008B060F"/>
  </w:style>
  <w:style w:type="character" w:customStyle="1" w:styleId="7CharChar">
    <w:name w:val="标题 7 Char Char"/>
    <w:basedOn w:val="a0"/>
    <w:qFormat/>
    <w:rsid w:val="008B060F"/>
  </w:style>
  <w:style w:type="character" w:customStyle="1" w:styleId="title1">
    <w:name w:val="title1"/>
    <w:basedOn w:val="a0"/>
    <w:qFormat/>
    <w:rsid w:val="008B060F"/>
  </w:style>
  <w:style w:type="character" w:customStyle="1" w:styleId="ca-10">
    <w:name w:val="ca-10"/>
    <w:basedOn w:val="a0"/>
    <w:qFormat/>
    <w:rsid w:val="008B060F"/>
  </w:style>
  <w:style w:type="character" w:customStyle="1" w:styleId="ca-8">
    <w:name w:val="ca-8"/>
    <w:basedOn w:val="a0"/>
    <w:qFormat/>
    <w:rsid w:val="008B060F"/>
  </w:style>
  <w:style w:type="character" w:customStyle="1" w:styleId="9CharChar">
    <w:name w:val="标题 9 Char Char"/>
    <w:basedOn w:val="a0"/>
    <w:qFormat/>
    <w:rsid w:val="008B060F"/>
  </w:style>
  <w:style w:type="character" w:customStyle="1" w:styleId="CharChar7">
    <w:name w:val="日期 Char Char"/>
    <w:basedOn w:val="a0"/>
    <w:qFormat/>
    <w:rsid w:val="008B060F"/>
  </w:style>
  <w:style w:type="character" w:customStyle="1" w:styleId="Chare">
    <w:name w:val="列出段落 Char"/>
    <w:link w:val="Style14"/>
    <w:qFormat/>
    <w:rsid w:val="008B060F"/>
    <w:rPr>
      <w:szCs w:val="21"/>
    </w:rPr>
  </w:style>
  <w:style w:type="paragraph" w:customStyle="1" w:styleId="Style14">
    <w:name w:val="_Style 14"/>
    <w:basedOn w:val="a"/>
    <w:link w:val="Chare"/>
    <w:qFormat/>
    <w:rsid w:val="008B060F"/>
    <w:pPr>
      <w:spacing w:beforeLines="50" w:afterLines="50"/>
      <w:ind w:firstLineChars="200" w:firstLine="420"/>
    </w:pPr>
    <w:rPr>
      <w:szCs w:val="21"/>
    </w:rPr>
  </w:style>
  <w:style w:type="character" w:customStyle="1" w:styleId="p121">
    <w:name w:val="p121"/>
    <w:basedOn w:val="a0"/>
    <w:qFormat/>
    <w:rsid w:val="008B060F"/>
  </w:style>
  <w:style w:type="character" w:customStyle="1" w:styleId="tt5">
    <w:name w:val="tt5"/>
    <w:basedOn w:val="a0"/>
    <w:qFormat/>
    <w:rsid w:val="008B060F"/>
  </w:style>
  <w:style w:type="character" w:customStyle="1" w:styleId="CharChar8">
    <w:name w:val="正文小标题 Char Char"/>
    <w:basedOn w:val="a0"/>
    <w:qFormat/>
    <w:rsid w:val="008B060F"/>
  </w:style>
  <w:style w:type="character" w:customStyle="1" w:styleId="hang1">
    <w:name w:val="hang1"/>
    <w:basedOn w:val="a0"/>
    <w:qFormat/>
    <w:rsid w:val="008B060F"/>
  </w:style>
  <w:style w:type="character" w:customStyle="1" w:styleId="a90">
    <w:name w:val="a9"/>
    <w:basedOn w:val="a0"/>
    <w:qFormat/>
    <w:rsid w:val="008B060F"/>
  </w:style>
  <w:style w:type="character" w:customStyle="1" w:styleId="text21">
    <w:name w:val="text21"/>
    <w:basedOn w:val="a0"/>
    <w:qFormat/>
    <w:rsid w:val="008B060F"/>
  </w:style>
  <w:style w:type="character" w:customStyle="1" w:styleId="CharChar9">
    <w:name w:val="首航缩进 Char Char"/>
    <w:basedOn w:val="a0"/>
    <w:qFormat/>
    <w:rsid w:val="008B060F"/>
  </w:style>
  <w:style w:type="character" w:customStyle="1" w:styleId="CharChar41">
    <w:name w:val="Char Char41"/>
    <w:basedOn w:val="a0"/>
    <w:qFormat/>
    <w:rsid w:val="008B060F"/>
  </w:style>
  <w:style w:type="character" w:customStyle="1" w:styleId="2CharChar0">
    <w:name w:val="标题 2 Char Char"/>
    <w:basedOn w:val="a0"/>
    <w:qFormat/>
    <w:rsid w:val="008B060F"/>
  </w:style>
  <w:style w:type="character" w:customStyle="1" w:styleId="CharChar13">
    <w:name w:val="Char Char13"/>
    <w:basedOn w:val="CharChar14"/>
    <w:qFormat/>
    <w:rsid w:val="008B060F"/>
  </w:style>
  <w:style w:type="character" w:customStyle="1" w:styleId="Char20">
    <w:name w:val="正文（标记） Char2"/>
    <w:basedOn w:val="a0"/>
    <w:qFormat/>
    <w:rsid w:val="008B060F"/>
  </w:style>
  <w:style w:type="character" w:customStyle="1" w:styleId="CharChara">
    <w:name w:val="标准正文 Char Char"/>
    <w:basedOn w:val="a0"/>
    <w:qFormat/>
    <w:rsid w:val="008B060F"/>
  </w:style>
  <w:style w:type="character" w:customStyle="1" w:styleId="font91">
    <w:name w:val="font91"/>
    <w:basedOn w:val="a0"/>
    <w:qFormat/>
    <w:rsid w:val="008B060F"/>
    <w:rPr>
      <w:rFonts w:ascii="Arial" w:hAnsi="Arial" w:cs="Arial" w:hint="default"/>
      <w:color w:val="000000"/>
      <w:sz w:val="22"/>
      <w:szCs w:val="22"/>
      <w:u w:val="none"/>
    </w:rPr>
  </w:style>
  <w:style w:type="character" w:customStyle="1" w:styleId="style261">
    <w:name w:val="style261"/>
    <w:basedOn w:val="a0"/>
    <w:qFormat/>
    <w:rsid w:val="008B060F"/>
  </w:style>
  <w:style w:type="character" w:customStyle="1" w:styleId="CharCharb">
    <w:name w:val="加点正文缩进 Char Char"/>
    <w:basedOn w:val="a0"/>
    <w:qFormat/>
    <w:rsid w:val="008B060F"/>
  </w:style>
  <w:style w:type="character" w:customStyle="1" w:styleId="5CharChar">
    <w:name w:val="标题 5 Char Char"/>
    <w:basedOn w:val="a0"/>
    <w:qFormat/>
    <w:rsid w:val="008B060F"/>
  </w:style>
  <w:style w:type="character" w:customStyle="1" w:styleId="maywed421">
    <w:name w:val="maywed421"/>
    <w:basedOn w:val="a0"/>
    <w:qFormat/>
    <w:rsid w:val="008B060F"/>
  </w:style>
  <w:style w:type="character" w:customStyle="1" w:styleId="2CharChar2">
    <w:name w:val="正文缩进2格 Char Char"/>
    <w:basedOn w:val="a0"/>
    <w:qFormat/>
    <w:rsid w:val="008B060F"/>
  </w:style>
  <w:style w:type="character" w:customStyle="1" w:styleId="font81">
    <w:name w:val="font81"/>
    <w:basedOn w:val="a0"/>
    <w:qFormat/>
    <w:rsid w:val="008B060F"/>
    <w:rPr>
      <w:rFonts w:ascii="宋体" w:eastAsia="宋体" w:hAnsi="宋体" w:cs="宋体" w:hint="eastAsia"/>
      <w:color w:val="000000"/>
      <w:sz w:val="22"/>
      <w:szCs w:val="22"/>
      <w:u w:val="none"/>
    </w:rPr>
  </w:style>
  <w:style w:type="character" w:customStyle="1" w:styleId="ca-5">
    <w:name w:val="ca-5"/>
    <w:basedOn w:val="a0"/>
    <w:qFormat/>
    <w:rsid w:val="008B060F"/>
  </w:style>
  <w:style w:type="character" w:customStyle="1" w:styleId="CharChar50">
    <w:name w:val="Char Char5"/>
    <w:basedOn w:val="a0"/>
    <w:qFormat/>
    <w:rsid w:val="008B060F"/>
  </w:style>
  <w:style w:type="character" w:customStyle="1" w:styleId="px141">
    <w:name w:val="px141"/>
    <w:basedOn w:val="a0"/>
    <w:qFormat/>
    <w:rsid w:val="008B060F"/>
  </w:style>
  <w:style w:type="character" w:customStyle="1" w:styleId="123CharChar">
    <w:name w:val="方框下的123标题 Char Char"/>
    <w:basedOn w:val="a0"/>
    <w:qFormat/>
    <w:rsid w:val="008B060F"/>
  </w:style>
  <w:style w:type="character" w:customStyle="1" w:styleId="CharChar21">
    <w:name w:val="Char Char2"/>
    <w:qFormat/>
    <w:locked/>
    <w:rsid w:val="008B060F"/>
    <w:rPr>
      <w:rFonts w:ascii="宋体" w:eastAsia="宋体" w:hAnsi="宋体"/>
      <w:sz w:val="34"/>
      <w:szCs w:val="22"/>
      <w:lang w:val="en-US" w:eastAsia="zh-CN" w:bidi="ar-SA"/>
    </w:rPr>
  </w:style>
  <w:style w:type="character" w:customStyle="1" w:styleId="HighlightedVariable">
    <w:name w:val="Highlighted Variable"/>
    <w:basedOn w:val="a0"/>
    <w:qFormat/>
    <w:rsid w:val="008B060F"/>
  </w:style>
  <w:style w:type="character" w:customStyle="1" w:styleId="CharChar36">
    <w:name w:val="Char Char36"/>
    <w:basedOn w:val="a0"/>
    <w:qFormat/>
    <w:rsid w:val="008B060F"/>
  </w:style>
  <w:style w:type="character" w:customStyle="1" w:styleId="1CharChar">
    <w:name w:val="正文1 Char Char"/>
    <w:basedOn w:val="a0"/>
    <w:qFormat/>
    <w:rsid w:val="008B060F"/>
  </w:style>
  <w:style w:type="character" w:customStyle="1" w:styleId="CharChar38">
    <w:name w:val="Char Char38"/>
    <w:qFormat/>
    <w:rsid w:val="008B060F"/>
  </w:style>
  <w:style w:type="character" w:customStyle="1" w:styleId="CharChar12">
    <w:name w:val="Char Char12"/>
    <w:basedOn w:val="a0"/>
    <w:qFormat/>
    <w:rsid w:val="008B060F"/>
  </w:style>
  <w:style w:type="character" w:customStyle="1" w:styleId="CharChar210">
    <w:name w:val="Char Char21"/>
    <w:qFormat/>
    <w:rsid w:val="008B060F"/>
  </w:style>
  <w:style w:type="character" w:customStyle="1" w:styleId="1CharChar0">
    <w:name w:val="标题 1 Char Char"/>
    <w:basedOn w:val="a0"/>
    <w:qFormat/>
    <w:rsid w:val="008B060F"/>
  </w:style>
  <w:style w:type="character" w:customStyle="1" w:styleId="CharChar16">
    <w:name w:val="Char Char16"/>
    <w:basedOn w:val="a0"/>
    <w:qFormat/>
    <w:rsid w:val="008B060F"/>
  </w:style>
  <w:style w:type="character" w:customStyle="1" w:styleId="CharChar39">
    <w:name w:val="Char Char39"/>
    <w:qFormat/>
    <w:rsid w:val="008B060F"/>
  </w:style>
  <w:style w:type="character" w:customStyle="1" w:styleId="l151">
    <w:name w:val="l151"/>
    <w:basedOn w:val="a0"/>
    <w:qFormat/>
    <w:rsid w:val="008B060F"/>
  </w:style>
  <w:style w:type="character" w:customStyle="1" w:styleId="modifier">
    <w:name w:val="modifier"/>
    <w:basedOn w:val="a0"/>
    <w:qFormat/>
    <w:rsid w:val="008B060F"/>
    <w:rPr>
      <w:color w:val="FF0000"/>
    </w:rPr>
  </w:style>
  <w:style w:type="character" w:customStyle="1" w:styleId="textnormchn1">
    <w:name w:val="textnorm_chn1"/>
    <w:basedOn w:val="a0"/>
    <w:qFormat/>
    <w:rsid w:val="008B060F"/>
  </w:style>
  <w:style w:type="character" w:customStyle="1" w:styleId="ca-2">
    <w:name w:val="ca-2"/>
    <w:basedOn w:val="a0"/>
    <w:qFormat/>
    <w:rsid w:val="008B060F"/>
  </w:style>
  <w:style w:type="character" w:customStyle="1" w:styleId="wctjfont1">
    <w:name w:val="wctjfont1"/>
    <w:basedOn w:val="a0"/>
    <w:qFormat/>
    <w:rsid w:val="008B060F"/>
  </w:style>
  <w:style w:type="character" w:customStyle="1" w:styleId="3CharChar">
    <w:name w:val="标题 3 Char Char"/>
    <w:basedOn w:val="a0"/>
    <w:qFormat/>
    <w:rsid w:val="008B060F"/>
  </w:style>
  <w:style w:type="character" w:customStyle="1" w:styleId="ca-12">
    <w:name w:val="ca-12"/>
    <w:basedOn w:val="a0"/>
    <w:qFormat/>
    <w:rsid w:val="008B060F"/>
  </w:style>
  <w:style w:type="character" w:customStyle="1" w:styleId="CharChar100">
    <w:name w:val="Char Char10"/>
    <w:qFormat/>
    <w:rsid w:val="008B060F"/>
  </w:style>
  <w:style w:type="character" w:customStyle="1" w:styleId="CharChar15">
    <w:name w:val="Char Char15"/>
    <w:qFormat/>
    <w:rsid w:val="008B060F"/>
  </w:style>
  <w:style w:type="character" w:customStyle="1" w:styleId="para">
    <w:name w:val="para"/>
    <w:basedOn w:val="a0"/>
    <w:qFormat/>
    <w:rsid w:val="008B060F"/>
  </w:style>
  <w:style w:type="character" w:customStyle="1" w:styleId="pediy">
    <w:name w:val="pediy"/>
    <w:basedOn w:val="a0"/>
    <w:qFormat/>
    <w:rsid w:val="008B060F"/>
  </w:style>
  <w:style w:type="character" w:customStyle="1" w:styleId="TableTextCharChar">
    <w:name w:val="Table Text Char Char"/>
    <w:basedOn w:val="a0"/>
    <w:qFormat/>
    <w:rsid w:val="008B060F"/>
  </w:style>
  <w:style w:type="character" w:customStyle="1" w:styleId="CharCharc">
    <w:name w:val="图表正文 Char Char"/>
    <w:basedOn w:val="a0"/>
    <w:qFormat/>
    <w:rsid w:val="008B060F"/>
  </w:style>
  <w:style w:type="character" w:customStyle="1" w:styleId="CharChard">
    <w:name w:val="正文段落 Char Char"/>
    <w:basedOn w:val="a0"/>
    <w:qFormat/>
    <w:rsid w:val="008B060F"/>
  </w:style>
  <w:style w:type="character" w:customStyle="1" w:styleId="CharChar46">
    <w:name w:val="Char Char46"/>
    <w:basedOn w:val="a0"/>
    <w:qFormat/>
    <w:rsid w:val="008B060F"/>
  </w:style>
  <w:style w:type="character" w:customStyle="1" w:styleId="abcde1">
    <w:name w:val="abcde1"/>
    <w:basedOn w:val="a0"/>
    <w:qFormat/>
    <w:rsid w:val="008B060F"/>
  </w:style>
  <w:style w:type="character" w:customStyle="1" w:styleId="ttag">
    <w:name w:val="t_tag"/>
    <w:basedOn w:val="a0"/>
    <w:qFormat/>
    <w:rsid w:val="008B060F"/>
  </w:style>
  <w:style w:type="character" w:customStyle="1" w:styleId="CharChar11">
    <w:name w:val="正文（缩进） Char Char1"/>
    <w:basedOn w:val="a0"/>
    <w:qFormat/>
    <w:rsid w:val="008B060F"/>
  </w:style>
  <w:style w:type="character" w:customStyle="1" w:styleId="ca-4">
    <w:name w:val="ca-4"/>
    <w:basedOn w:val="a0"/>
    <w:qFormat/>
    <w:rsid w:val="008B060F"/>
  </w:style>
  <w:style w:type="character" w:customStyle="1" w:styleId="CharChar28">
    <w:name w:val="Char Char28"/>
    <w:qFormat/>
    <w:rsid w:val="008B060F"/>
  </w:style>
  <w:style w:type="character" w:customStyle="1" w:styleId="CharChar18">
    <w:name w:val="纯文本 Char Char1"/>
    <w:qFormat/>
    <w:rsid w:val="008B060F"/>
  </w:style>
  <w:style w:type="character" w:customStyle="1" w:styleId="1CharChar1">
    <w:name w:val="编号1 Char Char"/>
    <w:basedOn w:val="a0"/>
    <w:qFormat/>
    <w:rsid w:val="008B060F"/>
  </w:style>
  <w:style w:type="character" w:customStyle="1" w:styleId="CharChar42">
    <w:name w:val="Char Char42"/>
    <w:basedOn w:val="a0"/>
    <w:qFormat/>
    <w:rsid w:val="008B060F"/>
  </w:style>
  <w:style w:type="character" w:customStyle="1" w:styleId="text1">
    <w:name w:val="text1"/>
    <w:basedOn w:val="a0"/>
    <w:qFormat/>
    <w:rsid w:val="008B060F"/>
  </w:style>
  <w:style w:type="character" w:customStyle="1" w:styleId="11-a-a">
    <w:name w:val="11-a-a"/>
    <w:basedOn w:val="a0"/>
    <w:qFormat/>
    <w:rsid w:val="008B060F"/>
  </w:style>
  <w:style w:type="character" w:customStyle="1" w:styleId="CharChare">
    <w:name w:val="小标题 Char Char"/>
    <w:basedOn w:val="a0"/>
    <w:qFormat/>
    <w:rsid w:val="008B060F"/>
  </w:style>
  <w:style w:type="character" w:customStyle="1" w:styleId="text">
    <w:name w:val="text"/>
    <w:basedOn w:val="a0"/>
    <w:qFormat/>
    <w:rsid w:val="008B060F"/>
  </w:style>
  <w:style w:type="character" w:customStyle="1" w:styleId="3Heading3-oldHeading3H3l3CTBOD03h33rdlevel2CharChar">
    <w:name w:val="样式 标题 3Heading 3 - oldHeading 3H3l3CTBOD 03h33rd level...2 Char Char"/>
    <w:basedOn w:val="a0"/>
    <w:qFormat/>
    <w:rsid w:val="008B060F"/>
  </w:style>
  <w:style w:type="character" w:customStyle="1" w:styleId="CharChar31">
    <w:name w:val="Char Char31"/>
    <w:qFormat/>
    <w:rsid w:val="008B060F"/>
  </w:style>
  <w:style w:type="character" w:customStyle="1" w:styleId="CharChar40">
    <w:name w:val="Char Char40"/>
    <w:qFormat/>
    <w:rsid w:val="008B060F"/>
  </w:style>
  <w:style w:type="character" w:customStyle="1" w:styleId="ABCCharChar">
    <w:name w:val="ABC标题下的小点 Char Char"/>
    <w:basedOn w:val="a0"/>
    <w:qFormat/>
    <w:rsid w:val="008B060F"/>
  </w:style>
  <w:style w:type="character" w:customStyle="1" w:styleId="CharChar110">
    <w:name w:val="Char Char11"/>
    <w:qFormat/>
    <w:rsid w:val="008B060F"/>
  </w:style>
  <w:style w:type="character" w:customStyle="1" w:styleId="ca-1">
    <w:name w:val="ca-1"/>
    <w:basedOn w:val="a0"/>
    <w:qFormat/>
    <w:rsid w:val="008B060F"/>
  </w:style>
  <w:style w:type="character" w:customStyle="1" w:styleId="yqlink">
    <w:name w:val="yqlink"/>
    <w:basedOn w:val="a0"/>
    <w:qFormat/>
    <w:rsid w:val="008B060F"/>
  </w:style>
  <w:style w:type="character" w:customStyle="1" w:styleId="CharChar35">
    <w:name w:val="Char Char35"/>
    <w:basedOn w:val="a0"/>
    <w:qFormat/>
    <w:rsid w:val="008B060F"/>
  </w:style>
  <w:style w:type="character" w:customStyle="1" w:styleId="CharChar37">
    <w:name w:val="Char Char37"/>
    <w:basedOn w:val="a0"/>
    <w:qFormat/>
    <w:rsid w:val="008B060F"/>
  </w:style>
  <w:style w:type="character" w:customStyle="1" w:styleId="font61">
    <w:name w:val="font61"/>
    <w:basedOn w:val="a0"/>
    <w:qFormat/>
    <w:rsid w:val="008B060F"/>
    <w:rPr>
      <w:rFonts w:ascii="Arial" w:hAnsi="Arial" w:cs="Arial"/>
      <w:b/>
      <w:color w:val="000000"/>
      <w:sz w:val="28"/>
      <w:szCs w:val="28"/>
      <w:u w:val="none"/>
    </w:rPr>
  </w:style>
  <w:style w:type="character" w:customStyle="1" w:styleId="ca-111">
    <w:name w:val="ca-111"/>
    <w:basedOn w:val="a0"/>
    <w:qFormat/>
    <w:rsid w:val="008B060F"/>
  </w:style>
  <w:style w:type="character" w:customStyle="1" w:styleId="CharCharf">
    <w:name w:val="方框小标题 Char Char"/>
    <w:basedOn w:val="a0"/>
    <w:qFormat/>
    <w:rsid w:val="008B060F"/>
  </w:style>
  <w:style w:type="character" w:customStyle="1" w:styleId="CharChar43">
    <w:name w:val="Char Char43"/>
    <w:basedOn w:val="a0"/>
    <w:qFormat/>
    <w:rsid w:val="008B060F"/>
  </w:style>
  <w:style w:type="character" w:customStyle="1" w:styleId="CharCharf0">
    <w:name w:val="Char Char"/>
    <w:basedOn w:val="a0"/>
    <w:qFormat/>
    <w:rsid w:val="008B060F"/>
  </w:style>
  <w:style w:type="character" w:customStyle="1" w:styleId="CharCharf1">
    <w:name w:val="样式 题注 + 宋体 小四 Char Char"/>
    <w:basedOn w:val="CharChar6"/>
    <w:qFormat/>
    <w:rsid w:val="008B060F"/>
  </w:style>
  <w:style w:type="character" w:customStyle="1" w:styleId="font31">
    <w:name w:val="font31"/>
    <w:basedOn w:val="a0"/>
    <w:qFormat/>
    <w:rsid w:val="008B060F"/>
    <w:rPr>
      <w:rFonts w:ascii="宋体" w:eastAsia="宋体" w:hAnsi="宋体" w:cs="宋体" w:hint="eastAsia"/>
      <w:color w:val="000000"/>
      <w:sz w:val="22"/>
      <w:szCs w:val="22"/>
      <w:u w:val="none"/>
    </w:rPr>
  </w:style>
  <w:style w:type="character" w:customStyle="1" w:styleId="CharCharCharCharCharCharCharCharCharChar">
    <w:name w:val="Char Char Char Char Char Char Char Char Char Char"/>
    <w:basedOn w:val="a0"/>
    <w:qFormat/>
    <w:rsid w:val="008B060F"/>
  </w:style>
  <w:style w:type="character" w:customStyle="1" w:styleId="CharChar47">
    <w:name w:val="Char Char47"/>
    <w:basedOn w:val="a0"/>
    <w:qFormat/>
    <w:rsid w:val="008B060F"/>
  </w:style>
  <w:style w:type="character" w:customStyle="1" w:styleId="CharChar49">
    <w:name w:val="Char Char49"/>
    <w:basedOn w:val="a0"/>
    <w:qFormat/>
    <w:rsid w:val="008B060F"/>
  </w:style>
  <w:style w:type="character" w:customStyle="1" w:styleId="2CharChar3">
    <w:name w:val="正文文本 2 Char Char"/>
    <w:basedOn w:val="a0"/>
    <w:qFormat/>
    <w:rsid w:val="008B060F"/>
  </w:style>
  <w:style w:type="character" w:customStyle="1" w:styleId="shorttext">
    <w:name w:val="short_text"/>
    <w:basedOn w:val="a0"/>
    <w:qFormat/>
    <w:rsid w:val="008B060F"/>
  </w:style>
  <w:style w:type="character" w:customStyle="1" w:styleId="CharChar19">
    <w:name w:val="Char Char19"/>
    <w:qFormat/>
    <w:rsid w:val="008B060F"/>
  </w:style>
  <w:style w:type="character" w:customStyle="1" w:styleId="ca-6">
    <w:name w:val="ca-6"/>
    <w:basedOn w:val="a0"/>
    <w:qFormat/>
    <w:rsid w:val="008B060F"/>
  </w:style>
  <w:style w:type="character" w:customStyle="1" w:styleId="3zw1">
    <w:name w:val="3zw1"/>
    <w:basedOn w:val="a0"/>
    <w:qFormat/>
    <w:rsid w:val="008B060F"/>
  </w:style>
  <w:style w:type="character" w:customStyle="1" w:styleId="3CharChar0">
    <w:name w:val="正文文本缩进 3 Char Char"/>
    <w:basedOn w:val="a0"/>
    <w:qFormat/>
    <w:rsid w:val="008B060F"/>
  </w:style>
  <w:style w:type="character" w:customStyle="1" w:styleId="pointnormal">
    <w:name w:val="point_normal"/>
    <w:basedOn w:val="a0"/>
    <w:qFormat/>
    <w:rsid w:val="008B060F"/>
  </w:style>
  <w:style w:type="character" w:customStyle="1" w:styleId="txt11">
    <w:name w:val="txt11"/>
    <w:basedOn w:val="a0"/>
    <w:qFormat/>
    <w:rsid w:val="008B060F"/>
  </w:style>
  <w:style w:type="character" w:customStyle="1" w:styleId="CharChar300">
    <w:name w:val="Char Char30"/>
    <w:qFormat/>
    <w:rsid w:val="008B060F"/>
  </w:style>
  <w:style w:type="character" w:customStyle="1" w:styleId="Heading2HiddenChar">
    <w:name w:val="Heading 2 Hidden Char"/>
    <w:qFormat/>
    <w:rsid w:val="008B060F"/>
  </w:style>
  <w:style w:type="character" w:customStyle="1" w:styleId="CharChar90">
    <w:name w:val="Char Char9"/>
    <w:basedOn w:val="a0"/>
    <w:qFormat/>
    <w:rsid w:val="008B060F"/>
  </w:style>
  <w:style w:type="character" w:customStyle="1" w:styleId="CharChar24">
    <w:name w:val="Char Char24"/>
    <w:qFormat/>
    <w:rsid w:val="008B060F"/>
  </w:style>
  <w:style w:type="character" w:customStyle="1" w:styleId="TableTextCharCharCharCharCharChar1CharChar">
    <w:name w:val="Table Text Char Char Char Char Char Char1 Char Char"/>
    <w:basedOn w:val="a0"/>
    <w:qFormat/>
    <w:rsid w:val="008B060F"/>
  </w:style>
  <w:style w:type="character" w:customStyle="1" w:styleId="CharChar44">
    <w:name w:val="Char Char44"/>
    <w:basedOn w:val="a0"/>
    <w:qFormat/>
    <w:rsid w:val="008B060F"/>
  </w:style>
  <w:style w:type="character" w:customStyle="1" w:styleId="style91">
    <w:name w:val="style91"/>
    <w:basedOn w:val="a0"/>
    <w:qFormat/>
    <w:rsid w:val="008B060F"/>
  </w:style>
  <w:style w:type="character" w:customStyle="1" w:styleId="CharChar180">
    <w:name w:val="Char Char18"/>
    <w:qFormat/>
    <w:rsid w:val="008B060F"/>
  </w:style>
  <w:style w:type="character" w:customStyle="1" w:styleId="Anrede1IhrZeichen">
    <w:name w:val="Anrede1IhrZeichen"/>
    <w:basedOn w:val="a0"/>
    <w:qFormat/>
    <w:rsid w:val="008B060F"/>
  </w:style>
  <w:style w:type="character" w:customStyle="1" w:styleId="CharChar45">
    <w:name w:val="Char Char45"/>
    <w:basedOn w:val="a0"/>
    <w:qFormat/>
    <w:rsid w:val="008B060F"/>
  </w:style>
  <w:style w:type="character" w:customStyle="1" w:styleId="Footer1CharChar">
    <w:name w:val="Footer1 Char Char"/>
    <w:basedOn w:val="a0"/>
    <w:qFormat/>
    <w:rsid w:val="008B060F"/>
  </w:style>
  <w:style w:type="character" w:customStyle="1" w:styleId="CharChar80">
    <w:name w:val="Char Char8"/>
    <w:qFormat/>
    <w:rsid w:val="008B060F"/>
  </w:style>
  <w:style w:type="character" w:customStyle="1" w:styleId="CharChar48">
    <w:name w:val="Char Char48"/>
    <w:basedOn w:val="a0"/>
    <w:qFormat/>
    <w:rsid w:val="008B060F"/>
  </w:style>
  <w:style w:type="character" w:customStyle="1" w:styleId="CharChar32">
    <w:name w:val="Char Char32"/>
    <w:qFormat/>
    <w:rsid w:val="008B060F"/>
  </w:style>
  <w:style w:type="character" w:customStyle="1" w:styleId="style171">
    <w:name w:val="style171"/>
    <w:basedOn w:val="a0"/>
    <w:qFormat/>
    <w:rsid w:val="008B060F"/>
  </w:style>
  <w:style w:type="character" w:customStyle="1" w:styleId="13">
    <w:name w:val="页码1"/>
    <w:basedOn w:val="a0"/>
    <w:qFormat/>
    <w:rsid w:val="008B060F"/>
  </w:style>
  <w:style w:type="character" w:customStyle="1" w:styleId="CharChar25">
    <w:name w:val="Char Char25"/>
    <w:qFormat/>
    <w:rsid w:val="008B060F"/>
  </w:style>
  <w:style w:type="character" w:customStyle="1" w:styleId="Parahead">
    <w:name w:val="Para head"/>
    <w:basedOn w:val="a0"/>
    <w:qFormat/>
    <w:rsid w:val="008B060F"/>
  </w:style>
  <w:style w:type="character" w:customStyle="1" w:styleId="ca-11">
    <w:name w:val="ca-11"/>
    <w:basedOn w:val="a0"/>
    <w:qFormat/>
    <w:rsid w:val="008B060F"/>
  </w:style>
  <w:style w:type="character" w:customStyle="1" w:styleId="p141">
    <w:name w:val="p141"/>
    <w:qFormat/>
    <w:rsid w:val="008B060F"/>
  </w:style>
  <w:style w:type="character" w:customStyle="1" w:styleId="CharCharf2">
    <w:name w:val="方框标题 Char Char"/>
    <w:basedOn w:val="a0"/>
    <w:qFormat/>
    <w:rsid w:val="008B060F"/>
  </w:style>
  <w:style w:type="character" w:customStyle="1" w:styleId="article1">
    <w:name w:val="article1"/>
    <w:basedOn w:val="a0"/>
    <w:qFormat/>
    <w:rsid w:val="008B060F"/>
  </w:style>
  <w:style w:type="character" w:customStyle="1" w:styleId="CharCharf3">
    <w:name w:val="图表题头 Char Char"/>
    <w:basedOn w:val="a0"/>
    <w:qFormat/>
    <w:rsid w:val="008B060F"/>
  </w:style>
  <w:style w:type="character" w:customStyle="1" w:styleId="font11">
    <w:name w:val="font11"/>
    <w:basedOn w:val="a0"/>
    <w:qFormat/>
    <w:rsid w:val="008B060F"/>
    <w:rPr>
      <w:rFonts w:ascii="Arial" w:hAnsi="Arial" w:cs="Arial" w:hint="default"/>
      <w:color w:val="000000"/>
      <w:sz w:val="22"/>
      <w:szCs w:val="22"/>
      <w:u w:val="none"/>
    </w:rPr>
  </w:style>
  <w:style w:type="character" w:customStyle="1" w:styleId="CharCharCharCharCharCharCharCharChar">
    <w:name w:val="Char Char Char Char Char Char Char Char Char"/>
    <w:basedOn w:val="a0"/>
    <w:qFormat/>
    <w:rsid w:val="008B060F"/>
  </w:style>
  <w:style w:type="character" w:customStyle="1" w:styleId="Char16">
    <w:name w:val="列出段落 Char1"/>
    <w:basedOn w:val="a0"/>
    <w:qFormat/>
    <w:rsid w:val="008B060F"/>
  </w:style>
  <w:style w:type="character" w:customStyle="1" w:styleId="p12">
    <w:name w:val="p12"/>
    <w:basedOn w:val="a0"/>
    <w:qFormat/>
    <w:rsid w:val="008B060F"/>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qFormat/>
    <w:rsid w:val="008B060F"/>
  </w:style>
  <w:style w:type="character" w:customStyle="1" w:styleId="font-121">
    <w:name w:val="font-121"/>
    <w:basedOn w:val="a0"/>
    <w:qFormat/>
    <w:rsid w:val="008B060F"/>
  </w:style>
  <w:style w:type="character" w:customStyle="1" w:styleId="3CharCharChar">
    <w:name w:val="标题 3 Char Char Char"/>
    <w:basedOn w:val="a0"/>
    <w:qFormat/>
    <w:rsid w:val="008B060F"/>
  </w:style>
  <w:style w:type="character" w:customStyle="1" w:styleId="CharChar500">
    <w:name w:val="Char Char50"/>
    <w:basedOn w:val="a0"/>
    <w:qFormat/>
    <w:rsid w:val="008B060F"/>
  </w:style>
  <w:style w:type="character" w:customStyle="1" w:styleId="unnamed11">
    <w:name w:val="unnamed11"/>
    <w:basedOn w:val="a0"/>
    <w:qFormat/>
    <w:rsid w:val="008B060F"/>
  </w:style>
  <w:style w:type="character" w:customStyle="1" w:styleId="CharChar70">
    <w:name w:val="Char Char7"/>
    <w:basedOn w:val="a0"/>
    <w:qFormat/>
    <w:rsid w:val="008B060F"/>
  </w:style>
  <w:style w:type="character" w:customStyle="1" w:styleId="CharCharf4">
    <w:name w:val="页脚 Char Char"/>
    <w:basedOn w:val="a0"/>
    <w:qFormat/>
    <w:rsid w:val="008B060F"/>
  </w:style>
  <w:style w:type="character" w:customStyle="1" w:styleId="font41">
    <w:name w:val="font41"/>
    <w:basedOn w:val="a0"/>
    <w:qFormat/>
    <w:rsid w:val="008B060F"/>
    <w:rPr>
      <w:rFonts w:ascii="Arial" w:hAnsi="Arial" w:cs="Arial" w:hint="default"/>
      <w:color w:val="000000"/>
      <w:sz w:val="22"/>
      <w:szCs w:val="22"/>
      <w:u w:val="none"/>
    </w:rPr>
  </w:style>
  <w:style w:type="character" w:customStyle="1" w:styleId="bold1">
    <w:name w:val="bold1"/>
    <w:basedOn w:val="a0"/>
    <w:qFormat/>
    <w:rsid w:val="008B060F"/>
  </w:style>
  <w:style w:type="character" w:customStyle="1" w:styleId="CharCharf5">
    <w:name w:val="表内文字 Char Char"/>
    <w:basedOn w:val="a0"/>
    <w:qFormat/>
    <w:rsid w:val="008B060F"/>
  </w:style>
  <w:style w:type="character" w:customStyle="1" w:styleId="1CharChar2">
    <w:name w:val="1 标题 Char Char"/>
    <w:basedOn w:val="a0"/>
    <w:qFormat/>
    <w:rsid w:val="008B060F"/>
  </w:style>
  <w:style w:type="character" w:customStyle="1" w:styleId="CharChar23">
    <w:name w:val="Char Char23"/>
    <w:qFormat/>
    <w:rsid w:val="008B060F"/>
  </w:style>
  <w:style w:type="character" w:customStyle="1" w:styleId="unnamed31">
    <w:name w:val="unnamed31"/>
    <w:basedOn w:val="a0"/>
    <w:qFormat/>
    <w:rsid w:val="008B060F"/>
  </w:style>
  <w:style w:type="character" w:customStyle="1" w:styleId="t11">
    <w:name w:val="t11"/>
    <w:basedOn w:val="a0"/>
    <w:qFormat/>
    <w:rsid w:val="008B060F"/>
  </w:style>
  <w:style w:type="character" w:customStyle="1" w:styleId="14">
    <w:name w:val="标题1"/>
    <w:basedOn w:val="a0"/>
    <w:qFormat/>
    <w:rsid w:val="008B060F"/>
  </w:style>
  <w:style w:type="character" w:customStyle="1" w:styleId="Heading0Char1">
    <w:name w:val="Heading 0 Char1"/>
    <w:basedOn w:val="a0"/>
    <w:qFormat/>
    <w:rsid w:val="008B060F"/>
  </w:style>
  <w:style w:type="character" w:customStyle="1" w:styleId="style181">
    <w:name w:val="style181"/>
    <w:basedOn w:val="a0"/>
    <w:qFormat/>
    <w:rsid w:val="008B060F"/>
  </w:style>
  <w:style w:type="character" w:customStyle="1" w:styleId="CharCharf6">
    <w:name w:val="正文文本缩进 Char Char"/>
    <w:basedOn w:val="a0"/>
    <w:qFormat/>
    <w:rsid w:val="008B060F"/>
  </w:style>
  <w:style w:type="character" w:customStyle="1" w:styleId="content">
    <w:name w:val="content"/>
    <w:basedOn w:val="a0"/>
    <w:qFormat/>
    <w:rsid w:val="008B060F"/>
  </w:style>
  <w:style w:type="character" w:customStyle="1" w:styleId="ca-0">
    <w:name w:val="ca-0"/>
    <w:basedOn w:val="a0"/>
    <w:qFormat/>
    <w:rsid w:val="008B060F"/>
  </w:style>
  <w:style w:type="character" w:customStyle="1" w:styleId="15">
    <w:name w:val="批注引用1"/>
    <w:basedOn w:val="a0"/>
    <w:qFormat/>
    <w:rsid w:val="008B060F"/>
  </w:style>
  <w:style w:type="character" w:customStyle="1" w:styleId="pt9-hui-line201">
    <w:name w:val="pt9-hui-line201"/>
    <w:basedOn w:val="a0"/>
    <w:qFormat/>
    <w:rsid w:val="008B060F"/>
  </w:style>
  <w:style w:type="character" w:customStyle="1" w:styleId="4CharChar">
    <w:name w:val="标题 4 Char Char"/>
    <w:basedOn w:val="a0"/>
    <w:qFormat/>
    <w:rsid w:val="008B060F"/>
  </w:style>
  <w:style w:type="paragraph" w:customStyle="1" w:styleId="16">
    <w:name w:val="列出段落1"/>
    <w:basedOn w:val="a"/>
    <w:qFormat/>
    <w:rsid w:val="008B060F"/>
    <w:pPr>
      <w:ind w:firstLineChars="200" w:firstLine="420"/>
    </w:pPr>
    <w:rPr>
      <w:rFonts w:ascii="宋体" w:eastAsia="宋体" w:hAnsi="Times New Roman" w:cs="Times New Roman"/>
      <w:kern w:val="0"/>
      <w:sz w:val="34"/>
    </w:rPr>
  </w:style>
  <w:style w:type="paragraph" w:customStyle="1" w:styleId="0">
    <w:name w:val="标题0"/>
    <w:basedOn w:val="1"/>
    <w:qFormat/>
    <w:rsid w:val="008B060F"/>
    <w:pPr>
      <w:tabs>
        <w:tab w:val="left" w:pos="0"/>
        <w:tab w:val="left" w:pos="432"/>
      </w:tabs>
      <w:ind w:left="420" w:hanging="420"/>
    </w:pPr>
    <w:rPr>
      <w:rFonts w:ascii="宋体" w:eastAsia="宋体" w:hAnsi="Times New Roman" w:cs="Times New Roman"/>
    </w:rPr>
  </w:style>
  <w:style w:type="paragraph" w:customStyle="1" w:styleId="17">
    <w:name w:val="正文1"/>
    <w:qFormat/>
    <w:rsid w:val="008B060F"/>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aff0">
    <w:name w:val="表格内文"/>
    <w:basedOn w:val="a"/>
    <w:qFormat/>
    <w:rsid w:val="008B060F"/>
    <w:rPr>
      <w:rFonts w:ascii="宋体" w:eastAsia="宋体" w:hAnsi="Times New Roman" w:cs="宋体"/>
      <w:kern w:val="0"/>
      <w:sz w:val="34"/>
      <w:szCs w:val="20"/>
    </w:rPr>
  </w:style>
  <w:style w:type="paragraph" w:customStyle="1" w:styleId="Default">
    <w:name w:val="Default"/>
    <w:qFormat/>
    <w:rsid w:val="008B060F"/>
    <w:pPr>
      <w:widowControl w:val="0"/>
      <w:autoSpaceDE w:val="0"/>
      <w:autoSpaceDN w:val="0"/>
      <w:adjustRightInd w:val="0"/>
    </w:pPr>
    <w:rPr>
      <w:rFonts w:ascii="宋体" w:eastAsia="宋体" w:hAnsi="Calibri" w:cs="宋体"/>
      <w:color w:val="000000"/>
      <w:sz w:val="24"/>
      <w:szCs w:val="24"/>
    </w:rPr>
  </w:style>
  <w:style w:type="paragraph" w:customStyle="1" w:styleId="24">
    <w:name w:val="正文2"/>
    <w:qFormat/>
    <w:rsid w:val="008B060F"/>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ListParagraph1">
    <w:name w:val="List Paragraph1"/>
    <w:basedOn w:val="a"/>
    <w:qFormat/>
    <w:rsid w:val="008B060F"/>
    <w:pPr>
      <w:ind w:firstLineChars="200" w:firstLine="420"/>
    </w:pPr>
    <w:rPr>
      <w:rFonts w:ascii="Times New Roman" w:eastAsia="宋体" w:hAnsi="Times New Roman" w:cs="Times New Roman"/>
      <w:szCs w:val="21"/>
    </w:rPr>
  </w:style>
  <w:style w:type="paragraph" w:customStyle="1" w:styleId="p0">
    <w:name w:val="p0"/>
    <w:basedOn w:val="a"/>
    <w:qFormat/>
    <w:rsid w:val="008B060F"/>
    <w:pPr>
      <w:widowControl/>
    </w:pPr>
    <w:rPr>
      <w:rFonts w:ascii="宋体" w:eastAsia="宋体" w:hAnsi="Times New Roman" w:cs="Times New Roman"/>
      <w:kern w:val="0"/>
      <w:sz w:val="34"/>
      <w:szCs w:val="21"/>
    </w:rPr>
  </w:style>
  <w:style w:type="paragraph" w:styleId="aff1">
    <w:name w:val="List Paragraph"/>
    <w:basedOn w:val="a"/>
    <w:uiPriority w:val="34"/>
    <w:qFormat/>
    <w:rsid w:val="008B060F"/>
    <w:pPr>
      <w:ind w:firstLineChars="200" w:firstLine="420"/>
    </w:pPr>
    <w:rPr>
      <w:rFonts w:ascii="宋体" w:eastAsia="宋体" w:hAnsi="Times New Roman" w:cs="Times New Roman"/>
      <w:kern w:val="0"/>
      <w:sz w:val="34"/>
      <w:szCs w:val="24"/>
    </w:rPr>
  </w:style>
  <w:style w:type="paragraph" w:customStyle="1" w:styleId="aff2">
    <w:name w:val="文档正文"/>
    <w:basedOn w:val="a"/>
    <w:qFormat/>
    <w:rsid w:val="008B060F"/>
    <w:pPr>
      <w:spacing w:line="440" w:lineRule="atLeast"/>
      <w:ind w:firstLine="567"/>
    </w:pPr>
    <w:rPr>
      <w:rFonts w:ascii="宋体" w:eastAsia="宋体" w:hAnsi="Times New Roman" w:cs="Times New Roman"/>
      <w:spacing w:val="4"/>
      <w:kern w:val="0"/>
      <w:sz w:val="34"/>
    </w:rPr>
  </w:style>
  <w:style w:type="paragraph" w:customStyle="1" w:styleId="25">
    <w:name w:val="修订2"/>
    <w:uiPriority w:val="99"/>
    <w:unhideWhenUsed/>
    <w:qFormat/>
    <w:rsid w:val="008B060F"/>
    <w:rPr>
      <w:rFonts w:ascii="Times New Roman" w:eastAsia="宋体" w:hAnsi="Times New Roman" w:cs="Times New Roman"/>
      <w:kern w:val="2"/>
      <w:sz w:val="21"/>
      <w:szCs w:val="24"/>
    </w:rPr>
  </w:style>
  <w:style w:type="paragraph" w:customStyle="1" w:styleId="112">
    <w:name w:val="列出段落11"/>
    <w:basedOn w:val="a"/>
    <w:qFormat/>
    <w:rsid w:val="008B060F"/>
    <w:pPr>
      <w:ind w:firstLineChars="200" w:firstLine="420"/>
    </w:pPr>
    <w:rPr>
      <w:rFonts w:ascii="宋体" w:eastAsia="宋体" w:hAnsi="Times New Roman" w:cs="Times New Roman"/>
      <w:kern w:val="0"/>
      <w:sz w:val="34"/>
    </w:rPr>
  </w:style>
  <w:style w:type="paragraph" w:customStyle="1" w:styleId="aff3">
    <w:name w:val="äºŒçº§?æ¡æ ‡￠?"/>
    <w:basedOn w:val="a"/>
    <w:next w:val="a"/>
    <w:qFormat/>
    <w:rsid w:val="008B060F"/>
    <w:pPr>
      <w:autoSpaceDE w:val="0"/>
      <w:autoSpaceDN w:val="0"/>
      <w:adjustRightInd w:val="0"/>
      <w:jc w:val="left"/>
    </w:pPr>
    <w:rPr>
      <w:rFonts w:ascii="黑体" w:eastAsia="黑体" w:hAnsi="Calibri" w:cs="黑体"/>
      <w:kern w:val="0"/>
      <w:sz w:val="20"/>
      <w:szCs w:val="20"/>
      <w:lang w:val="zh-CN"/>
    </w:rPr>
  </w:style>
  <w:style w:type="paragraph" w:customStyle="1" w:styleId="Aff4">
    <w:name w:val="正文 A"/>
    <w:qFormat/>
    <w:rsid w:val="008B060F"/>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Times New Roman" w:cs="Arial Unicode MS"/>
      <w:color w:val="000000"/>
      <w:kern w:val="2"/>
      <w:sz w:val="21"/>
      <w:szCs w:val="21"/>
      <w:u w:color="000000"/>
    </w:rPr>
  </w:style>
  <w:style w:type="paragraph" w:styleId="aff5">
    <w:name w:val="No Spacing"/>
    <w:uiPriority w:val="1"/>
    <w:qFormat/>
    <w:rsid w:val="008B060F"/>
    <w:pPr>
      <w:widowControl w:val="0"/>
      <w:jc w:val="both"/>
    </w:pPr>
    <w:rPr>
      <w:rFonts w:ascii="Times New Roman" w:eastAsia="宋体" w:hAnsi="Times New Roman" w:cs="Times New Roman"/>
      <w:kern w:val="2"/>
      <w:sz w:val="21"/>
      <w:szCs w:val="24"/>
    </w:rPr>
  </w:style>
  <w:style w:type="character" w:customStyle="1" w:styleId="Char2">
    <w:name w:val="称呼 Char"/>
    <w:basedOn w:val="a0"/>
    <w:link w:val="a7"/>
    <w:uiPriority w:val="99"/>
    <w:qFormat/>
    <w:rsid w:val="008B060F"/>
    <w:rPr>
      <w:rFonts w:ascii="宋体" w:eastAsia="宋体" w:hAnsi="Times New Roman" w:cs="Times New Roman"/>
      <w:sz w:val="34"/>
    </w:rPr>
  </w:style>
  <w:style w:type="paragraph" w:customStyle="1" w:styleId="113">
    <w:name w:val="正文11"/>
    <w:qFormat/>
    <w:rsid w:val="008B060F"/>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aff6">
    <w:name w:val="正文首行缩进两字符"/>
    <w:basedOn w:val="a"/>
    <w:qFormat/>
    <w:rsid w:val="008B060F"/>
    <w:pPr>
      <w:spacing w:line="360" w:lineRule="auto"/>
      <w:ind w:firstLineChars="200" w:firstLine="200"/>
    </w:pPr>
  </w:style>
  <w:style w:type="paragraph" w:customStyle="1" w:styleId="33">
    <w:name w:val="修订3"/>
    <w:hidden/>
    <w:uiPriority w:val="99"/>
    <w:unhideWhenUsed/>
    <w:qFormat/>
    <w:rsid w:val="008B060F"/>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6121ED-DEC7-4DF8-8135-8D75E88310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2418</Words>
  <Characters>13786</Characters>
  <Application>Microsoft Office Word</Application>
  <DocSecurity>0</DocSecurity>
  <Lines>114</Lines>
  <Paragraphs>32</Paragraphs>
  <ScaleCrop>false</ScaleCrop>
  <Company>微软中国</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张学书</cp:lastModifiedBy>
  <cp:revision>2</cp:revision>
  <cp:lastPrinted>2022-10-10T01:48:00Z</cp:lastPrinted>
  <dcterms:created xsi:type="dcterms:W3CDTF">2023-08-29T01:46:00Z</dcterms:created>
  <dcterms:modified xsi:type="dcterms:W3CDTF">2023-08-29T01:46:00Z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122F462E2ADB4916AA48957AE68F498F</vt:lpwstr>
  </property>
</Properties>
</file>